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1"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68"/>
        <w:gridCol w:w="3240"/>
        <w:gridCol w:w="2993"/>
      </w:tblGrid>
      <w:tr w:rsidR="00D018DF" w:rsidRPr="00AB24E3" w:rsidTr="00D018DF">
        <w:trPr>
          <w:jc w:val="center"/>
        </w:trPr>
        <w:tc>
          <w:tcPr>
            <w:tcW w:w="9401" w:type="dxa"/>
            <w:gridSpan w:val="3"/>
            <w:tcBorders>
              <w:top w:val="double" w:sz="18" w:space="0" w:color="auto"/>
              <w:left w:val="double" w:sz="18" w:space="0" w:color="auto"/>
              <w:bottom w:val="single" w:sz="18" w:space="0" w:color="auto"/>
              <w:right w:val="double" w:sz="18" w:space="0" w:color="auto"/>
            </w:tcBorders>
          </w:tcPr>
          <w:p w:rsidR="00D018DF" w:rsidRPr="00AB24E3" w:rsidRDefault="00E60DCD" w:rsidP="00CD5889">
            <w:pPr>
              <w:jc w:val="both"/>
              <w:rPr>
                <w:rFonts w:ascii="Times New Roman" w:hAnsi="Times New Roman"/>
                <w:b/>
                <w:sz w:val="20"/>
                <w:szCs w:val="20"/>
              </w:rPr>
            </w:pPr>
            <w:bookmarkStart w:id="0" w:name="_GoBack"/>
            <w:bookmarkEnd w:id="0"/>
            <w:r>
              <w:rPr>
                <w:rFonts w:ascii="Times New Roman" w:hAnsi="Times New Roman"/>
                <w:b/>
                <w:sz w:val="20"/>
                <w:szCs w:val="20"/>
              </w:rPr>
              <w:t>ALCCRS</w:t>
            </w:r>
            <w:r w:rsidR="00D018DF" w:rsidRPr="00AB24E3">
              <w:rPr>
                <w:rFonts w:ascii="Times New Roman" w:hAnsi="Times New Roman"/>
                <w:b/>
                <w:sz w:val="20"/>
                <w:szCs w:val="20"/>
              </w:rPr>
              <w:t xml:space="preserve">: </w:t>
            </w:r>
            <w:r w:rsidR="001C7419" w:rsidRPr="00AB24E3">
              <w:rPr>
                <w:rFonts w:ascii="Times New Roman" w:hAnsi="Times New Roman"/>
                <w:b/>
                <w:sz w:val="20"/>
                <w:szCs w:val="20"/>
              </w:rPr>
              <w:t>7</w:t>
            </w:r>
            <w:r w:rsidR="006954A1" w:rsidRPr="00AB24E3">
              <w:rPr>
                <w:rFonts w:ascii="Times New Roman" w:hAnsi="Times New Roman"/>
                <w:b/>
                <w:sz w:val="20"/>
                <w:szCs w:val="20"/>
              </w:rPr>
              <w:t>.1</w:t>
            </w:r>
          </w:p>
          <w:p w:rsidR="00D018DF" w:rsidRPr="00AB24E3" w:rsidRDefault="001C7419" w:rsidP="00CD5889">
            <w:pPr>
              <w:ind w:left="363"/>
              <w:jc w:val="both"/>
              <w:rPr>
                <w:rFonts w:ascii="Times New Roman" w:hAnsi="Times New Roman"/>
                <w:sz w:val="20"/>
                <w:szCs w:val="20"/>
              </w:rPr>
            </w:pPr>
            <w:r w:rsidRPr="00AB24E3">
              <w:rPr>
                <w:rFonts w:ascii="Times New Roman" w:hAnsi="Times New Roman"/>
                <w:sz w:val="22"/>
                <w:szCs w:val="22"/>
              </w:rPr>
              <w:t>Cite several pieces of textual evidence to support analysis of what the text says explicitly as well as inferences drawn from the text.</w:t>
            </w:r>
          </w:p>
        </w:tc>
      </w:tr>
      <w:tr w:rsidR="00D018DF" w:rsidRPr="00AB24E3" w:rsidTr="004A62D6">
        <w:trPr>
          <w:trHeight w:val="1998"/>
          <w:jc w:val="center"/>
        </w:trPr>
        <w:tc>
          <w:tcPr>
            <w:tcW w:w="3168" w:type="dxa"/>
            <w:tcBorders>
              <w:top w:val="single" w:sz="18" w:space="0" w:color="auto"/>
            </w:tcBorders>
          </w:tcPr>
          <w:p w:rsidR="00D018DF" w:rsidRPr="00AB24E3" w:rsidRDefault="00D018D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D018DF" w:rsidRPr="00AB24E3" w:rsidRDefault="006D5FEE" w:rsidP="004A62D6">
            <w:pPr>
              <w:ind w:left="363"/>
              <w:jc w:val="both"/>
              <w:rPr>
                <w:rFonts w:ascii="Times New Roman" w:hAnsi="Times New Roman"/>
                <w:spacing w:val="-4"/>
                <w:sz w:val="20"/>
                <w:szCs w:val="20"/>
              </w:rPr>
            </w:pPr>
            <w:r w:rsidRPr="00AB24E3">
              <w:rPr>
                <w:rFonts w:ascii="Times New Roman" w:hAnsi="Times New Roman"/>
                <w:sz w:val="22"/>
                <w:szCs w:val="22"/>
              </w:rPr>
              <w:t xml:space="preserve">Students can </w:t>
            </w:r>
            <w:r w:rsidR="001C7419" w:rsidRPr="00AB24E3">
              <w:rPr>
                <w:rFonts w:ascii="Times New Roman" w:hAnsi="Times New Roman"/>
                <w:sz w:val="22"/>
                <w:szCs w:val="22"/>
              </w:rPr>
              <w:t>cite several pieces of textual evidence to support analysis of what the text says explicitly as well as inferences drawn from the text</w:t>
            </w:r>
          </w:p>
        </w:tc>
        <w:tc>
          <w:tcPr>
            <w:tcW w:w="3240" w:type="dxa"/>
            <w:tcBorders>
              <w:top w:val="single" w:sz="18" w:space="0" w:color="auto"/>
            </w:tcBorders>
          </w:tcPr>
          <w:p w:rsidR="00D018DF" w:rsidRPr="00AB24E3" w:rsidRDefault="00D018D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D018DF" w:rsidRPr="00AB24E3" w:rsidRDefault="00CD40A6" w:rsidP="00E60DCD">
            <w:pPr>
              <w:ind w:left="255"/>
              <w:jc w:val="both"/>
              <w:rPr>
                <w:rFonts w:ascii="Times New Roman" w:hAnsi="Times New Roman"/>
                <w:spacing w:val="-4"/>
                <w:sz w:val="20"/>
                <w:szCs w:val="20"/>
              </w:rPr>
            </w:pPr>
            <w:r>
              <w:rPr>
                <w:rFonts w:ascii="Times New Roman" w:hAnsi="Times New Roman"/>
                <w:spacing w:val="-4"/>
                <w:sz w:val="20"/>
                <w:szCs w:val="20"/>
              </w:rPr>
              <w:t>Students will cite several pieces of textual evidence and connect these pieces to support analysis of what the text says explicitly and inferences drawn from the text.</w:t>
            </w:r>
          </w:p>
        </w:tc>
        <w:tc>
          <w:tcPr>
            <w:tcW w:w="2993" w:type="dxa"/>
            <w:tcBorders>
              <w:top w:val="single" w:sz="18" w:space="0" w:color="auto"/>
            </w:tcBorders>
          </w:tcPr>
          <w:p w:rsidR="00D018DF" w:rsidRPr="00AB24E3" w:rsidRDefault="00D018D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D018DF" w:rsidRPr="00AB24E3" w:rsidRDefault="007203DE" w:rsidP="00E60DCD">
            <w:pPr>
              <w:ind w:left="255"/>
              <w:jc w:val="both"/>
              <w:rPr>
                <w:rFonts w:ascii="Times New Roman" w:hAnsi="Times New Roman"/>
                <w:spacing w:val="-4"/>
                <w:sz w:val="20"/>
                <w:szCs w:val="20"/>
              </w:rPr>
            </w:pPr>
            <w:r>
              <w:rPr>
                <w:rFonts w:ascii="Times New Roman" w:hAnsi="Times New Roman"/>
                <w:spacing w:val="-4"/>
                <w:sz w:val="20"/>
                <w:szCs w:val="20"/>
              </w:rPr>
              <w:t>Students will construct “character journals” to connect several pieces of textual evidence</w:t>
            </w:r>
            <w:r w:rsidR="0021464E">
              <w:rPr>
                <w:rFonts w:ascii="Times New Roman" w:hAnsi="Times New Roman"/>
                <w:spacing w:val="-4"/>
                <w:sz w:val="20"/>
                <w:szCs w:val="20"/>
              </w:rPr>
              <w:t xml:space="preserve"> and support analysis of what the text says explicitly and inferences drawn from the text.</w:t>
            </w:r>
          </w:p>
        </w:tc>
      </w:tr>
      <w:tr w:rsidR="00D018DF" w:rsidRPr="00AB24E3" w:rsidTr="005C0BE1">
        <w:trPr>
          <w:trHeight w:val="606"/>
          <w:jc w:val="center"/>
        </w:trPr>
        <w:tc>
          <w:tcPr>
            <w:tcW w:w="9401" w:type="dxa"/>
            <w:gridSpan w:val="3"/>
          </w:tcPr>
          <w:p w:rsidR="00D018DF" w:rsidRPr="00AB24E3" w:rsidRDefault="00D018DF" w:rsidP="00CD5889">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D018DF" w:rsidRPr="00E60DCD" w:rsidRDefault="006D7495" w:rsidP="00E60DCD">
            <w:pPr>
              <w:ind w:left="363"/>
              <w:jc w:val="both"/>
              <w:rPr>
                <w:rFonts w:ascii="Times New Roman" w:hAnsi="Times New Roman"/>
                <w:sz w:val="20"/>
                <w:szCs w:val="20"/>
              </w:rPr>
            </w:pPr>
            <w:r w:rsidRPr="00E60DCD">
              <w:rPr>
                <w:rFonts w:ascii="Times New Roman" w:hAnsi="Times New Roman"/>
                <w:sz w:val="20"/>
                <w:szCs w:val="20"/>
              </w:rPr>
              <w:t>Textual evidence, explicit, inference, analysis, connect, journal.</w:t>
            </w:r>
          </w:p>
        </w:tc>
      </w:tr>
    </w:tbl>
    <w:p w:rsidR="00D018DF" w:rsidRPr="00AB24E3" w:rsidRDefault="00D018DF"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D018DF" w:rsidRPr="00AB24E3" w:rsidTr="00D018DF">
        <w:trPr>
          <w:jc w:val="center"/>
        </w:trPr>
        <w:tc>
          <w:tcPr>
            <w:tcW w:w="5879" w:type="dxa"/>
          </w:tcPr>
          <w:p w:rsidR="00E60DCD" w:rsidRDefault="00D018DF" w:rsidP="007560DB">
            <w:pPr>
              <w:jc w:val="both"/>
              <w:rPr>
                <w:rFonts w:ascii="Times New Roman" w:hAnsi="Times New Roman"/>
                <w:b/>
                <w:sz w:val="20"/>
                <w:szCs w:val="20"/>
              </w:rPr>
            </w:pPr>
            <w:r w:rsidRPr="00AB24E3">
              <w:rPr>
                <w:rFonts w:ascii="Times New Roman" w:hAnsi="Times New Roman"/>
                <w:b/>
                <w:sz w:val="20"/>
                <w:szCs w:val="20"/>
              </w:rPr>
              <w:t>Career Connections:</w:t>
            </w:r>
            <w:r w:rsidR="007560DB">
              <w:rPr>
                <w:rFonts w:ascii="Times New Roman" w:hAnsi="Times New Roman"/>
                <w:b/>
                <w:sz w:val="20"/>
                <w:szCs w:val="20"/>
              </w:rPr>
              <w:t xml:space="preserve"> </w:t>
            </w:r>
          </w:p>
          <w:p w:rsidR="00D018DF" w:rsidRPr="00E60DCD" w:rsidRDefault="00E60DCD" w:rsidP="00E60DCD">
            <w:pPr>
              <w:ind w:left="402"/>
              <w:jc w:val="both"/>
              <w:rPr>
                <w:rFonts w:ascii="Times New Roman" w:hAnsi="Times New Roman"/>
                <w:sz w:val="20"/>
                <w:szCs w:val="20"/>
              </w:rPr>
            </w:pPr>
            <w:r>
              <w:rPr>
                <w:rFonts w:ascii="Times New Roman" w:hAnsi="Times New Roman"/>
                <w:sz w:val="20"/>
                <w:szCs w:val="20"/>
              </w:rPr>
              <w:t>Writer, Educator, Librarian, Editor, Publisher, Marketer, Psychologist, Business Manager, A</w:t>
            </w:r>
            <w:r w:rsidR="00CB190B" w:rsidRPr="00E60DCD">
              <w:rPr>
                <w:rFonts w:ascii="Times New Roman" w:hAnsi="Times New Roman"/>
                <w:sz w:val="20"/>
                <w:szCs w:val="20"/>
              </w:rPr>
              <w:t>nalys</w:t>
            </w:r>
            <w:r>
              <w:rPr>
                <w:rFonts w:ascii="Times New Roman" w:hAnsi="Times New Roman"/>
                <w:sz w:val="20"/>
                <w:szCs w:val="20"/>
              </w:rPr>
              <w:t>t</w:t>
            </w:r>
          </w:p>
        </w:tc>
      </w:tr>
    </w:tbl>
    <w:p w:rsidR="00D018DF" w:rsidRPr="00AB24E3" w:rsidRDefault="00D018DF"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D018DF" w:rsidRPr="00AB24E3" w:rsidTr="00CB190B">
        <w:trPr>
          <w:trHeight w:val="1110"/>
          <w:jc w:val="center"/>
        </w:trPr>
        <w:tc>
          <w:tcPr>
            <w:tcW w:w="9468" w:type="dxa"/>
          </w:tcPr>
          <w:p w:rsidR="00D018DF" w:rsidRPr="00AB24E3" w:rsidRDefault="00D018DF"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D018DF" w:rsidRDefault="00CB190B" w:rsidP="00E60DCD">
            <w:pPr>
              <w:ind w:left="396"/>
              <w:jc w:val="both"/>
              <w:rPr>
                <w:rFonts w:ascii="Times New Roman" w:hAnsi="Times New Roman"/>
                <w:sz w:val="20"/>
                <w:szCs w:val="20"/>
              </w:rPr>
            </w:pPr>
            <w:r>
              <w:rPr>
                <w:rFonts w:ascii="Times New Roman" w:hAnsi="Times New Roman"/>
                <w:sz w:val="20"/>
                <w:szCs w:val="20"/>
              </w:rPr>
              <w:t>Students will choose a character from one text and construct a first-person narrative character journal in which the character analyzes the texts to determine what the texts say explicitly and draw inferences from the texts. The character will then make connections between the texts.</w:t>
            </w:r>
            <w:r w:rsidRPr="00AB24E3">
              <w:rPr>
                <w:rFonts w:ascii="Times New Roman" w:hAnsi="Times New Roman"/>
                <w:sz w:val="20"/>
                <w:szCs w:val="20"/>
              </w:rPr>
              <w:t xml:space="preserve"> </w:t>
            </w:r>
            <w:r w:rsidR="000F3BB3">
              <w:rPr>
                <w:rFonts w:ascii="Times New Roman" w:hAnsi="Times New Roman"/>
                <w:sz w:val="20"/>
                <w:szCs w:val="20"/>
              </w:rPr>
              <w:t>For example, how would Hamlet react to acts of betrayal in Romeo</w:t>
            </w:r>
            <w:r w:rsidR="00037D1B">
              <w:rPr>
                <w:rFonts w:ascii="Times New Roman" w:hAnsi="Times New Roman"/>
                <w:sz w:val="20"/>
                <w:szCs w:val="20"/>
              </w:rPr>
              <w:t xml:space="preserve"> </w:t>
            </w:r>
            <w:r w:rsidR="000F3BB3">
              <w:rPr>
                <w:rFonts w:ascii="Times New Roman" w:hAnsi="Times New Roman"/>
                <w:sz w:val="20"/>
                <w:szCs w:val="20"/>
              </w:rPr>
              <w:t>and Juliet</w:t>
            </w:r>
            <w:r w:rsidR="00037D1B">
              <w:rPr>
                <w:rFonts w:ascii="Times New Roman" w:hAnsi="Times New Roman"/>
                <w:sz w:val="20"/>
                <w:szCs w:val="20"/>
              </w:rPr>
              <w:t>, MacBeth,</w:t>
            </w:r>
            <w:r w:rsidR="000F3BB3">
              <w:rPr>
                <w:rFonts w:ascii="Times New Roman" w:hAnsi="Times New Roman"/>
                <w:sz w:val="20"/>
                <w:szCs w:val="20"/>
              </w:rPr>
              <w:t xml:space="preserve"> and Julius Ceaser?</w:t>
            </w:r>
            <w:r w:rsidR="00037D1B">
              <w:rPr>
                <w:rFonts w:ascii="Times New Roman" w:hAnsi="Times New Roman"/>
                <w:sz w:val="20"/>
                <w:szCs w:val="20"/>
              </w:rPr>
              <w:t xml:space="preserve"> What would Hamlet learn that would help him?</w:t>
            </w:r>
          </w:p>
          <w:p w:rsidR="001E1114" w:rsidRPr="00AB24E3" w:rsidRDefault="001E1114" w:rsidP="00E60DCD">
            <w:pPr>
              <w:ind w:left="396"/>
              <w:jc w:val="both"/>
              <w:rPr>
                <w:rFonts w:ascii="Times New Roman" w:hAnsi="Times New Roman"/>
                <w:sz w:val="20"/>
                <w:szCs w:val="20"/>
              </w:rPr>
            </w:pPr>
            <w:r>
              <w:rPr>
                <w:rFonts w:ascii="Times New Roman" w:hAnsi="Times New Roman"/>
                <w:sz w:val="20"/>
                <w:szCs w:val="20"/>
              </w:rPr>
              <w:t>Double- and Triple-Journal entry organizers will help students organize, analyze, and connect ideas from the texts.</w:t>
            </w:r>
          </w:p>
        </w:tc>
      </w:tr>
    </w:tbl>
    <w:p w:rsidR="00D018DF" w:rsidRPr="00AB24E3" w:rsidRDefault="00D018DF"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D018DF" w:rsidRPr="00AB24E3" w:rsidTr="00D018DF">
        <w:trPr>
          <w:jc w:val="center"/>
        </w:trPr>
        <w:tc>
          <w:tcPr>
            <w:tcW w:w="7319" w:type="dxa"/>
          </w:tcPr>
          <w:p w:rsidR="00D018DF" w:rsidRPr="00AB24E3" w:rsidRDefault="00D018DF" w:rsidP="00CD5889">
            <w:pPr>
              <w:ind w:left="363" w:hanging="363"/>
              <w:jc w:val="both"/>
              <w:rPr>
                <w:rFonts w:ascii="Times New Roman" w:hAnsi="Times New Roman"/>
                <w:b/>
                <w:sz w:val="20"/>
                <w:szCs w:val="20"/>
              </w:rPr>
            </w:pPr>
            <w:r w:rsidRPr="00AB24E3">
              <w:rPr>
                <w:rFonts w:ascii="Times New Roman" w:hAnsi="Times New Roman"/>
                <w:b/>
                <w:sz w:val="20"/>
                <w:szCs w:val="20"/>
              </w:rPr>
              <w:t>Literature Connections/Resources:</w:t>
            </w:r>
          </w:p>
          <w:p w:rsidR="00E02273" w:rsidRDefault="008076D2" w:rsidP="00E02273">
            <w:pPr>
              <w:ind w:left="363" w:hanging="363"/>
              <w:jc w:val="both"/>
              <w:rPr>
                <w:rFonts w:ascii="Times New Roman" w:hAnsi="Times New Roman"/>
                <w:b/>
                <w:sz w:val="20"/>
                <w:szCs w:val="20"/>
              </w:rPr>
            </w:pPr>
            <w:hyperlink r:id="rId7" w:history="1">
              <w:r w:rsidR="00E02273" w:rsidRPr="00901F21">
                <w:rPr>
                  <w:rStyle w:val="Hyperlink"/>
                  <w:rFonts w:ascii="Times New Roman" w:hAnsi="Times New Roman"/>
                  <w:b/>
                  <w:sz w:val="20"/>
                  <w:szCs w:val="20"/>
                </w:rPr>
                <w:t>http://shakespeare.mit.edu/</w:t>
              </w:r>
            </w:hyperlink>
          </w:p>
          <w:p w:rsidR="00057B1E" w:rsidRDefault="008076D2" w:rsidP="00E02273">
            <w:pPr>
              <w:ind w:left="363" w:hanging="363"/>
              <w:jc w:val="both"/>
              <w:rPr>
                <w:rFonts w:ascii="Times New Roman" w:hAnsi="Times New Roman"/>
                <w:b/>
                <w:sz w:val="20"/>
                <w:szCs w:val="20"/>
              </w:rPr>
            </w:pPr>
            <w:hyperlink r:id="rId8" w:history="1">
              <w:r w:rsidR="00057B1E" w:rsidRPr="00901F21">
                <w:rPr>
                  <w:rStyle w:val="Hyperlink"/>
                  <w:rFonts w:ascii="Times New Roman" w:hAnsi="Times New Roman"/>
                  <w:b/>
                  <w:sz w:val="20"/>
                  <w:szCs w:val="20"/>
                </w:rPr>
                <w:t>http://absoluteshakespeare.com</w:t>
              </w:r>
            </w:hyperlink>
          </w:p>
          <w:p w:rsidR="00D018DF" w:rsidRPr="00AB24E3" w:rsidRDefault="00D018DF" w:rsidP="005C0BE1">
            <w:pPr>
              <w:jc w:val="both"/>
              <w:rPr>
                <w:rFonts w:ascii="Times New Roman" w:hAnsi="Times New Roman"/>
                <w:b/>
                <w:sz w:val="20"/>
                <w:szCs w:val="20"/>
              </w:rPr>
            </w:pPr>
          </w:p>
        </w:tc>
      </w:tr>
    </w:tbl>
    <w:p w:rsidR="002E50FF" w:rsidRPr="00AB24E3" w:rsidRDefault="002E50FF" w:rsidP="00CD5889">
      <w:pPr>
        <w:jc w:val="both"/>
        <w:rPr>
          <w:rFonts w:ascii="Times New Roman" w:hAnsi="Times New Roman"/>
        </w:rPr>
      </w:pPr>
    </w:p>
    <w:p w:rsidR="00EF39A7" w:rsidRPr="00AB24E3" w:rsidRDefault="00EF39A7" w:rsidP="00CD5889">
      <w:pPr>
        <w:jc w:val="both"/>
        <w:rPr>
          <w:rFonts w:ascii="Times New Roman" w:hAnsi="Times New Roman"/>
        </w:rPr>
      </w:pPr>
    </w:p>
    <w:tbl>
      <w:tblPr>
        <w:tblW w:w="9401"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68"/>
        <w:gridCol w:w="3240"/>
        <w:gridCol w:w="2993"/>
      </w:tblGrid>
      <w:tr w:rsidR="00EF39A7" w:rsidRPr="00AB24E3" w:rsidTr="006954A1">
        <w:trPr>
          <w:jc w:val="center"/>
        </w:trPr>
        <w:tc>
          <w:tcPr>
            <w:tcW w:w="9401" w:type="dxa"/>
            <w:gridSpan w:val="3"/>
            <w:tcBorders>
              <w:top w:val="double" w:sz="18" w:space="0" w:color="auto"/>
              <w:left w:val="double" w:sz="18" w:space="0" w:color="auto"/>
              <w:bottom w:val="single" w:sz="18" w:space="0" w:color="auto"/>
              <w:right w:val="double" w:sz="18" w:space="0" w:color="auto"/>
            </w:tcBorders>
          </w:tcPr>
          <w:p w:rsidR="00EF39A7" w:rsidRPr="00AB24E3" w:rsidRDefault="00E60DCD" w:rsidP="00CD5889">
            <w:pPr>
              <w:ind w:left="363" w:hanging="363"/>
              <w:jc w:val="both"/>
              <w:rPr>
                <w:rFonts w:ascii="Times New Roman" w:hAnsi="Times New Roman"/>
                <w:b/>
                <w:sz w:val="20"/>
                <w:szCs w:val="20"/>
              </w:rPr>
            </w:pPr>
            <w:r>
              <w:rPr>
                <w:rFonts w:ascii="Times New Roman" w:hAnsi="Times New Roman"/>
                <w:b/>
                <w:sz w:val="20"/>
                <w:szCs w:val="20"/>
              </w:rPr>
              <w:t>ALCCRS</w:t>
            </w:r>
            <w:r w:rsidR="00EF39A7" w:rsidRPr="00AB24E3">
              <w:rPr>
                <w:rFonts w:ascii="Times New Roman" w:hAnsi="Times New Roman"/>
                <w:b/>
                <w:sz w:val="20"/>
                <w:szCs w:val="20"/>
              </w:rPr>
              <w:t xml:space="preserve">: </w:t>
            </w:r>
            <w:r w:rsidR="001C7419" w:rsidRPr="00AB24E3">
              <w:rPr>
                <w:rFonts w:ascii="Times New Roman" w:hAnsi="Times New Roman"/>
                <w:b/>
                <w:sz w:val="20"/>
                <w:szCs w:val="20"/>
              </w:rPr>
              <w:t>7</w:t>
            </w:r>
            <w:r w:rsidR="006954A1" w:rsidRPr="00AB24E3">
              <w:rPr>
                <w:rFonts w:ascii="Times New Roman" w:hAnsi="Times New Roman"/>
                <w:b/>
                <w:sz w:val="20"/>
                <w:szCs w:val="20"/>
              </w:rPr>
              <w:t>.2</w:t>
            </w:r>
          </w:p>
          <w:p w:rsidR="00EF39A7" w:rsidRPr="00AB24E3" w:rsidRDefault="001C7419" w:rsidP="00CD5889">
            <w:pPr>
              <w:ind w:left="363"/>
              <w:jc w:val="both"/>
              <w:rPr>
                <w:rFonts w:ascii="Times New Roman" w:hAnsi="Times New Roman"/>
                <w:sz w:val="20"/>
                <w:szCs w:val="20"/>
              </w:rPr>
            </w:pPr>
            <w:r w:rsidRPr="00AB24E3">
              <w:rPr>
                <w:rFonts w:ascii="Times New Roman" w:hAnsi="Times New Roman"/>
                <w:sz w:val="22"/>
                <w:szCs w:val="22"/>
              </w:rPr>
              <w:t>Determine a theme or central idea of a text and analyze its development over the course of the text; provide an objective summary of the text.</w:t>
            </w:r>
          </w:p>
        </w:tc>
      </w:tr>
      <w:tr w:rsidR="00EF39A7" w:rsidRPr="00AB24E3" w:rsidTr="006954A1">
        <w:trPr>
          <w:jc w:val="center"/>
        </w:trPr>
        <w:tc>
          <w:tcPr>
            <w:tcW w:w="3168" w:type="dxa"/>
            <w:tcBorders>
              <w:top w:val="single" w:sz="18" w:space="0" w:color="auto"/>
            </w:tcBorders>
          </w:tcPr>
          <w:p w:rsidR="00EF39A7" w:rsidRPr="00AB24E3" w:rsidRDefault="00EF39A7"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EF39A7" w:rsidRPr="00AB24E3" w:rsidRDefault="00EF39A7" w:rsidP="00CD5889">
            <w:pPr>
              <w:ind w:left="360"/>
              <w:jc w:val="both"/>
              <w:rPr>
                <w:rFonts w:ascii="Times New Roman" w:hAnsi="Times New Roman"/>
                <w:spacing w:val="-4"/>
                <w:sz w:val="20"/>
                <w:szCs w:val="20"/>
              </w:rPr>
            </w:pPr>
            <w:r w:rsidRPr="00AB24E3">
              <w:rPr>
                <w:rFonts w:ascii="Times New Roman" w:hAnsi="Times New Roman"/>
                <w:spacing w:val="-4"/>
                <w:sz w:val="20"/>
                <w:szCs w:val="20"/>
              </w:rPr>
              <w:t>Student</w:t>
            </w:r>
            <w:r w:rsidR="001C7419" w:rsidRPr="00AB24E3">
              <w:rPr>
                <w:rFonts w:ascii="Times New Roman" w:hAnsi="Times New Roman"/>
                <w:spacing w:val="-4"/>
                <w:sz w:val="20"/>
                <w:szCs w:val="20"/>
              </w:rPr>
              <w:t>s</w:t>
            </w:r>
            <w:r w:rsidRPr="00AB24E3">
              <w:rPr>
                <w:rFonts w:ascii="Times New Roman" w:hAnsi="Times New Roman"/>
                <w:spacing w:val="-4"/>
                <w:sz w:val="20"/>
                <w:szCs w:val="20"/>
              </w:rPr>
              <w:t xml:space="preserve"> can</w:t>
            </w:r>
            <w:r w:rsidR="006954A1" w:rsidRPr="00AB24E3">
              <w:rPr>
                <w:rFonts w:ascii="Times New Roman" w:hAnsi="Times New Roman"/>
                <w:spacing w:val="-4"/>
                <w:sz w:val="20"/>
                <w:szCs w:val="20"/>
              </w:rPr>
              <w:t xml:space="preserve"> </w:t>
            </w:r>
            <w:r w:rsidR="001C7419" w:rsidRPr="00AB24E3">
              <w:rPr>
                <w:rFonts w:ascii="Times New Roman" w:hAnsi="Times New Roman"/>
                <w:sz w:val="22"/>
                <w:szCs w:val="22"/>
              </w:rPr>
              <w:t>determine a theme or central idea of a text and analyze its development over the course of the text; provide an objective summary of the text.</w:t>
            </w:r>
          </w:p>
        </w:tc>
        <w:tc>
          <w:tcPr>
            <w:tcW w:w="3240" w:type="dxa"/>
            <w:tcBorders>
              <w:top w:val="single" w:sz="18" w:space="0" w:color="auto"/>
            </w:tcBorders>
          </w:tcPr>
          <w:p w:rsidR="00EF39A7" w:rsidRPr="00AB24E3" w:rsidRDefault="00EF39A7"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EF39A7" w:rsidRPr="00AB24E3" w:rsidRDefault="006D38AB" w:rsidP="00CD5889">
            <w:pPr>
              <w:ind w:left="342"/>
              <w:jc w:val="both"/>
              <w:rPr>
                <w:rFonts w:ascii="Times New Roman" w:hAnsi="Times New Roman"/>
                <w:spacing w:val="-4"/>
                <w:sz w:val="20"/>
                <w:szCs w:val="20"/>
              </w:rPr>
            </w:pPr>
            <w:r>
              <w:rPr>
                <w:rFonts w:ascii="Times New Roman" w:hAnsi="Times New Roman"/>
                <w:spacing w:val="-4"/>
                <w:sz w:val="20"/>
                <w:szCs w:val="20"/>
              </w:rPr>
              <w:t xml:space="preserve">Students will further demonstrate </w:t>
            </w:r>
            <w:r w:rsidR="00C00E01">
              <w:rPr>
                <w:rFonts w:ascii="Times New Roman" w:hAnsi="Times New Roman"/>
                <w:spacing w:val="-4"/>
                <w:sz w:val="20"/>
                <w:szCs w:val="20"/>
              </w:rPr>
              <w:t xml:space="preserve">understanding of </w:t>
            </w:r>
            <w:r>
              <w:rPr>
                <w:rFonts w:ascii="Times New Roman" w:hAnsi="Times New Roman"/>
                <w:spacing w:val="-4"/>
                <w:sz w:val="20"/>
                <w:szCs w:val="20"/>
              </w:rPr>
              <w:t xml:space="preserve">a theme or central idea of a </w:t>
            </w:r>
            <w:r w:rsidR="00CD66E0">
              <w:rPr>
                <w:rFonts w:ascii="Times New Roman" w:hAnsi="Times New Roman"/>
                <w:spacing w:val="-4"/>
                <w:sz w:val="20"/>
                <w:szCs w:val="20"/>
              </w:rPr>
              <w:t xml:space="preserve">short </w:t>
            </w:r>
            <w:r>
              <w:rPr>
                <w:rFonts w:ascii="Times New Roman" w:hAnsi="Times New Roman"/>
                <w:spacing w:val="-4"/>
                <w:sz w:val="20"/>
                <w:szCs w:val="20"/>
              </w:rPr>
              <w:t>text and analyze its development over the course of the text; connect theme and central ideas with plot development (timeline).</w:t>
            </w:r>
          </w:p>
        </w:tc>
        <w:tc>
          <w:tcPr>
            <w:tcW w:w="2993" w:type="dxa"/>
            <w:tcBorders>
              <w:top w:val="single" w:sz="18" w:space="0" w:color="auto"/>
            </w:tcBorders>
          </w:tcPr>
          <w:p w:rsidR="00EF39A7" w:rsidRPr="00AB24E3" w:rsidRDefault="00EF39A7"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EF39A7" w:rsidRPr="00AB24E3" w:rsidRDefault="006D38AB" w:rsidP="00783BF2">
            <w:pPr>
              <w:ind w:left="342"/>
              <w:jc w:val="both"/>
              <w:rPr>
                <w:rFonts w:ascii="Times New Roman" w:hAnsi="Times New Roman"/>
                <w:spacing w:val="-4"/>
                <w:sz w:val="20"/>
                <w:szCs w:val="20"/>
              </w:rPr>
            </w:pPr>
            <w:r>
              <w:rPr>
                <w:rFonts w:ascii="Times New Roman" w:hAnsi="Times New Roman"/>
                <w:spacing w:val="-4"/>
                <w:sz w:val="20"/>
                <w:szCs w:val="20"/>
              </w:rPr>
              <w:t xml:space="preserve">Students will </w:t>
            </w:r>
            <w:r w:rsidR="00783BF2">
              <w:rPr>
                <w:rFonts w:ascii="Times New Roman" w:hAnsi="Times New Roman"/>
                <w:spacing w:val="-4"/>
                <w:sz w:val="20"/>
                <w:szCs w:val="20"/>
              </w:rPr>
              <w:t>use p</w:t>
            </w:r>
            <w:r w:rsidR="00584107">
              <w:rPr>
                <w:rFonts w:ascii="Times New Roman" w:hAnsi="Times New Roman"/>
                <w:spacing w:val="-4"/>
                <w:sz w:val="20"/>
                <w:szCs w:val="20"/>
              </w:rPr>
              <w:t xml:space="preserve">lot graph </w:t>
            </w:r>
            <w:r w:rsidR="00783BF2">
              <w:rPr>
                <w:rFonts w:ascii="Times New Roman" w:hAnsi="Times New Roman"/>
                <w:spacing w:val="-4"/>
                <w:sz w:val="20"/>
                <w:szCs w:val="20"/>
              </w:rPr>
              <w:t>to connect</w:t>
            </w:r>
            <w:r w:rsidR="00584107">
              <w:rPr>
                <w:rFonts w:ascii="Times New Roman" w:hAnsi="Times New Roman"/>
                <w:spacing w:val="-4"/>
                <w:sz w:val="20"/>
                <w:szCs w:val="20"/>
              </w:rPr>
              <w:t xml:space="preserve"> important events and their impact on the development of the theme or central idea</w:t>
            </w:r>
            <w:r w:rsidR="00C00E01">
              <w:rPr>
                <w:rFonts w:ascii="Times New Roman" w:hAnsi="Times New Roman"/>
                <w:spacing w:val="-4"/>
                <w:sz w:val="20"/>
                <w:szCs w:val="20"/>
              </w:rPr>
              <w:t xml:space="preserve"> in more expansive and challenging texts</w:t>
            </w:r>
            <w:r w:rsidR="00584107">
              <w:rPr>
                <w:rFonts w:ascii="Times New Roman" w:hAnsi="Times New Roman"/>
                <w:spacing w:val="-4"/>
                <w:sz w:val="20"/>
                <w:szCs w:val="20"/>
              </w:rPr>
              <w:t>.</w:t>
            </w:r>
          </w:p>
        </w:tc>
      </w:tr>
      <w:tr w:rsidR="00EF39A7" w:rsidRPr="00AB24E3" w:rsidTr="006954A1">
        <w:trPr>
          <w:jc w:val="center"/>
        </w:trPr>
        <w:tc>
          <w:tcPr>
            <w:tcW w:w="9401" w:type="dxa"/>
            <w:gridSpan w:val="3"/>
          </w:tcPr>
          <w:p w:rsidR="00E97242" w:rsidRDefault="00EF39A7" w:rsidP="00CD5889">
            <w:pPr>
              <w:jc w:val="both"/>
              <w:rPr>
                <w:rFonts w:ascii="Times New Roman" w:hAnsi="Times New Roman"/>
                <w:b/>
                <w:sz w:val="20"/>
                <w:szCs w:val="20"/>
              </w:rPr>
            </w:pPr>
            <w:r w:rsidRPr="00AB24E3">
              <w:rPr>
                <w:rFonts w:ascii="Times New Roman" w:hAnsi="Times New Roman"/>
                <w:b/>
                <w:sz w:val="20"/>
                <w:szCs w:val="20"/>
              </w:rPr>
              <w:t>Present and Going Forward Vocabulary:</w:t>
            </w:r>
            <w:r w:rsidR="00E97242">
              <w:rPr>
                <w:rFonts w:ascii="Times New Roman" w:hAnsi="Times New Roman"/>
                <w:b/>
                <w:sz w:val="20"/>
                <w:szCs w:val="20"/>
              </w:rPr>
              <w:t xml:space="preserve"> </w:t>
            </w:r>
          </w:p>
          <w:p w:rsidR="00EF39A7" w:rsidRPr="00AB24E3" w:rsidRDefault="00E97242" w:rsidP="00CD5889">
            <w:pPr>
              <w:jc w:val="both"/>
              <w:rPr>
                <w:rFonts w:ascii="Times New Roman" w:hAnsi="Times New Roman"/>
                <w:b/>
                <w:sz w:val="20"/>
                <w:szCs w:val="20"/>
              </w:rPr>
            </w:pPr>
            <w:r>
              <w:rPr>
                <w:rFonts w:ascii="Times New Roman" w:hAnsi="Times New Roman"/>
                <w:b/>
                <w:sz w:val="20"/>
                <w:szCs w:val="20"/>
              </w:rPr>
              <w:t>Plot; plot developm</w:t>
            </w:r>
            <w:r w:rsidR="00C00E01">
              <w:rPr>
                <w:rFonts w:ascii="Times New Roman" w:hAnsi="Times New Roman"/>
                <w:b/>
                <w:sz w:val="20"/>
                <w:szCs w:val="20"/>
              </w:rPr>
              <w:t>ent; theme; central idea; graph.</w:t>
            </w:r>
          </w:p>
          <w:p w:rsidR="00EF39A7" w:rsidRPr="00AB24E3" w:rsidRDefault="00EF39A7" w:rsidP="00CD5889">
            <w:pPr>
              <w:jc w:val="both"/>
              <w:rPr>
                <w:rFonts w:ascii="Times New Roman" w:hAnsi="Times New Roman"/>
                <w:b/>
                <w:sz w:val="20"/>
                <w:szCs w:val="20"/>
              </w:rPr>
            </w:pPr>
          </w:p>
        </w:tc>
      </w:tr>
    </w:tbl>
    <w:p w:rsidR="00EF39A7" w:rsidRPr="00AB24E3" w:rsidRDefault="00EF39A7"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EF39A7" w:rsidRPr="00AB24E3" w:rsidTr="006954A1">
        <w:trPr>
          <w:jc w:val="center"/>
        </w:trPr>
        <w:tc>
          <w:tcPr>
            <w:tcW w:w="5879" w:type="dxa"/>
          </w:tcPr>
          <w:p w:rsidR="00EF39A7" w:rsidRPr="00AB24E3" w:rsidRDefault="00EF39A7" w:rsidP="00CD5889">
            <w:pPr>
              <w:jc w:val="both"/>
              <w:rPr>
                <w:rFonts w:ascii="Times New Roman" w:hAnsi="Times New Roman"/>
                <w:b/>
                <w:sz w:val="20"/>
                <w:szCs w:val="20"/>
              </w:rPr>
            </w:pPr>
            <w:r w:rsidRPr="00AB24E3">
              <w:rPr>
                <w:rFonts w:ascii="Times New Roman" w:hAnsi="Times New Roman"/>
                <w:b/>
                <w:sz w:val="20"/>
                <w:szCs w:val="20"/>
              </w:rPr>
              <w:t>Career Connections:</w:t>
            </w:r>
          </w:p>
          <w:p w:rsidR="00EF39A7" w:rsidRPr="005C0BE1" w:rsidRDefault="00C00E01" w:rsidP="005C0BE1">
            <w:pPr>
              <w:jc w:val="both"/>
              <w:rPr>
                <w:rFonts w:ascii="Times New Roman" w:hAnsi="Times New Roman"/>
                <w:b/>
                <w:sz w:val="20"/>
                <w:szCs w:val="20"/>
              </w:rPr>
            </w:pPr>
            <w:r>
              <w:rPr>
                <w:rFonts w:ascii="Times New Roman" w:hAnsi="Times New Roman"/>
                <w:b/>
                <w:sz w:val="20"/>
                <w:szCs w:val="20"/>
              </w:rPr>
              <w:lastRenderedPageBreak/>
              <w:t>Writer, educator, editor, publishing, marketing, psychology</w:t>
            </w:r>
          </w:p>
        </w:tc>
      </w:tr>
    </w:tbl>
    <w:p w:rsidR="00EF39A7" w:rsidRPr="00AB24E3" w:rsidRDefault="00EF39A7"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EF39A7" w:rsidRPr="00AB24E3" w:rsidTr="006954A1">
        <w:trPr>
          <w:trHeight w:val="2010"/>
          <w:jc w:val="center"/>
        </w:trPr>
        <w:tc>
          <w:tcPr>
            <w:tcW w:w="9468" w:type="dxa"/>
          </w:tcPr>
          <w:p w:rsidR="00EF39A7" w:rsidRPr="00AB24E3" w:rsidRDefault="00EF39A7"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EF39A7" w:rsidRDefault="00C00E01" w:rsidP="00CD5889">
            <w:pPr>
              <w:jc w:val="both"/>
              <w:rPr>
                <w:rFonts w:ascii="Times New Roman" w:hAnsi="Times New Roman"/>
                <w:sz w:val="20"/>
                <w:szCs w:val="20"/>
              </w:rPr>
            </w:pPr>
            <w:r>
              <w:rPr>
                <w:rFonts w:ascii="Times New Roman" w:hAnsi="Times New Roman"/>
                <w:sz w:val="20"/>
                <w:szCs w:val="20"/>
              </w:rPr>
              <w:t>Students will start by using graph paper to map out the plot of a short story or narrative poem chosen by the teacher for the entire class. On a separate resourc</w:t>
            </w:r>
            <w:r w:rsidR="00C06D87">
              <w:rPr>
                <w:rFonts w:ascii="Times New Roman" w:hAnsi="Times New Roman"/>
                <w:sz w:val="20"/>
                <w:szCs w:val="20"/>
              </w:rPr>
              <w:t xml:space="preserve">e (paper, computer, PowerPoint, </w:t>
            </w:r>
            <w:r>
              <w:rPr>
                <w:rFonts w:ascii="Times New Roman" w:hAnsi="Times New Roman"/>
                <w:sz w:val="20"/>
                <w:szCs w:val="20"/>
              </w:rPr>
              <w:t>Prezi), students will construct an explanation of how each important event in the plot affects the development of the text’s theme or central idea.</w:t>
            </w:r>
            <w:r w:rsidR="00495DE6">
              <w:rPr>
                <w:rFonts w:ascii="Times New Roman" w:hAnsi="Times New Roman"/>
                <w:sz w:val="20"/>
                <w:szCs w:val="20"/>
              </w:rPr>
              <w:t xml:space="preserve"> (Suggestion for teacher: </w:t>
            </w:r>
            <w:r w:rsidR="00427FEB">
              <w:rPr>
                <w:rFonts w:ascii="Times New Roman" w:hAnsi="Times New Roman"/>
                <w:sz w:val="20"/>
                <w:szCs w:val="20"/>
              </w:rPr>
              <w:t>for a teacher-led example, use a common children’s story).</w:t>
            </w:r>
          </w:p>
          <w:p w:rsidR="00EF39A7" w:rsidRPr="00AB24E3" w:rsidRDefault="00C00E01" w:rsidP="00CD5889">
            <w:pPr>
              <w:jc w:val="both"/>
              <w:rPr>
                <w:rFonts w:ascii="Times New Roman" w:hAnsi="Times New Roman"/>
                <w:sz w:val="20"/>
                <w:szCs w:val="20"/>
              </w:rPr>
            </w:pPr>
            <w:r>
              <w:rPr>
                <w:rFonts w:ascii="Times New Roman" w:hAnsi="Times New Roman"/>
                <w:sz w:val="20"/>
                <w:szCs w:val="20"/>
              </w:rPr>
              <w:t>Next step: students will independ</w:t>
            </w:r>
            <w:r w:rsidR="00152D82">
              <w:rPr>
                <w:rFonts w:ascii="Times New Roman" w:hAnsi="Times New Roman"/>
                <w:sz w:val="20"/>
                <w:szCs w:val="20"/>
              </w:rPr>
              <w:t xml:space="preserve">ently </w:t>
            </w:r>
            <w:r>
              <w:rPr>
                <w:rFonts w:ascii="Times New Roman" w:hAnsi="Times New Roman"/>
                <w:sz w:val="20"/>
                <w:szCs w:val="20"/>
              </w:rPr>
              <w:t>choose a short story, narrative poem, novel, or biography</w:t>
            </w:r>
            <w:r w:rsidR="00152D82">
              <w:rPr>
                <w:rFonts w:ascii="Times New Roman" w:hAnsi="Times New Roman"/>
                <w:sz w:val="20"/>
                <w:szCs w:val="20"/>
              </w:rPr>
              <w:t>, and follow the same plan to construct an explanation of how each important event in the text affects the development of the text’s theme or central idea</w:t>
            </w:r>
            <w:r w:rsidR="006773EF">
              <w:rPr>
                <w:rFonts w:ascii="Times New Roman" w:hAnsi="Times New Roman"/>
                <w:sz w:val="20"/>
                <w:szCs w:val="20"/>
              </w:rPr>
              <w:t>.</w:t>
            </w:r>
          </w:p>
        </w:tc>
      </w:tr>
    </w:tbl>
    <w:p w:rsidR="00EF39A7" w:rsidRPr="00AB24E3" w:rsidRDefault="00EF39A7"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EF39A7" w:rsidRPr="00AB24E3" w:rsidTr="006954A1">
        <w:trPr>
          <w:jc w:val="center"/>
        </w:trPr>
        <w:tc>
          <w:tcPr>
            <w:tcW w:w="7319" w:type="dxa"/>
          </w:tcPr>
          <w:p w:rsidR="00EF39A7" w:rsidRDefault="00EF39A7"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794E36" w:rsidRPr="00AB24E3" w:rsidRDefault="00794E36" w:rsidP="00CD5889">
            <w:pPr>
              <w:jc w:val="both"/>
              <w:rPr>
                <w:rFonts w:ascii="Times New Roman" w:hAnsi="Times New Roman"/>
                <w:b/>
                <w:sz w:val="20"/>
                <w:szCs w:val="20"/>
              </w:rPr>
            </w:pPr>
            <w:r>
              <w:rPr>
                <w:rFonts w:ascii="Times New Roman" w:hAnsi="Times New Roman"/>
                <w:b/>
                <w:sz w:val="20"/>
                <w:szCs w:val="20"/>
              </w:rPr>
              <w:t>Free literature sources such as:</w:t>
            </w:r>
          </w:p>
          <w:p w:rsidR="00EF39A7" w:rsidRDefault="008076D2" w:rsidP="00CD5889">
            <w:pPr>
              <w:pStyle w:val="ListParagraph"/>
              <w:numPr>
                <w:ilvl w:val="0"/>
                <w:numId w:val="1"/>
              </w:numPr>
              <w:jc w:val="both"/>
              <w:rPr>
                <w:rFonts w:ascii="Times New Roman" w:hAnsi="Times New Roman"/>
                <w:sz w:val="20"/>
                <w:szCs w:val="20"/>
              </w:rPr>
            </w:pPr>
            <w:hyperlink r:id="rId9" w:history="1">
              <w:r w:rsidR="00794E36" w:rsidRPr="005B1C7E">
                <w:rPr>
                  <w:rStyle w:val="Hyperlink"/>
                  <w:rFonts w:ascii="Times New Roman" w:hAnsi="Times New Roman"/>
                  <w:sz w:val="20"/>
                  <w:szCs w:val="20"/>
                </w:rPr>
                <w:t>http://www.literaturecollection.com</w:t>
              </w:r>
            </w:hyperlink>
          </w:p>
          <w:p w:rsidR="00794E36" w:rsidRDefault="008076D2" w:rsidP="00CD5889">
            <w:pPr>
              <w:pStyle w:val="ListParagraph"/>
              <w:numPr>
                <w:ilvl w:val="0"/>
                <w:numId w:val="1"/>
              </w:numPr>
              <w:jc w:val="both"/>
              <w:rPr>
                <w:rFonts w:ascii="Times New Roman" w:hAnsi="Times New Roman"/>
                <w:sz w:val="20"/>
                <w:szCs w:val="20"/>
              </w:rPr>
            </w:pPr>
            <w:hyperlink r:id="rId10" w:history="1">
              <w:r w:rsidR="00794E36" w:rsidRPr="005B1C7E">
                <w:rPr>
                  <w:rStyle w:val="Hyperlink"/>
                  <w:rFonts w:ascii="Times New Roman" w:hAnsi="Times New Roman"/>
                  <w:sz w:val="20"/>
                  <w:szCs w:val="20"/>
                </w:rPr>
                <w:t>http://www.bibliomania.com/</w:t>
              </w:r>
            </w:hyperlink>
          </w:p>
          <w:p w:rsidR="00794E36" w:rsidRDefault="008076D2" w:rsidP="00CD5889">
            <w:pPr>
              <w:pStyle w:val="ListParagraph"/>
              <w:numPr>
                <w:ilvl w:val="0"/>
                <w:numId w:val="1"/>
              </w:numPr>
              <w:jc w:val="both"/>
              <w:rPr>
                <w:rFonts w:ascii="Times New Roman" w:hAnsi="Times New Roman"/>
                <w:sz w:val="20"/>
                <w:szCs w:val="20"/>
              </w:rPr>
            </w:pPr>
            <w:hyperlink r:id="rId11" w:history="1">
              <w:r w:rsidR="00794E36" w:rsidRPr="005B1C7E">
                <w:rPr>
                  <w:rStyle w:val="Hyperlink"/>
                  <w:rFonts w:ascii="Times New Roman" w:hAnsi="Times New Roman"/>
                  <w:sz w:val="20"/>
                  <w:szCs w:val="20"/>
                </w:rPr>
                <w:t>http://www.gutenberg.org/</w:t>
              </w:r>
            </w:hyperlink>
          </w:p>
          <w:p w:rsidR="00794E36" w:rsidRDefault="008076D2" w:rsidP="00CD5889">
            <w:pPr>
              <w:pStyle w:val="ListParagraph"/>
              <w:numPr>
                <w:ilvl w:val="0"/>
                <w:numId w:val="1"/>
              </w:numPr>
              <w:jc w:val="both"/>
              <w:rPr>
                <w:rFonts w:ascii="Times New Roman" w:hAnsi="Times New Roman"/>
                <w:sz w:val="20"/>
                <w:szCs w:val="20"/>
              </w:rPr>
            </w:pPr>
            <w:hyperlink r:id="rId12" w:history="1">
              <w:r w:rsidR="00794E36" w:rsidRPr="005B1C7E">
                <w:rPr>
                  <w:rStyle w:val="Hyperlink"/>
                  <w:rFonts w:ascii="Times New Roman" w:hAnsi="Times New Roman"/>
                  <w:sz w:val="20"/>
                  <w:szCs w:val="20"/>
                </w:rPr>
                <w:t>http://www.online-literature.com/</w:t>
              </w:r>
            </w:hyperlink>
          </w:p>
          <w:p w:rsidR="00B11F49" w:rsidRDefault="008076D2" w:rsidP="00CD5889">
            <w:pPr>
              <w:pStyle w:val="ListParagraph"/>
              <w:numPr>
                <w:ilvl w:val="0"/>
                <w:numId w:val="1"/>
              </w:numPr>
              <w:jc w:val="both"/>
              <w:rPr>
                <w:rFonts w:ascii="Times New Roman" w:hAnsi="Times New Roman"/>
                <w:sz w:val="20"/>
                <w:szCs w:val="20"/>
              </w:rPr>
            </w:pPr>
            <w:hyperlink r:id="rId13" w:history="1">
              <w:r w:rsidR="00B11F49" w:rsidRPr="005B1C7E">
                <w:rPr>
                  <w:rStyle w:val="Hyperlink"/>
                  <w:rFonts w:ascii="Times New Roman" w:hAnsi="Times New Roman"/>
                  <w:sz w:val="20"/>
                  <w:szCs w:val="20"/>
                </w:rPr>
                <w:t>http://www.literature.org/</w:t>
              </w:r>
            </w:hyperlink>
          </w:p>
          <w:p w:rsidR="00B11F49" w:rsidRDefault="00B11F49" w:rsidP="00CD5889">
            <w:pPr>
              <w:pStyle w:val="ListParagraph"/>
              <w:numPr>
                <w:ilvl w:val="0"/>
                <w:numId w:val="1"/>
              </w:numPr>
              <w:jc w:val="both"/>
              <w:rPr>
                <w:rFonts w:ascii="Times New Roman" w:hAnsi="Times New Roman"/>
                <w:sz w:val="20"/>
                <w:szCs w:val="20"/>
              </w:rPr>
            </w:pPr>
            <w:r w:rsidRPr="00B11F49">
              <w:rPr>
                <w:rFonts w:ascii="Times New Roman" w:hAnsi="Times New Roman"/>
                <w:sz w:val="20"/>
                <w:szCs w:val="20"/>
              </w:rPr>
              <w:t>http://www.freeliterature.org/</w:t>
            </w:r>
          </w:p>
          <w:p w:rsidR="00794E36" w:rsidRDefault="00794E36" w:rsidP="00CD5889">
            <w:pPr>
              <w:pStyle w:val="ListParagraph"/>
              <w:numPr>
                <w:ilvl w:val="0"/>
                <w:numId w:val="1"/>
              </w:numPr>
              <w:jc w:val="both"/>
              <w:rPr>
                <w:rFonts w:ascii="Times New Roman" w:hAnsi="Times New Roman"/>
                <w:sz w:val="20"/>
                <w:szCs w:val="20"/>
              </w:rPr>
            </w:pPr>
            <w:r>
              <w:rPr>
                <w:rFonts w:ascii="Times New Roman" w:hAnsi="Times New Roman"/>
                <w:sz w:val="20"/>
                <w:szCs w:val="20"/>
              </w:rPr>
              <w:t>Classroom literature textbook.</w:t>
            </w:r>
          </w:p>
          <w:p w:rsidR="00C06D87" w:rsidRDefault="00D17348" w:rsidP="00C06D87">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C06D87" w:rsidRDefault="004F6A13" w:rsidP="00C06D87">
            <w:pPr>
              <w:pStyle w:val="ListParagraph"/>
              <w:numPr>
                <w:ilvl w:val="0"/>
                <w:numId w:val="1"/>
              </w:numPr>
              <w:jc w:val="both"/>
              <w:rPr>
                <w:rFonts w:ascii="Times New Roman" w:hAnsi="Times New Roman"/>
                <w:sz w:val="20"/>
                <w:szCs w:val="20"/>
              </w:rPr>
            </w:pPr>
            <w:r w:rsidRPr="00C06D87">
              <w:rPr>
                <w:rFonts w:ascii="Times New Roman" w:hAnsi="Times New Roman"/>
                <w:sz w:val="20"/>
                <w:szCs w:val="20"/>
              </w:rPr>
              <w:t>Prezi.com</w:t>
            </w:r>
          </w:p>
          <w:p w:rsidR="00EF39A7" w:rsidRPr="00C06D87" w:rsidRDefault="004F6A13" w:rsidP="00C06D87">
            <w:pPr>
              <w:pStyle w:val="ListParagraph"/>
              <w:numPr>
                <w:ilvl w:val="0"/>
                <w:numId w:val="1"/>
              </w:numPr>
              <w:jc w:val="both"/>
              <w:rPr>
                <w:rFonts w:ascii="Times New Roman" w:hAnsi="Times New Roman"/>
                <w:sz w:val="20"/>
                <w:szCs w:val="20"/>
              </w:rPr>
            </w:pPr>
            <w:r w:rsidRPr="00C06D87">
              <w:rPr>
                <w:rFonts w:ascii="Times New Roman" w:hAnsi="Times New Roman"/>
                <w:sz w:val="20"/>
                <w:szCs w:val="20"/>
              </w:rPr>
              <w:t>Ahead.com</w:t>
            </w:r>
          </w:p>
        </w:tc>
      </w:tr>
    </w:tbl>
    <w:p w:rsidR="00EF39A7" w:rsidRPr="00AB24E3" w:rsidRDefault="00EF39A7" w:rsidP="00CD5889">
      <w:pPr>
        <w:jc w:val="both"/>
        <w:rPr>
          <w:rFonts w:ascii="Times New Roman" w:hAnsi="Times New Roman"/>
        </w:rPr>
      </w:pPr>
    </w:p>
    <w:p w:rsidR="00EF39A7" w:rsidRPr="00AB24E3" w:rsidRDefault="00EF39A7"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EF39A7"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EF39A7"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EF39A7" w:rsidRPr="00AB24E3">
              <w:rPr>
                <w:rFonts w:ascii="Times New Roman" w:hAnsi="Times New Roman"/>
                <w:b/>
                <w:sz w:val="20"/>
                <w:szCs w:val="20"/>
              </w:rPr>
              <w:t xml:space="preserve">: </w:t>
            </w:r>
            <w:r w:rsidR="001C7419" w:rsidRPr="00AB24E3">
              <w:rPr>
                <w:rFonts w:ascii="Times New Roman" w:hAnsi="Times New Roman"/>
                <w:b/>
                <w:sz w:val="20"/>
                <w:szCs w:val="20"/>
              </w:rPr>
              <w:t>7</w:t>
            </w:r>
            <w:r w:rsidR="006954A1" w:rsidRPr="00AB24E3">
              <w:rPr>
                <w:rFonts w:ascii="Times New Roman" w:hAnsi="Times New Roman"/>
                <w:b/>
                <w:sz w:val="20"/>
                <w:szCs w:val="20"/>
              </w:rPr>
              <w:t>.3</w:t>
            </w:r>
          </w:p>
          <w:p w:rsidR="00EF39A7" w:rsidRPr="00AB24E3" w:rsidRDefault="001C7419" w:rsidP="00CD5889">
            <w:pPr>
              <w:ind w:left="352"/>
              <w:jc w:val="both"/>
              <w:rPr>
                <w:rFonts w:ascii="Times New Roman" w:hAnsi="Times New Roman"/>
                <w:sz w:val="20"/>
                <w:szCs w:val="20"/>
              </w:rPr>
            </w:pPr>
            <w:r w:rsidRPr="00AB24E3">
              <w:rPr>
                <w:rFonts w:ascii="Times New Roman" w:hAnsi="Times New Roman"/>
                <w:sz w:val="22"/>
                <w:szCs w:val="22"/>
              </w:rPr>
              <w:t>Analyze how particular elements of a story or drama interact (e.g., how setting shapes the characters or plot).</w:t>
            </w:r>
          </w:p>
        </w:tc>
      </w:tr>
      <w:tr w:rsidR="00EF39A7" w:rsidRPr="00AB24E3" w:rsidTr="00452B98">
        <w:trPr>
          <w:trHeight w:val="1980"/>
          <w:jc w:val="center"/>
        </w:trPr>
        <w:tc>
          <w:tcPr>
            <w:tcW w:w="3147" w:type="dxa"/>
            <w:tcBorders>
              <w:top w:val="single" w:sz="18" w:space="0" w:color="auto"/>
            </w:tcBorders>
          </w:tcPr>
          <w:p w:rsidR="00EF39A7" w:rsidRPr="00AB24E3" w:rsidRDefault="00EF39A7"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EF39A7" w:rsidRPr="00AB24E3" w:rsidRDefault="00452B98" w:rsidP="001201D6">
            <w:pPr>
              <w:ind w:left="360"/>
              <w:jc w:val="both"/>
              <w:rPr>
                <w:rFonts w:ascii="Times New Roman" w:hAnsi="Times New Roman"/>
                <w:spacing w:val="-4"/>
                <w:sz w:val="20"/>
                <w:szCs w:val="20"/>
              </w:rPr>
            </w:pPr>
            <w:r w:rsidRPr="00AB24E3">
              <w:rPr>
                <w:rFonts w:ascii="Times New Roman" w:hAnsi="Times New Roman"/>
                <w:sz w:val="22"/>
                <w:szCs w:val="22"/>
              </w:rPr>
              <w:t xml:space="preserve">Students can </w:t>
            </w:r>
            <w:r w:rsidR="001C7419" w:rsidRPr="00AB24E3">
              <w:rPr>
                <w:rFonts w:ascii="Times New Roman" w:hAnsi="Times New Roman"/>
                <w:sz w:val="22"/>
                <w:szCs w:val="22"/>
              </w:rPr>
              <w:t>analyze how particular elements of a story or drama interact (e.g., how setting shapes the characters or plot).</w:t>
            </w:r>
          </w:p>
        </w:tc>
        <w:tc>
          <w:tcPr>
            <w:tcW w:w="3240" w:type="dxa"/>
            <w:tcBorders>
              <w:top w:val="single" w:sz="18" w:space="0" w:color="auto"/>
            </w:tcBorders>
          </w:tcPr>
          <w:p w:rsidR="00EF39A7" w:rsidRDefault="00EF39A7"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7E6D19" w:rsidRPr="004E292C" w:rsidRDefault="002205DB" w:rsidP="00CD5889">
            <w:pPr>
              <w:jc w:val="both"/>
              <w:rPr>
                <w:rFonts w:ascii="Times New Roman" w:hAnsi="Times New Roman"/>
                <w:spacing w:val="-4"/>
                <w:sz w:val="20"/>
                <w:szCs w:val="20"/>
              </w:rPr>
            </w:pPr>
            <w:r w:rsidRPr="004E292C">
              <w:rPr>
                <w:rFonts w:ascii="Times New Roman" w:hAnsi="Times New Roman"/>
                <w:spacing w:val="-4"/>
                <w:sz w:val="20"/>
                <w:szCs w:val="20"/>
              </w:rPr>
              <w:t>Students will</w:t>
            </w:r>
            <w:r w:rsidR="00930B22" w:rsidRPr="004E292C">
              <w:rPr>
                <w:rFonts w:ascii="Times New Roman" w:hAnsi="Times New Roman"/>
                <w:spacing w:val="-4"/>
                <w:sz w:val="20"/>
                <w:szCs w:val="20"/>
              </w:rPr>
              <w:t xml:space="preserve"> use their </w:t>
            </w:r>
            <w:r w:rsidRPr="004E292C">
              <w:rPr>
                <w:rFonts w:ascii="Times New Roman" w:hAnsi="Times New Roman"/>
                <w:spacing w:val="-4"/>
                <w:sz w:val="20"/>
                <w:szCs w:val="20"/>
              </w:rPr>
              <w:t xml:space="preserve">understanding </w:t>
            </w:r>
            <w:r w:rsidR="007E6D19" w:rsidRPr="004E292C">
              <w:rPr>
                <w:rFonts w:ascii="Times New Roman" w:hAnsi="Times New Roman"/>
                <w:spacing w:val="-4"/>
                <w:sz w:val="20"/>
                <w:szCs w:val="20"/>
              </w:rPr>
              <w:t>of how particular elemen</w:t>
            </w:r>
            <w:r w:rsidR="004D13B5" w:rsidRPr="004E292C">
              <w:rPr>
                <w:rFonts w:ascii="Times New Roman" w:hAnsi="Times New Roman"/>
                <w:spacing w:val="-4"/>
                <w:sz w:val="20"/>
                <w:szCs w:val="20"/>
              </w:rPr>
              <w:t xml:space="preserve">ts of a story or drama interact </w:t>
            </w:r>
            <w:r w:rsidR="007E6D19" w:rsidRPr="004E292C">
              <w:rPr>
                <w:rFonts w:ascii="Times New Roman" w:hAnsi="Times New Roman"/>
                <w:spacing w:val="-4"/>
                <w:sz w:val="20"/>
                <w:szCs w:val="20"/>
              </w:rPr>
              <w:t>(e.g., how setting shapes the characters or the plot)</w:t>
            </w:r>
            <w:r w:rsidR="00930B22" w:rsidRPr="004E292C">
              <w:rPr>
                <w:rFonts w:ascii="Times New Roman" w:hAnsi="Times New Roman"/>
                <w:spacing w:val="-4"/>
                <w:sz w:val="20"/>
                <w:szCs w:val="20"/>
              </w:rPr>
              <w:t xml:space="preserve"> to show how the impact of one element on another</w:t>
            </w:r>
            <w:r w:rsidR="007E6D19" w:rsidRPr="004E292C">
              <w:rPr>
                <w:rFonts w:ascii="Times New Roman" w:hAnsi="Times New Roman"/>
                <w:spacing w:val="-4"/>
                <w:sz w:val="20"/>
                <w:szCs w:val="20"/>
              </w:rPr>
              <w:t xml:space="preserve">. </w:t>
            </w:r>
          </w:p>
          <w:p w:rsidR="00EF39A7" w:rsidRPr="00AB24E3" w:rsidRDefault="00EF39A7" w:rsidP="00CD5889">
            <w:pPr>
              <w:ind w:left="342"/>
              <w:jc w:val="both"/>
              <w:rPr>
                <w:rFonts w:ascii="Times New Roman" w:hAnsi="Times New Roman"/>
                <w:spacing w:val="-4"/>
                <w:sz w:val="20"/>
                <w:szCs w:val="20"/>
              </w:rPr>
            </w:pPr>
          </w:p>
        </w:tc>
        <w:tc>
          <w:tcPr>
            <w:tcW w:w="2993" w:type="dxa"/>
            <w:tcBorders>
              <w:top w:val="single" w:sz="18" w:space="0" w:color="auto"/>
            </w:tcBorders>
          </w:tcPr>
          <w:p w:rsidR="00EF39A7" w:rsidRPr="00AB24E3" w:rsidRDefault="00EF39A7"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EF39A7" w:rsidRPr="004E4E6B" w:rsidRDefault="002205DB" w:rsidP="004E292C">
            <w:pPr>
              <w:ind w:left="342"/>
              <w:jc w:val="both"/>
              <w:rPr>
                <w:rFonts w:ascii="Times New Roman" w:hAnsi="Times New Roman"/>
                <w:spacing w:val="-4"/>
                <w:sz w:val="20"/>
                <w:szCs w:val="20"/>
              </w:rPr>
            </w:pPr>
            <w:r w:rsidRPr="004E4E6B">
              <w:rPr>
                <w:rFonts w:ascii="Times New Roman" w:hAnsi="Times New Roman"/>
                <w:spacing w:val="-4"/>
                <w:sz w:val="20"/>
                <w:szCs w:val="20"/>
              </w:rPr>
              <w:t>Students will show</w:t>
            </w:r>
            <w:r w:rsidR="004E292C">
              <w:rPr>
                <w:rFonts w:ascii="Times New Roman" w:hAnsi="Times New Roman"/>
                <w:spacing w:val="-4"/>
                <w:sz w:val="20"/>
                <w:szCs w:val="20"/>
              </w:rPr>
              <w:t xml:space="preserve"> their</w:t>
            </w:r>
            <w:r w:rsidRPr="004E4E6B">
              <w:rPr>
                <w:rFonts w:ascii="Times New Roman" w:hAnsi="Times New Roman"/>
                <w:spacing w:val="-4"/>
                <w:sz w:val="20"/>
                <w:szCs w:val="20"/>
              </w:rPr>
              <w:t xml:space="preserve"> understanding of how particular elements of a story or drama interact </w:t>
            </w:r>
            <w:r w:rsidR="009B63DA">
              <w:rPr>
                <w:rFonts w:ascii="Times New Roman" w:hAnsi="Times New Roman"/>
                <w:spacing w:val="-4"/>
                <w:sz w:val="20"/>
                <w:szCs w:val="20"/>
              </w:rPr>
              <w:t>by replacing elements with new choices and predicting new outcomes.</w:t>
            </w:r>
          </w:p>
        </w:tc>
      </w:tr>
      <w:tr w:rsidR="00EF39A7" w:rsidRPr="00AB24E3" w:rsidTr="006954A1">
        <w:trPr>
          <w:jc w:val="center"/>
        </w:trPr>
        <w:tc>
          <w:tcPr>
            <w:tcW w:w="9380" w:type="dxa"/>
            <w:gridSpan w:val="3"/>
          </w:tcPr>
          <w:p w:rsidR="00EF39A7" w:rsidRPr="00AB24E3" w:rsidRDefault="00EF39A7" w:rsidP="00CD5889">
            <w:pPr>
              <w:jc w:val="both"/>
              <w:rPr>
                <w:rFonts w:ascii="Times New Roman" w:hAnsi="Times New Roman"/>
                <w:b/>
                <w:sz w:val="20"/>
                <w:szCs w:val="20"/>
              </w:rPr>
            </w:pPr>
            <w:r w:rsidRPr="00AB24E3">
              <w:rPr>
                <w:rFonts w:ascii="Times New Roman" w:hAnsi="Times New Roman"/>
                <w:b/>
                <w:sz w:val="20"/>
                <w:szCs w:val="20"/>
              </w:rPr>
              <w:t>Present and Going Forward Vocabulary:</w:t>
            </w:r>
            <w:r w:rsidR="003F2FBE">
              <w:rPr>
                <w:rFonts w:ascii="Times New Roman" w:hAnsi="Times New Roman"/>
                <w:b/>
                <w:sz w:val="20"/>
                <w:szCs w:val="20"/>
              </w:rPr>
              <w:t xml:space="preserve"> Story and drama elements (e.g., setting, character, plot, conflict).</w:t>
            </w:r>
          </w:p>
          <w:p w:rsidR="00EF39A7" w:rsidRPr="00AB24E3" w:rsidRDefault="00EF39A7" w:rsidP="00CD5889">
            <w:pPr>
              <w:ind w:left="360"/>
              <w:jc w:val="both"/>
              <w:rPr>
                <w:rFonts w:ascii="Times New Roman" w:hAnsi="Times New Roman"/>
                <w:sz w:val="20"/>
                <w:szCs w:val="20"/>
              </w:rPr>
            </w:pPr>
          </w:p>
        </w:tc>
      </w:tr>
    </w:tbl>
    <w:p w:rsidR="00EF39A7" w:rsidRPr="00AB24E3" w:rsidRDefault="00EF39A7"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EF39A7" w:rsidRPr="00AB24E3" w:rsidTr="00C40AAD">
        <w:trPr>
          <w:trHeight w:val="780"/>
          <w:jc w:val="center"/>
        </w:trPr>
        <w:tc>
          <w:tcPr>
            <w:tcW w:w="5879" w:type="dxa"/>
          </w:tcPr>
          <w:p w:rsidR="00EF39A7" w:rsidRPr="005C0BE1" w:rsidRDefault="00EF39A7" w:rsidP="005C0BE1">
            <w:pPr>
              <w:jc w:val="both"/>
              <w:rPr>
                <w:rFonts w:ascii="Times New Roman" w:hAnsi="Times New Roman"/>
                <w:b/>
                <w:sz w:val="20"/>
                <w:szCs w:val="20"/>
              </w:rPr>
            </w:pPr>
            <w:r w:rsidRPr="00AB24E3">
              <w:rPr>
                <w:rFonts w:ascii="Times New Roman" w:hAnsi="Times New Roman"/>
                <w:b/>
                <w:sz w:val="20"/>
                <w:szCs w:val="20"/>
              </w:rPr>
              <w:t>Career Connections:</w:t>
            </w:r>
            <w:r w:rsidR="00C40AAD">
              <w:rPr>
                <w:rFonts w:ascii="Times New Roman" w:hAnsi="Times New Roman"/>
                <w:b/>
                <w:sz w:val="20"/>
                <w:szCs w:val="20"/>
              </w:rPr>
              <w:t xml:space="preserve"> Writer, educator, librarian, editor, publishing, marketing, psychology, business management and analysis.</w:t>
            </w:r>
          </w:p>
        </w:tc>
      </w:tr>
    </w:tbl>
    <w:p w:rsidR="00EF39A7" w:rsidRPr="00AB24E3" w:rsidRDefault="00EF39A7"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EF39A7" w:rsidRPr="00AB24E3" w:rsidTr="00D911E1">
        <w:trPr>
          <w:trHeight w:val="1542"/>
          <w:jc w:val="center"/>
        </w:trPr>
        <w:tc>
          <w:tcPr>
            <w:tcW w:w="9468" w:type="dxa"/>
          </w:tcPr>
          <w:p w:rsidR="00EF39A7" w:rsidRPr="00AB24E3" w:rsidRDefault="00EF39A7"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EF39A7" w:rsidRDefault="00D911E1" w:rsidP="00CD5889">
            <w:pPr>
              <w:jc w:val="both"/>
              <w:rPr>
                <w:rFonts w:ascii="Times New Roman" w:hAnsi="Times New Roman"/>
                <w:sz w:val="20"/>
                <w:szCs w:val="20"/>
              </w:rPr>
            </w:pPr>
            <w:r>
              <w:rPr>
                <w:rFonts w:ascii="Times New Roman" w:hAnsi="Times New Roman"/>
                <w:sz w:val="20"/>
                <w:szCs w:val="20"/>
              </w:rPr>
              <w:t xml:space="preserve">Students will choose a text (book, short story, narrative poem) and change the elements of the story and predict the outcome based on the new choices. For example, take the main characters out of a rural setting and place them in an urban setting, or take them out of one era and place them in a different time period. </w:t>
            </w:r>
          </w:p>
          <w:p w:rsidR="00D911E1" w:rsidRPr="00AB24E3" w:rsidRDefault="00D911E1" w:rsidP="00CD5889">
            <w:pPr>
              <w:jc w:val="both"/>
              <w:rPr>
                <w:rFonts w:ascii="Times New Roman" w:hAnsi="Times New Roman"/>
                <w:sz w:val="20"/>
                <w:szCs w:val="20"/>
              </w:rPr>
            </w:pPr>
            <w:r>
              <w:rPr>
                <w:rFonts w:ascii="Times New Roman" w:hAnsi="Times New Roman"/>
                <w:sz w:val="20"/>
                <w:szCs w:val="20"/>
              </w:rPr>
              <w:t>Students will then choose a presentation format and re-create the story based on the new choices. This could be done through illustration, multimedia program, or a comic creator program.</w:t>
            </w:r>
          </w:p>
          <w:p w:rsidR="00EF39A7" w:rsidRPr="00AB24E3" w:rsidRDefault="00EF39A7" w:rsidP="00CD5889">
            <w:pPr>
              <w:jc w:val="both"/>
              <w:rPr>
                <w:rFonts w:ascii="Times New Roman" w:hAnsi="Times New Roman"/>
                <w:sz w:val="20"/>
                <w:szCs w:val="20"/>
              </w:rPr>
            </w:pPr>
          </w:p>
        </w:tc>
      </w:tr>
    </w:tbl>
    <w:p w:rsidR="00EF39A7" w:rsidRPr="00AB24E3" w:rsidRDefault="00EF39A7"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EF39A7" w:rsidRPr="00AB24E3" w:rsidTr="006954A1">
        <w:trPr>
          <w:jc w:val="center"/>
        </w:trPr>
        <w:tc>
          <w:tcPr>
            <w:tcW w:w="7319" w:type="dxa"/>
          </w:tcPr>
          <w:p w:rsidR="0046367D" w:rsidRPr="00AB24E3" w:rsidRDefault="00EF39A7" w:rsidP="0046367D">
            <w:pPr>
              <w:jc w:val="both"/>
              <w:rPr>
                <w:rFonts w:ascii="Times New Roman" w:hAnsi="Times New Roman"/>
                <w:b/>
                <w:sz w:val="20"/>
                <w:szCs w:val="20"/>
              </w:rPr>
            </w:pPr>
            <w:r w:rsidRPr="00AB24E3">
              <w:rPr>
                <w:rFonts w:ascii="Times New Roman" w:hAnsi="Times New Roman"/>
                <w:b/>
                <w:sz w:val="20"/>
                <w:szCs w:val="20"/>
              </w:rPr>
              <w:t>Literature Connections/Resources:</w:t>
            </w:r>
          </w:p>
          <w:p w:rsidR="0046367D" w:rsidRDefault="008076D2" w:rsidP="0046367D">
            <w:pPr>
              <w:pStyle w:val="ListParagraph"/>
              <w:numPr>
                <w:ilvl w:val="0"/>
                <w:numId w:val="1"/>
              </w:numPr>
              <w:jc w:val="both"/>
              <w:rPr>
                <w:rFonts w:ascii="Times New Roman" w:hAnsi="Times New Roman"/>
                <w:sz w:val="20"/>
                <w:szCs w:val="20"/>
              </w:rPr>
            </w:pPr>
            <w:hyperlink r:id="rId14" w:history="1">
              <w:r w:rsidR="0046367D" w:rsidRPr="005B1C7E">
                <w:rPr>
                  <w:rStyle w:val="Hyperlink"/>
                  <w:rFonts w:ascii="Times New Roman" w:hAnsi="Times New Roman"/>
                  <w:sz w:val="20"/>
                  <w:szCs w:val="20"/>
                </w:rPr>
                <w:t>http://www.literaturecollection.com</w:t>
              </w:r>
            </w:hyperlink>
          </w:p>
          <w:p w:rsidR="0046367D" w:rsidRDefault="008076D2" w:rsidP="0046367D">
            <w:pPr>
              <w:pStyle w:val="ListParagraph"/>
              <w:numPr>
                <w:ilvl w:val="0"/>
                <w:numId w:val="1"/>
              </w:numPr>
              <w:jc w:val="both"/>
              <w:rPr>
                <w:rFonts w:ascii="Times New Roman" w:hAnsi="Times New Roman"/>
                <w:sz w:val="20"/>
                <w:szCs w:val="20"/>
              </w:rPr>
            </w:pPr>
            <w:hyperlink r:id="rId15" w:history="1">
              <w:r w:rsidR="0046367D" w:rsidRPr="005B1C7E">
                <w:rPr>
                  <w:rStyle w:val="Hyperlink"/>
                  <w:rFonts w:ascii="Times New Roman" w:hAnsi="Times New Roman"/>
                  <w:sz w:val="20"/>
                  <w:szCs w:val="20"/>
                </w:rPr>
                <w:t>http://www.bibliomania.com/</w:t>
              </w:r>
            </w:hyperlink>
          </w:p>
          <w:p w:rsidR="0046367D" w:rsidRDefault="008076D2" w:rsidP="0046367D">
            <w:pPr>
              <w:pStyle w:val="ListParagraph"/>
              <w:numPr>
                <w:ilvl w:val="0"/>
                <w:numId w:val="1"/>
              </w:numPr>
              <w:jc w:val="both"/>
              <w:rPr>
                <w:rFonts w:ascii="Times New Roman" w:hAnsi="Times New Roman"/>
                <w:sz w:val="20"/>
                <w:szCs w:val="20"/>
              </w:rPr>
            </w:pPr>
            <w:hyperlink r:id="rId16" w:history="1">
              <w:r w:rsidR="0046367D" w:rsidRPr="005B1C7E">
                <w:rPr>
                  <w:rStyle w:val="Hyperlink"/>
                  <w:rFonts w:ascii="Times New Roman" w:hAnsi="Times New Roman"/>
                  <w:sz w:val="20"/>
                  <w:szCs w:val="20"/>
                </w:rPr>
                <w:t>http://www.gutenberg.org/</w:t>
              </w:r>
            </w:hyperlink>
          </w:p>
          <w:p w:rsidR="0046367D" w:rsidRDefault="008076D2" w:rsidP="0046367D">
            <w:pPr>
              <w:pStyle w:val="ListParagraph"/>
              <w:numPr>
                <w:ilvl w:val="0"/>
                <w:numId w:val="1"/>
              </w:numPr>
              <w:jc w:val="both"/>
              <w:rPr>
                <w:rFonts w:ascii="Times New Roman" w:hAnsi="Times New Roman"/>
                <w:sz w:val="20"/>
                <w:szCs w:val="20"/>
              </w:rPr>
            </w:pPr>
            <w:hyperlink r:id="rId17" w:history="1">
              <w:r w:rsidR="0046367D" w:rsidRPr="005B1C7E">
                <w:rPr>
                  <w:rStyle w:val="Hyperlink"/>
                  <w:rFonts w:ascii="Times New Roman" w:hAnsi="Times New Roman"/>
                  <w:sz w:val="20"/>
                  <w:szCs w:val="20"/>
                </w:rPr>
                <w:t>http://www.online-literature.com/</w:t>
              </w:r>
            </w:hyperlink>
          </w:p>
          <w:p w:rsidR="0046367D" w:rsidRDefault="008076D2" w:rsidP="0046367D">
            <w:pPr>
              <w:pStyle w:val="ListParagraph"/>
              <w:numPr>
                <w:ilvl w:val="0"/>
                <w:numId w:val="1"/>
              </w:numPr>
              <w:jc w:val="both"/>
              <w:rPr>
                <w:rFonts w:ascii="Times New Roman" w:hAnsi="Times New Roman"/>
                <w:sz w:val="20"/>
                <w:szCs w:val="20"/>
              </w:rPr>
            </w:pPr>
            <w:hyperlink r:id="rId18" w:history="1">
              <w:r w:rsidR="0046367D" w:rsidRPr="005B1C7E">
                <w:rPr>
                  <w:rStyle w:val="Hyperlink"/>
                  <w:rFonts w:ascii="Times New Roman" w:hAnsi="Times New Roman"/>
                  <w:sz w:val="20"/>
                  <w:szCs w:val="20"/>
                </w:rPr>
                <w:t>http://www.literature.org/</w:t>
              </w:r>
            </w:hyperlink>
          </w:p>
          <w:p w:rsidR="0046367D" w:rsidRDefault="0046367D" w:rsidP="0046367D">
            <w:pPr>
              <w:pStyle w:val="ListParagraph"/>
              <w:numPr>
                <w:ilvl w:val="0"/>
                <w:numId w:val="1"/>
              </w:numPr>
              <w:jc w:val="both"/>
              <w:rPr>
                <w:rFonts w:ascii="Times New Roman" w:hAnsi="Times New Roman"/>
                <w:sz w:val="20"/>
                <w:szCs w:val="20"/>
              </w:rPr>
            </w:pPr>
            <w:r w:rsidRPr="00B11F49">
              <w:rPr>
                <w:rFonts w:ascii="Times New Roman" w:hAnsi="Times New Roman"/>
                <w:sz w:val="20"/>
                <w:szCs w:val="20"/>
              </w:rPr>
              <w:t>http://www.freeliterature.org/</w:t>
            </w:r>
          </w:p>
          <w:p w:rsidR="0046367D" w:rsidRDefault="0046367D" w:rsidP="0046367D">
            <w:pPr>
              <w:pStyle w:val="ListParagraph"/>
              <w:numPr>
                <w:ilvl w:val="0"/>
                <w:numId w:val="1"/>
              </w:numPr>
              <w:jc w:val="both"/>
              <w:rPr>
                <w:rFonts w:ascii="Times New Roman" w:hAnsi="Times New Roman"/>
                <w:sz w:val="20"/>
                <w:szCs w:val="20"/>
              </w:rPr>
            </w:pPr>
            <w:r>
              <w:rPr>
                <w:rFonts w:ascii="Times New Roman" w:hAnsi="Times New Roman"/>
                <w:sz w:val="20"/>
                <w:szCs w:val="20"/>
              </w:rPr>
              <w:t>Classroom literature textbook.</w:t>
            </w:r>
          </w:p>
          <w:p w:rsidR="0046367D" w:rsidRDefault="0046367D" w:rsidP="0046367D">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E263A9" w:rsidRPr="00E263A9" w:rsidRDefault="0046367D" w:rsidP="00E263A9">
            <w:pPr>
              <w:pStyle w:val="ListParagraph"/>
              <w:numPr>
                <w:ilvl w:val="0"/>
                <w:numId w:val="1"/>
              </w:numPr>
              <w:jc w:val="both"/>
              <w:rPr>
                <w:rFonts w:ascii="Times New Roman" w:hAnsi="Times New Roman"/>
                <w:sz w:val="20"/>
                <w:szCs w:val="20"/>
              </w:rPr>
            </w:pPr>
            <w:r w:rsidRPr="00C06D87">
              <w:rPr>
                <w:rFonts w:ascii="Times New Roman" w:hAnsi="Times New Roman"/>
                <w:sz w:val="20"/>
                <w:szCs w:val="20"/>
              </w:rPr>
              <w:t>Prezi.com</w:t>
            </w:r>
          </w:p>
          <w:p w:rsidR="00EF39A7" w:rsidRDefault="0046367D" w:rsidP="0046367D">
            <w:pPr>
              <w:pStyle w:val="ListParagraph"/>
              <w:numPr>
                <w:ilvl w:val="0"/>
                <w:numId w:val="1"/>
              </w:numPr>
              <w:jc w:val="both"/>
              <w:rPr>
                <w:rFonts w:ascii="Times New Roman" w:hAnsi="Times New Roman"/>
                <w:sz w:val="20"/>
                <w:szCs w:val="20"/>
              </w:rPr>
            </w:pPr>
            <w:r w:rsidRPr="00C06D87">
              <w:rPr>
                <w:rFonts w:ascii="Times New Roman" w:hAnsi="Times New Roman"/>
                <w:sz w:val="20"/>
                <w:szCs w:val="20"/>
              </w:rPr>
              <w:t>Ahead.com</w:t>
            </w:r>
          </w:p>
          <w:p w:rsidR="0046367D" w:rsidRDefault="008076D2" w:rsidP="0046367D">
            <w:pPr>
              <w:pStyle w:val="ListParagraph"/>
              <w:numPr>
                <w:ilvl w:val="0"/>
                <w:numId w:val="1"/>
              </w:numPr>
              <w:jc w:val="both"/>
              <w:rPr>
                <w:rFonts w:ascii="Times New Roman" w:hAnsi="Times New Roman"/>
                <w:sz w:val="20"/>
                <w:szCs w:val="20"/>
              </w:rPr>
            </w:pPr>
            <w:hyperlink r:id="rId19" w:history="1">
              <w:r w:rsidR="0011622A" w:rsidRPr="00901F21">
                <w:rPr>
                  <w:rStyle w:val="Hyperlink"/>
                  <w:rFonts w:ascii="Times New Roman" w:hAnsi="Times New Roman"/>
                  <w:sz w:val="20"/>
                  <w:szCs w:val="20"/>
                </w:rPr>
                <w:t>http://www.makebeliefscomix.com/</w:t>
              </w:r>
            </w:hyperlink>
          </w:p>
          <w:p w:rsidR="0011622A" w:rsidRDefault="008076D2" w:rsidP="0046367D">
            <w:pPr>
              <w:pStyle w:val="ListParagraph"/>
              <w:numPr>
                <w:ilvl w:val="0"/>
                <w:numId w:val="1"/>
              </w:numPr>
              <w:jc w:val="both"/>
              <w:rPr>
                <w:rFonts w:ascii="Times New Roman" w:hAnsi="Times New Roman"/>
                <w:sz w:val="20"/>
                <w:szCs w:val="20"/>
              </w:rPr>
            </w:pPr>
            <w:hyperlink r:id="rId20" w:history="1">
              <w:r w:rsidR="00A4088E" w:rsidRPr="00901F21">
                <w:rPr>
                  <w:rStyle w:val="Hyperlink"/>
                  <w:rFonts w:ascii="Times New Roman" w:hAnsi="Times New Roman"/>
                  <w:sz w:val="20"/>
                  <w:szCs w:val="20"/>
                </w:rPr>
                <w:t>http://www.bitstrips.com/</w:t>
              </w:r>
            </w:hyperlink>
          </w:p>
          <w:p w:rsidR="0095538E" w:rsidRPr="0095538E" w:rsidRDefault="008076D2" w:rsidP="0095538E">
            <w:pPr>
              <w:pStyle w:val="ListParagraph"/>
              <w:numPr>
                <w:ilvl w:val="0"/>
                <w:numId w:val="1"/>
              </w:numPr>
              <w:jc w:val="both"/>
              <w:rPr>
                <w:rFonts w:ascii="Times New Roman" w:hAnsi="Times New Roman"/>
                <w:sz w:val="20"/>
                <w:szCs w:val="20"/>
              </w:rPr>
            </w:pPr>
            <w:hyperlink r:id="rId21" w:history="1">
              <w:r w:rsidR="0095538E" w:rsidRPr="0095538E">
                <w:rPr>
                  <w:rStyle w:val="Hyperlink"/>
                  <w:rFonts w:ascii="Times New Roman" w:hAnsi="Times New Roman"/>
                  <w:sz w:val="20"/>
                  <w:szCs w:val="20"/>
                </w:rPr>
                <w:t>http://chogger.com/</w:t>
              </w:r>
            </w:hyperlink>
          </w:p>
          <w:p w:rsidR="00EF39A7" w:rsidRPr="00AB24E3" w:rsidRDefault="00EF39A7" w:rsidP="00CD5889">
            <w:pPr>
              <w:jc w:val="both"/>
              <w:rPr>
                <w:rFonts w:ascii="Times New Roman" w:hAnsi="Times New Roman"/>
                <w:sz w:val="20"/>
                <w:szCs w:val="20"/>
              </w:rPr>
            </w:pPr>
          </w:p>
        </w:tc>
      </w:tr>
    </w:tbl>
    <w:p w:rsidR="00EF39A7" w:rsidRPr="00AB24E3" w:rsidRDefault="00EF39A7"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1C7419" w:rsidRPr="00AB24E3">
              <w:rPr>
                <w:rFonts w:ascii="Times New Roman" w:hAnsi="Times New Roman"/>
                <w:b/>
                <w:sz w:val="20"/>
                <w:szCs w:val="20"/>
              </w:rPr>
              <w:t>7</w:t>
            </w:r>
            <w:r w:rsidR="00467528" w:rsidRPr="00AB24E3">
              <w:rPr>
                <w:rFonts w:ascii="Times New Roman" w:hAnsi="Times New Roman"/>
                <w:b/>
                <w:sz w:val="20"/>
                <w:szCs w:val="20"/>
              </w:rPr>
              <w:t>.4</w:t>
            </w:r>
          </w:p>
          <w:p w:rsidR="006954A1" w:rsidRPr="00AB24E3" w:rsidRDefault="001C7419" w:rsidP="00CD5889">
            <w:pPr>
              <w:ind w:left="352"/>
              <w:jc w:val="both"/>
              <w:rPr>
                <w:rFonts w:ascii="Times New Roman" w:hAnsi="Times New Roman"/>
                <w:sz w:val="20"/>
                <w:szCs w:val="20"/>
              </w:rPr>
            </w:pPr>
            <w:r w:rsidRPr="00AB24E3">
              <w:rPr>
                <w:rFonts w:ascii="Times New Roman" w:hAnsi="Times New Roman"/>
                <w:sz w:val="22"/>
                <w:szCs w:val="22"/>
              </w:rPr>
              <w:t>Determine the meaning of words and phrases as they are used in a text, including figurative and connotative meanings; analyze the impact of rhymes and other repetitions of sounds (e.g., alliteration) on a specific verse or stanza of a poem or section of a story or drama.</w:t>
            </w:r>
          </w:p>
        </w:tc>
      </w:tr>
      <w:tr w:rsidR="006954A1" w:rsidRPr="00AB24E3" w:rsidTr="006954A1">
        <w:trPr>
          <w:jc w:val="center"/>
        </w:trPr>
        <w:tc>
          <w:tcPr>
            <w:tcW w:w="3147"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6954A1" w:rsidRPr="00AB24E3" w:rsidRDefault="001C7419" w:rsidP="001201D6">
            <w:pPr>
              <w:ind w:left="352"/>
              <w:jc w:val="both"/>
              <w:rPr>
                <w:rFonts w:ascii="Times New Roman" w:hAnsi="Times New Roman"/>
                <w:spacing w:val="-4"/>
                <w:sz w:val="20"/>
                <w:szCs w:val="20"/>
              </w:rPr>
            </w:pPr>
            <w:r w:rsidRPr="00AB24E3">
              <w:rPr>
                <w:rFonts w:ascii="Times New Roman" w:hAnsi="Times New Roman"/>
                <w:sz w:val="22"/>
                <w:szCs w:val="22"/>
              </w:rPr>
              <w:t>Students can determine the meaning of words and phrases as they are used in a text, including figurative and connotative meanings; analyze the impact of rhymes and other repetitions of sounds (e.g., alliteration) on a specific verse or stanza of a poem or section of a story or drama.</w:t>
            </w:r>
          </w:p>
        </w:tc>
        <w:tc>
          <w:tcPr>
            <w:tcW w:w="3240"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6954A1" w:rsidRPr="00AB24E3" w:rsidRDefault="00B66AD1" w:rsidP="00B66AD1">
            <w:pPr>
              <w:ind w:left="342"/>
              <w:jc w:val="both"/>
              <w:rPr>
                <w:rFonts w:ascii="Times New Roman" w:hAnsi="Times New Roman"/>
                <w:spacing w:val="-4"/>
                <w:sz w:val="20"/>
                <w:szCs w:val="20"/>
              </w:rPr>
            </w:pPr>
            <w:r w:rsidRPr="00AB24E3">
              <w:rPr>
                <w:rFonts w:ascii="Times New Roman" w:hAnsi="Times New Roman"/>
                <w:sz w:val="22"/>
                <w:szCs w:val="22"/>
              </w:rPr>
              <w:t xml:space="preserve">Students </w:t>
            </w:r>
            <w:r>
              <w:rPr>
                <w:rFonts w:ascii="Times New Roman" w:hAnsi="Times New Roman"/>
                <w:sz w:val="22"/>
                <w:szCs w:val="22"/>
              </w:rPr>
              <w:t xml:space="preserve">will use their knowledge of </w:t>
            </w:r>
            <w:r w:rsidRPr="00AB24E3">
              <w:rPr>
                <w:rFonts w:ascii="Times New Roman" w:hAnsi="Times New Roman"/>
                <w:sz w:val="22"/>
                <w:szCs w:val="22"/>
              </w:rPr>
              <w:t>determin</w:t>
            </w:r>
            <w:r w:rsidR="001A4C86">
              <w:rPr>
                <w:rFonts w:ascii="Times New Roman" w:hAnsi="Times New Roman"/>
                <w:sz w:val="22"/>
                <w:szCs w:val="22"/>
              </w:rPr>
              <w:t>in</w:t>
            </w:r>
            <w:r>
              <w:rPr>
                <w:rFonts w:ascii="Times New Roman" w:hAnsi="Times New Roman"/>
                <w:sz w:val="22"/>
                <w:szCs w:val="22"/>
              </w:rPr>
              <w:t>g</w:t>
            </w:r>
            <w:r w:rsidRPr="00AB24E3">
              <w:rPr>
                <w:rFonts w:ascii="Times New Roman" w:hAnsi="Times New Roman"/>
                <w:sz w:val="22"/>
                <w:szCs w:val="22"/>
              </w:rPr>
              <w:t xml:space="preserve"> the meaning of words and phrases as they are used in a text, including figurative and connotative meanings; analyze the impact of rhymes and other repetitions of sounds (e.g., alliteration) on a specific verse or stanza of a poem or section of a story or drama.</w:t>
            </w:r>
          </w:p>
        </w:tc>
        <w:tc>
          <w:tcPr>
            <w:tcW w:w="2993"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6954A1" w:rsidRPr="00AB24E3" w:rsidRDefault="001A4C86" w:rsidP="001A4C86">
            <w:pPr>
              <w:ind w:left="342"/>
              <w:jc w:val="both"/>
              <w:rPr>
                <w:rFonts w:ascii="Times New Roman" w:hAnsi="Times New Roman"/>
                <w:spacing w:val="-4"/>
                <w:sz w:val="20"/>
                <w:szCs w:val="20"/>
              </w:rPr>
            </w:pPr>
            <w:r>
              <w:rPr>
                <w:rFonts w:ascii="Times New Roman" w:hAnsi="Times New Roman"/>
                <w:spacing w:val="-4"/>
                <w:sz w:val="20"/>
                <w:szCs w:val="20"/>
              </w:rPr>
              <w:t xml:space="preserve">Students will show </w:t>
            </w:r>
            <w:r>
              <w:rPr>
                <w:rFonts w:ascii="Times New Roman" w:hAnsi="Times New Roman"/>
                <w:sz w:val="22"/>
                <w:szCs w:val="22"/>
              </w:rPr>
              <w:t xml:space="preserve">their knowledge of </w:t>
            </w:r>
            <w:r w:rsidRPr="00AB24E3">
              <w:rPr>
                <w:rFonts w:ascii="Times New Roman" w:hAnsi="Times New Roman"/>
                <w:sz w:val="22"/>
                <w:szCs w:val="22"/>
              </w:rPr>
              <w:t>determin</w:t>
            </w:r>
            <w:r>
              <w:rPr>
                <w:rFonts w:ascii="Times New Roman" w:hAnsi="Times New Roman"/>
                <w:sz w:val="22"/>
                <w:szCs w:val="22"/>
              </w:rPr>
              <w:t>ing</w:t>
            </w:r>
            <w:r w:rsidRPr="00AB24E3">
              <w:rPr>
                <w:rFonts w:ascii="Times New Roman" w:hAnsi="Times New Roman"/>
                <w:sz w:val="22"/>
                <w:szCs w:val="22"/>
              </w:rPr>
              <w:t xml:space="preserve"> the meaning of words and phrases as they are used in a text, including figurative and connotative meanings</w:t>
            </w:r>
            <w:r>
              <w:rPr>
                <w:rFonts w:ascii="Times New Roman" w:hAnsi="Times New Roman"/>
                <w:sz w:val="22"/>
                <w:szCs w:val="22"/>
              </w:rPr>
              <w:t>, by performing the texts in character.</w:t>
            </w:r>
            <w:r w:rsidRPr="00AB24E3">
              <w:rPr>
                <w:rFonts w:ascii="Times New Roman" w:hAnsi="Times New Roman"/>
                <w:sz w:val="22"/>
                <w:szCs w:val="22"/>
              </w:rPr>
              <w:t xml:space="preserve"> </w:t>
            </w:r>
          </w:p>
        </w:tc>
      </w:tr>
      <w:tr w:rsidR="006954A1" w:rsidRPr="00AB24E3" w:rsidTr="006954A1">
        <w:trPr>
          <w:jc w:val="center"/>
        </w:trPr>
        <w:tc>
          <w:tcPr>
            <w:tcW w:w="9380" w:type="dxa"/>
            <w:gridSpan w:val="3"/>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Present and Going Forward Vocabulary:</w:t>
            </w:r>
            <w:r w:rsidR="00C942BD">
              <w:rPr>
                <w:rFonts w:ascii="Times New Roman" w:hAnsi="Times New Roman"/>
                <w:b/>
                <w:sz w:val="20"/>
                <w:szCs w:val="20"/>
              </w:rPr>
              <w:t xml:space="preserve"> figurative, connotative, analyze, alliteration (and other poetic devices), verse, stanza.</w:t>
            </w:r>
          </w:p>
          <w:p w:rsidR="006954A1" w:rsidRPr="00AB24E3" w:rsidRDefault="006954A1" w:rsidP="00CD5889">
            <w:pPr>
              <w:ind w:left="360"/>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ED76E8">
        <w:trPr>
          <w:trHeight w:val="42"/>
          <w:jc w:val="center"/>
        </w:trPr>
        <w:tc>
          <w:tcPr>
            <w:tcW w:w="587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Career Connections:</w:t>
            </w:r>
            <w:r w:rsidR="00C942BD">
              <w:rPr>
                <w:rFonts w:ascii="Times New Roman" w:hAnsi="Times New Roman"/>
                <w:b/>
                <w:sz w:val="20"/>
                <w:szCs w:val="20"/>
              </w:rPr>
              <w:t xml:space="preserve"> </w:t>
            </w:r>
            <w:r w:rsidR="00ED76E8">
              <w:rPr>
                <w:rFonts w:ascii="Times New Roman" w:hAnsi="Times New Roman"/>
                <w:b/>
                <w:sz w:val="20"/>
                <w:szCs w:val="20"/>
              </w:rPr>
              <w:t>Writer, educator, librarian, editor, publishing, marketing, psychology, theater, public speaking</w:t>
            </w:r>
          </w:p>
          <w:p w:rsidR="006954A1" w:rsidRPr="00AB24E3" w:rsidRDefault="006954A1" w:rsidP="005E118C">
            <w:pPr>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6954A1">
        <w:trPr>
          <w:trHeight w:val="2010"/>
          <w:jc w:val="center"/>
        </w:trPr>
        <w:tc>
          <w:tcPr>
            <w:tcW w:w="9468"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Pr="00AB24E3" w:rsidRDefault="005765A3" w:rsidP="00F95BAF">
            <w:pPr>
              <w:jc w:val="both"/>
              <w:rPr>
                <w:rFonts w:ascii="Times New Roman" w:hAnsi="Times New Roman"/>
                <w:sz w:val="20"/>
                <w:szCs w:val="20"/>
              </w:rPr>
            </w:pPr>
            <w:r w:rsidRPr="006016A5">
              <w:rPr>
                <w:rFonts w:ascii="Times New Roman" w:hAnsi="Times New Roman"/>
                <w:sz w:val="22"/>
                <w:szCs w:val="22"/>
              </w:rPr>
              <w:t>The student</w:t>
            </w:r>
            <w:r w:rsidR="006016A5">
              <w:rPr>
                <w:rFonts w:ascii="Times New Roman" w:hAnsi="Times New Roman"/>
                <w:sz w:val="22"/>
                <w:szCs w:val="22"/>
              </w:rPr>
              <w:t>s</w:t>
            </w:r>
            <w:r w:rsidRPr="006016A5">
              <w:rPr>
                <w:rFonts w:ascii="Times New Roman" w:hAnsi="Times New Roman"/>
                <w:sz w:val="22"/>
                <w:szCs w:val="22"/>
              </w:rPr>
              <w:t xml:space="preserve"> will select a short story, poem, or drama and show their knowledge of determining the meaning of words and phrases as they are used in a text, including figurative and connotative meanings, by performing the texts in character.</w:t>
            </w:r>
            <w:r w:rsidR="006016A5">
              <w:rPr>
                <w:rFonts w:ascii="Times New Roman" w:hAnsi="Times New Roman"/>
                <w:sz w:val="22"/>
                <w:szCs w:val="22"/>
              </w:rPr>
              <w:t xml:space="preserve"> While in character, the students will use dramatic presentation skills to emphasize the key words, phrases, and figurative and connotative meanings to </w:t>
            </w:r>
            <w:r w:rsidR="00661ADF">
              <w:rPr>
                <w:rFonts w:ascii="Times New Roman" w:hAnsi="Times New Roman"/>
                <w:sz w:val="22"/>
                <w:szCs w:val="22"/>
              </w:rPr>
              <w:t xml:space="preserve">express clear understanding and meaning to the audience. </w:t>
            </w:r>
            <w:r w:rsidR="00F95BAF">
              <w:rPr>
                <w:rFonts w:ascii="Times New Roman" w:hAnsi="Times New Roman"/>
                <w:sz w:val="22"/>
                <w:szCs w:val="22"/>
              </w:rPr>
              <w:t>Students may work as solo performers, duos, or in larger groups to act out a story, poem, or drama.</w:t>
            </w:r>
            <w:r w:rsidR="00F95BAF" w:rsidRPr="00AB24E3">
              <w:rPr>
                <w:rFonts w:ascii="Times New Roman" w:hAnsi="Times New Roman"/>
                <w:sz w:val="20"/>
                <w:szCs w:val="20"/>
              </w:rPr>
              <w:t xml:space="preserve"> </w:t>
            </w:r>
            <w:r w:rsidR="00D712B8">
              <w:rPr>
                <w:rFonts w:ascii="Times New Roman" w:hAnsi="Times New Roman"/>
                <w:sz w:val="20"/>
                <w:szCs w:val="20"/>
              </w:rPr>
              <w:t>Students may present their performance either live or on video.</w:t>
            </w:r>
          </w:p>
        </w:tc>
      </w:tr>
    </w:tbl>
    <w:p w:rsidR="006954A1" w:rsidRPr="00AB24E3" w:rsidRDefault="006954A1"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6954A1" w:rsidRDefault="008076D2" w:rsidP="00CD5889">
            <w:pPr>
              <w:pStyle w:val="ListParagraph"/>
              <w:numPr>
                <w:ilvl w:val="0"/>
                <w:numId w:val="1"/>
              </w:numPr>
              <w:jc w:val="both"/>
              <w:rPr>
                <w:rFonts w:ascii="Times New Roman" w:hAnsi="Times New Roman"/>
                <w:sz w:val="20"/>
                <w:szCs w:val="20"/>
              </w:rPr>
            </w:pPr>
            <w:hyperlink r:id="rId22" w:history="1">
              <w:r w:rsidR="002636AF" w:rsidRPr="00901F21">
                <w:rPr>
                  <w:rStyle w:val="Hyperlink"/>
                  <w:rFonts w:ascii="Times New Roman" w:hAnsi="Times New Roman"/>
                  <w:sz w:val="20"/>
                  <w:szCs w:val="20"/>
                </w:rPr>
                <w:t>http://www.public-domain-poetry.com/index.php</w:t>
              </w:r>
            </w:hyperlink>
          </w:p>
          <w:p w:rsidR="002636AF" w:rsidRDefault="008076D2" w:rsidP="00CD5889">
            <w:pPr>
              <w:pStyle w:val="ListParagraph"/>
              <w:numPr>
                <w:ilvl w:val="0"/>
                <w:numId w:val="1"/>
              </w:numPr>
              <w:jc w:val="both"/>
              <w:rPr>
                <w:rFonts w:ascii="Times New Roman" w:hAnsi="Times New Roman"/>
                <w:sz w:val="20"/>
                <w:szCs w:val="20"/>
              </w:rPr>
            </w:pPr>
            <w:hyperlink r:id="rId23" w:history="1">
              <w:r w:rsidR="00F06775" w:rsidRPr="00901F21">
                <w:rPr>
                  <w:rStyle w:val="Hyperlink"/>
                  <w:rFonts w:ascii="Times New Roman" w:hAnsi="Times New Roman"/>
                  <w:sz w:val="20"/>
                  <w:szCs w:val="20"/>
                </w:rPr>
                <w:t>http://www.theatreteachers.com/theatre-games/19/middle-school/5</w:t>
              </w:r>
            </w:hyperlink>
          </w:p>
          <w:p w:rsidR="000F4801" w:rsidRPr="000F4801" w:rsidRDefault="008076D2" w:rsidP="000F4801">
            <w:pPr>
              <w:pStyle w:val="ListParagraph"/>
              <w:numPr>
                <w:ilvl w:val="0"/>
                <w:numId w:val="1"/>
              </w:numPr>
              <w:jc w:val="both"/>
              <w:rPr>
                <w:rFonts w:ascii="Times New Roman" w:hAnsi="Times New Roman"/>
                <w:sz w:val="20"/>
                <w:szCs w:val="20"/>
              </w:rPr>
            </w:pPr>
            <w:hyperlink r:id="rId24" w:history="1">
              <w:r w:rsidR="00AC7F6F" w:rsidRPr="00901F21">
                <w:rPr>
                  <w:rStyle w:val="Hyperlink"/>
                  <w:rFonts w:ascii="Times New Roman" w:hAnsi="Times New Roman"/>
                  <w:sz w:val="20"/>
                  <w:szCs w:val="20"/>
                </w:rPr>
                <w:t>http://www.authorstream.com/Presentation/bsndev-234942-dramatic-poetry-education-ppt-powerpoint/</w:t>
              </w:r>
            </w:hyperlink>
          </w:p>
          <w:p w:rsidR="000F4801" w:rsidRDefault="008076D2" w:rsidP="000F4801">
            <w:pPr>
              <w:pStyle w:val="ListParagraph"/>
              <w:numPr>
                <w:ilvl w:val="0"/>
                <w:numId w:val="1"/>
              </w:numPr>
              <w:jc w:val="both"/>
              <w:rPr>
                <w:rFonts w:ascii="Times New Roman" w:hAnsi="Times New Roman"/>
                <w:sz w:val="20"/>
                <w:szCs w:val="20"/>
              </w:rPr>
            </w:pPr>
            <w:hyperlink r:id="rId25" w:history="1">
              <w:r w:rsidR="000F4801" w:rsidRPr="005B1C7E">
                <w:rPr>
                  <w:rStyle w:val="Hyperlink"/>
                  <w:rFonts w:ascii="Times New Roman" w:hAnsi="Times New Roman"/>
                  <w:sz w:val="20"/>
                  <w:szCs w:val="20"/>
                </w:rPr>
                <w:t>http://www.literaturecollection.com</w:t>
              </w:r>
            </w:hyperlink>
          </w:p>
          <w:p w:rsidR="000F4801" w:rsidRDefault="008076D2" w:rsidP="000F4801">
            <w:pPr>
              <w:pStyle w:val="ListParagraph"/>
              <w:numPr>
                <w:ilvl w:val="0"/>
                <w:numId w:val="1"/>
              </w:numPr>
              <w:jc w:val="both"/>
              <w:rPr>
                <w:rFonts w:ascii="Times New Roman" w:hAnsi="Times New Roman"/>
                <w:sz w:val="20"/>
                <w:szCs w:val="20"/>
              </w:rPr>
            </w:pPr>
            <w:hyperlink r:id="rId26" w:history="1">
              <w:r w:rsidR="000F4801" w:rsidRPr="005B1C7E">
                <w:rPr>
                  <w:rStyle w:val="Hyperlink"/>
                  <w:rFonts w:ascii="Times New Roman" w:hAnsi="Times New Roman"/>
                  <w:sz w:val="20"/>
                  <w:szCs w:val="20"/>
                </w:rPr>
                <w:t>http://www.bibliomania.com/</w:t>
              </w:r>
            </w:hyperlink>
          </w:p>
          <w:p w:rsidR="000F4801" w:rsidRDefault="008076D2" w:rsidP="000F4801">
            <w:pPr>
              <w:pStyle w:val="ListParagraph"/>
              <w:numPr>
                <w:ilvl w:val="0"/>
                <w:numId w:val="1"/>
              </w:numPr>
              <w:jc w:val="both"/>
              <w:rPr>
                <w:rFonts w:ascii="Times New Roman" w:hAnsi="Times New Roman"/>
                <w:sz w:val="20"/>
                <w:szCs w:val="20"/>
              </w:rPr>
            </w:pPr>
            <w:hyperlink r:id="rId27" w:history="1">
              <w:r w:rsidR="000F4801" w:rsidRPr="005B1C7E">
                <w:rPr>
                  <w:rStyle w:val="Hyperlink"/>
                  <w:rFonts w:ascii="Times New Roman" w:hAnsi="Times New Roman"/>
                  <w:sz w:val="20"/>
                  <w:szCs w:val="20"/>
                </w:rPr>
                <w:t>http://www.gutenberg.org/</w:t>
              </w:r>
            </w:hyperlink>
          </w:p>
          <w:p w:rsidR="000F4801" w:rsidRDefault="008076D2" w:rsidP="000F4801">
            <w:pPr>
              <w:pStyle w:val="ListParagraph"/>
              <w:numPr>
                <w:ilvl w:val="0"/>
                <w:numId w:val="1"/>
              </w:numPr>
              <w:jc w:val="both"/>
              <w:rPr>
                <w:rFonts w:ascii="Times New Roman" w:hAnsi="Times New Roman"/>
                <w:sz w:val="20"/>
                <w:szCs w:val="20"/>
              </w:rPr>
            </w:pPr>
            <w:hyperlink r:id="rId28" w:history="1">
              <w:r w:rsidR="000F4801" w:rsidRPr="005B1C7E">
                <w:rPr>
                  <w:rStyle w:val="Hyperlink"/>
                  <w:rFonts w:ascii="Times New Roman" w:hAnsi="Times New Roman"/>
                  <w:sz w:val="20"/>
                  <w:szCs w:val="20"/>
                </w:rPr>
                <w:t>http://www.online-literature.com/</w:t>
              </w:r>
            </w:hyperlink>
          </w:p>
          <w:p w:rsidR="000F4801" w:rsidRDefault="008076D2" w:rsidP="000F4801">
            <w:pPr>
              <w:pStyle w:val="ListParagraph"/>
              <w:numPr>
                <w:ilvl w:val="0"/>
                <w:numId w:val="1"/>
              </w:numPr>
              <w:jc w:val="both"/>
              <w:rPr>
                <w:rFonts w:ascii="Times New Roman" w:hAnsi="Times New Roman"/>
                <w:sz w:val="20"/>
                <w:szCs w:val="20"/>
              </w:rPr>
            </w:pPr>
            <w:hyperlink r:id="rId29" w:history="1">
              <w:r w:rsidR="000F4801" w:rsidRPr="005B1C7E">
                <w:rPr>
                  <w:rStyle w:val="Hyperlink"/>
                  <w:rFonts w:ascii="Times New Roman" w:hAnsi="Times New Roman"/>
                  <w:sz w:val="20"/>
                  <w:szCs w:val="20"/>
                </w:rPr>
                <w:t>http://www.literature.org/</w:t>
              </w:r>
            </w:hyperlink>
          </w:p>
          <w:p w:rsidR="000F4801" w:rsidRDefault="000F4801" w:rsidP="000F4801">
            <w:pPr>
              <w:pStyle w:val="ListParagraph"/>
              <w:numPr>
                <w:ilvl w:val="0"/>
                <w:numId w:val="1"/>
              </w:numPr>
              <w:jc w:val="both"/>
              <w:rPr>
                <w:rFonts w:ascii="Times New Roman" w:hAnsi="Times New Roman"/>
                <w:sz w:val="20"/>
                <w:szCs w:val="20"/>
              </w:rPr>
            </w:pPr>
            <w:r w:rsidRPr="00B11F49">
              <w:rPr>
                <w:rFonts w:ascii="Times New Roman" w:hAnsi="Times New Roman"/>
                <w:sz w:val="20"/>
                <w:szCs w:val="20"/>
              </w:rPr>
              <w:t>http://www.freeliterature.org/</w:t>
            </w:r>
          </w:p>
          <w:p w:rsidR="000F4801" w:rsidRDefault="000F4801" w:rsidP="000F4801">
            <w:pPr>
              <w:pStyle w:val="ListParagraph"/>
              <w:numPr>
                <w:ilvl w:val="0"/>
                <w:numId w:val="1"/>
              </w:numPr>
              <w:jc w:val="both"/>
              <w:rPr>
                <w:rFonts w:ascii="Times New Roman" w:hAnsi="Times New Roman"/>
                <w:sz w:val="20"/>
                <w:szCs w:val="20"/>
              </w:rPr>
            </w:pPr>
            <w:r>
              <w:rPr>
                <w:rFonts w:ascii="Times New Roman" w:hAnsi="Times New Roman"/>
                <w:sz w:val="20"/>
                <w:szCs w:val="20"/>
              </w:rPr>
              <w:t>Classroom literature textbook.</w:t>
            </w:r>
          </w:p>
          <w:p w:rsidR="000F4801" w:rsidRDefault="000F4801" w:rsidP="000F4801">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6954A1" w:rsidRPr="005E118C" w:rsidRDefault="00AF2683" w:rsidP="00CD5889">
            <w:pPr>
              <w:pStyle w:val="ListParagraph"/>
              <w:numPr>
                <w:ilvl w:val="0"/>
                <w:numId w:val="1"/>
              </w:numPr>
              <w:jc w:val="both"/>
              <w:rPr>
                <w:rFonts w:ascii="Times New Roman" w:hAnsi="Times New Roman"/>
                <w:sz w:val="20"/>
                <w:szCs w:val="20"/>
              </w:rPr>
            </w:pPr>
            <w:r>
              <w:rPr>
                <w:rFonts w:ascii="Times New Roman" w:hAnsi="Times New Roman"/>
                <w:sz w:val="20"/>
                <w:szCs w:val="20"/>
              </w:rPr>
              <w:t>Windows Movie Maker</w:t>
            </w:r>
          </w:p>
        </w:tc>
      </w:tr>
    </w:tbl>
    <w:p w:rsidR="00EF39A7" w:rsidRPr="00AB24E3" w:rsidRDefault="00EF39A7"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1C7419" w:rsidRPr="00AB24E3">
              <w:rPr>
                <w:rFonts w:ascii="Times New Roman" w:hAnsi="Times New Roman"/>
                <w:b/>
                <w:sz w:val="20"/>
                <w:szCs w:val="20"/>
              </w:rPr>
              <w:t>7</w:t>
            </w:r>
            <w:r w:rsidR="00467528" w:rsidRPr="00AB24E3">
              <w:rPr>
                <w:rFonts w:ascii="Times New Roman" w:hAnsi="Times New Roman"/>
                <w:b/>
                <w:sz w:val="20"/>
                <w:szCs w:val="20"/>
              </w:rPr>
              <w:t>.5</w:t>
            </w:r>
          </w:p>
          <w:p w:rsidR="006954A1" w:rsidRPr="00AB24E3" w:rsidRDefault="001C7419" w:rsidP="00CD5889">
            <w:pPr>
              <w:ind w:left="352"/>
              <w:jc w:val="both"/>
              <w:rPr>
                <w:rFonts w:ascii="Times New Roman" w:hAnsi="Times New Roman"/>
                <w:sz w:val="20"/>
                <w:szCs w:val="20"/>
              </w:rPr>
            </w:pPr>
            <w:r w:rsidRPr="00AB24E3">
              <w:rPr>
                <w:rFonts w:ascii="Times New Roman" w:hAnsi="Times New Roman"/>
                <w:sz w:val="22"/>
                <w:szCs w:val="22"/>
              </w:rPr>
              <w:t>Analyze how a drama’s or poem’s form or structure (e.g., soliloquy, sonnet) contributes to its meaning.</w:t>
            </w:r>
          </w:p>
        </w:tc>
      </w:tr>
      <w:tr w:rsidR="006954A1" w:rsidRPr="00AB24E3" w:rsidTr="006954A1">
        <w:trPr>
          <w:jc w:val="center"/>
        </w:trPr>
        <w:tc>
          <w:tcPr>
            <w:tcW w:w="3147"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6954A1" w:rsidRPr="00AB24E3" w:rsidRDefault="006D5FEE" w:rsidP="006D5FEE">
            <w:pPr>
              <w:ind w:left="352"/>
              <w:jc w:val="both"/>
              <w:rPr>
                <w:rFonts w:ascii="Times New Roman" w:hAnsi="Times New Roman"/>
                <w:spacing w:val="-4"/>
                <w:sz w:val="20"/>
                <w:szCs w:val="20"/>
              </w:rPr>
            </w:pPr>
            <w:r w:rsidRPr="00AB24E3">
              <w:rPr>
                <w:rFonts w:ascii="Times New Roman" w:hAnsi="Times New Roman"/>
                <w:sz w:val="22"/>
                <w:szCs w:val="22"/>
              </w:rPr>
              <w:t xml:space="preserve">Students can </w:t>
            </w:r>
            <w:r w:rsidR="001201D6" w:rsidRPr="00AB24E3">
              <w:rPr>
                <w:rFonts w:ascii="Times New Roman" w:hAnsi="Times New Roman"/>
                <w:sz w:val="22"/>
                <w:szCs w:val="22"/>
              </w:rPr>
              <w:t>analyze how a particular sentence, chapter, scene, or stanza fits into the overall structure of a text and contributes to the development of the theme, setting, or plot.</w:t>
            </w:r>
          </w:p>
        </w:tc>
        <w:tc>
          <w:tcPr>
            <w:tcW w:w="3240"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6954A1" w:rsidRPr="005E118C" w:rsidRDefault="00D14842" w:rsidP="00D14842">
            <w:pPr>
              <w:widowControl w:val="0"/>
              <w:autoSpaceDE w:val="0"/>
              <w:autoSpaceDN w:val="0"/>
              <w:adjustRightInd w:val="0"/>
              <w:spacing w:after="240"/>
              <w:rPr>
                <w:rFonts w:ascii="Times" w:eastAsia="Times New Roman" w:hAnsi="Times" w:cs="Times"/>
              </w:rPr>
            </w:pPr>
            <w:r w:rsidRPr="00D14842">
              <w:rPr>
                <w:rFonts w:ascii="Times" w:eastAsia="Times New Roman" w:hAnsi="Times" w:cs="Times"/>
                <w:sz w:val="22"/>
                <w:szCs w:val="22"/>
              </w:rPr>
              <w:t>Students will</w:t>
            </w:r>
            <w:r w:rsidR="00BB370D">
              <w:rPr>
                <w:rFonts w:ascii="Times" w:eastAsia="Times New Roman" w:hAnsi="Times" w:cs="Times"/>
                <w:sz w:val="22"/>
                <w:szCs w:val="22"/>
              </w:rPr>
              <w:t xml:space="preserve"> analyze</w:t>
            </w:r>
            <w:r w:rsidRPr="00D14842">
              <w:rPr>
                <w:rFonts w:ascii="Times" w:eastAsia="Times New Roman" w:hAnsi="Times" w:cs="Times"/>
                <w:sz w:val="22"/>
                <w:szCs w:val="22"/>
              </w:rPr>
              <w:t xml:space="preserve"> </w:t>
            </w:r>
            <w:r w:rsidR="00BB370D" w:rsidRPr="00AB24E3">
              <w:rPr>
                <w:rFonts w:ascii="Times New Roman" w:hAnsi="Times New Roman"/>
                <w:sz w:val="22"/>
                <w:szCs w:val="22"/>
              </w:rPr>
              <w:t>how a particular sentence, chapter, scene, or stanza fits into the overall structure of a text and contributes to the development of the theme, setting, or plot</w:t>
            </w:r>
            <w:r w:rsidR="00BB370D">
              <w:rPr>
                <w:rFonts w:ascii="Times New Roman" w:hAnsi="Times New Roman"/>
                <w:sz w:val="22"/>
                <w:szCs w:val="22"/>
              </w:rPr>
              <w:t xml:space="preserve">; students will </w:t>
            </w:r>
            <w:r w:rsidRPr="00D14842">
              <w:rPr>
                <w:rFonts w:ascii="Times" w:eastAsia="Times New Roman" w:hAnsi="Times" w:cs="Times"/>
                <w:sz w:val="22"/>
                <w:szCs w:val="22"/>
              </w:rPr>
              <w:t xml:space="preserve">recognize and differentiate between </w:t>
            </w:r>
            <w:r>
              <w:rPr>
                <w:rFonts w:ascii="Times" w:eastAsia="Times New Roman" w:hAnsi="Times" w:cs="Times"/>
                <w:sz w:val="22"/>
                <w:szCs w:val="22"/>
              </w:rPr>
              <w:t xml:space="preserve">various forms of poetry; </w:t>
            </w:r>
            <w:r w:rsidRPr="00D14842">
              <w:rPr>
                <w:rFonts w:ascii="Times" w:eastAsia="Times New Roman" w:hAnsi="Times" w:cs="Times"/>
                <w:sz w:val="22"/>
                <w:szCs w:val="22"/>
              </w:rPr>
              <w:t>Students will use evidence from the text to analyze the structure of a poem.</w:t>
            </w:r>
          </w:p>
        </w:tc>
        <w:tc>
          <w:tcPr>
            <w:tcW w:w="2993"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6954A1" w:rsidRPr="00BB370D" w:rsidRDefault="00205D14" w:rsidP="00D14842">
            <w:pPr>
              <w:widowControl w:val="0"/>
              <w:autoSpaceDE w:val="0"/>
              <w:autoSpaceDN w:val="0"/>
              <w:adjustRightInd w:val="0"/>
              <w:spacing w:after="240"/>
              <w:rPr>
                <w:rFonts w:ascii="Times New Roman" w:hAnsi="Times New Roman"/>
                <w:spacing w:val="-4"/>
                <w:sz w:val="22"/>
                <w:szCs w:val="22"/>
              </w:rPr>
            </w:pPr>
            <w:r w:rsidRPr="00BB370D">
              <w:rPr>
                <w:rFonts w:ascii="Times New Roman" w:hAnsi="Times New Roman"/>
                <w:spacing w:val="-4"/>
                <w:sz w:val="22"/>
                <w:szCs w:val="22"/>
              </w:rPr>
              <w:t xml:space="preserve">Students will use their ability to recognize and differentiate between various forms of poetry and their ability to use evidence from the text to analyze the structure </w:t>
            </w:r>
            <w:r w:rsidR="0048221B" w:rsidRPr="00BB370D">
              <w:rPr>
                <w:rFonts w:ascii="Times New Roman" w:hAnsi="Times New Roman"/>
                <w:spacing w:val="-4"/>
                <w:sz w:val="22"/>
                <w:szCs w:val="22"/>
              </w:rPr>
              <w:t>of a poem to determine the meaning of the poem</w:t>
            </w:r>
            <w:r w:rsidR="002758A3">
              <w:rPr>
                <w:rFonts w:ascii="Times New Roman" w:hAnsi="Times New Roman"/>
                <w:spacing w:val="-4"/>
                <w:sz w:val="22"/>
                <w:szCs w:val="22"/>
              </w:rPr>
              <w:t xml:space="preserve"> and create a unique poem of similar structure.</w:t>
            </w:r>
          </w:p>
        </w:tc>
      </w:tr>
      <w:tr w:rsidR="006954A1" w:rsidRPr="00AB24E3" w:rsidTr="001C066D">
        <w:trPr>
          <w:trHeight w:val="462"/>
          <w:jc w:val="center"/>
        </w:trPr>
        <w:tc>
          <w:tcPr>
            <w:tcW w:w="9380" w:type="dxa"/>
            <w:gridSpan w:val="3"/>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Present and Going Forward Vocabulary:</w:t>
            </w:r>
            <w:r w:rsidR="00D30F0D">
              <w:rPr>
                <w:rFonts w:ascii="Times New Roman" w:hAnsi="Times New Roman"/>
                <w:b/>
                <w:sz w:val="20"/>
                <w:szCs w:val="20"/>
              </w:rPr>
              <w:t xml:space="preserve"> sentence, chapter, scene, stanza,</w:t>
            </w:r>
            <w:r w:rsidR="00BB370D">
              <w:rPr>
                <w:rFonts w:ascii="Times New Roman" w:hAnsi="Times New Roman"/>
                <w:b/>
                <w:sz w:val="20"/>
                <w:szCs w:val="20"/>
              </w:rPr>
              <w:t xml:space="preserve"> differentiate, </w:t>
            </w:r>
            <w:r w:rsidR="00D30F0D">
              <w:rPr>
                <w:rFonts w:ascii="Times New Roman" w:hAnsi="Times New Roman"/>
                <w:b/>
                <w:sz w:val="20"/>
                <w:szCs w:val="20"/>
              </w:rPr>
              <w:t>evidence</w:t>
            </w:r>
          </w:p>
          <w:p w:rsidR="006954A1" w:rsidRPr="00AB24E3" w:rsidRDefault="006954A1" w:rsidP="00CD5889">
            <w:pPr>
              <w:ind w:left="360"/>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Career Connections:</w:t>
            </w:r>
            <w:r w:rsidR="002758A3">
              <w:rPr>
                <w:rFonts w:ascii="Times New Roman" w:hAnsi="Times New Roman"/>
                <w:b/>
                <w:sz w:val="20"/>
                <w:szCs w:val="20"/>
              </w:rPr>
              <w:t xml:space="preserve"> Writer, educator, librarian, editor, publishing, marketing, psychology, theater, public speaking, business management and analysis.</w:t>
            </w:r>
          </w:p>
          <w:p w:rsidR="006954A1" w:rsidRPr="00AB24E3" w:rsidRDefault="006954A1" w:rsidP="002758A3">
            <w:pPr>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5A0D56">
        <w:trPr>
          <w:trHeight w:val="1632"/>
          <w:jc w:val="center"/>
        </w:trPr>
        <w:tc>
          <w:tcPr>
            <w:tcW w:w="9468"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Pr="005A0D56" w:rsidRDefault="002758A3" w:rsidP="00CD5889">
            <w:pPr>
              <w:jc w:val="both"/>
              <w:rPr>
                <w:rFonts w:ascii="Times New Roman" w:hAnsi="Times New Roman"/>
                <w:sz w:val="22"/>
                <w:szCs w:val="22"/>
              </w:rPr>
            </w:pPr>
            <w:r w:rsidRPr="006611FD">
              <w:rPr>
                <w:rFonts w:ascii="Times New Roman" w:hAnsi="Times New Roman"/>
                <w:sz w:val="22"/>
                <w:szCs w:val="22"/>
              </w:rPr>
              <w:t xml:space="preserve">The students will select a poem of their choice and </w:t>
            </w:r>
            <w:r w:rsidR="00C63A7C">
              <w:rPr>
                <w:rFonts w:ascii="Times New Roman" w:hAnsi="Times New Roman"/>
                <w:sz w:val="22"/>
                <w:szCs w:val="22"/>
              </w:rPr>
              <w:t>create</w:t>
            </w:r>
            <w:r w:rsidRPr="006611FD">
              <w:rPr>
                <w:rFonts w:ascii="Times New Roman" w:hAnsi="Times New Roman"/>
                <w:sz w:val="22"/>
                <w:szCs w:val="22"/>
              </w:rPr>
              <w:t xml:space="preserve"> a graphic organizer to analyze the </w:t>
            </w:r>
            <w:r w:rsidR="002F2A4A" w:rsidRPr="006611FD">
              <w:rPr>
                <w:rFonts w:ascii="Times New Roman" w:hAnsi="Times New Roman"/>
                <w:sz w:val="22"/>
                <w:szCs w:val="22"/>
              </w:rPr>
              <w:t xml:space="preserve">overall </w:t>
            </w:r>
            <w:r w:rsidRPr="006611FD">
              <w:rPr>
                <w:rFonts w:ascii="Times New Roman" w:hAnsi="Times New Roman"/>
                <w:sz w:val="22"/>
                <w:szCs w:val="22"/>
              </w:rPr>
              <w:t>structure</w:t>
            </w:r>
            <w:r w:rsidR="002F2A4A" w:rsidRPr="006611FD">
              <w:rPr>
                <w:rFonts w:ascii="Times New Roman" w:hAnsi="Times New Roman"/>
                <w:sz w:val="22"/>
                <w:szCs w:val="22"/>
              </w:rPr>
              <w:t xml:space="preserve"> of the poem and how it contributes to the development of the theme, setting, or plot; students will then focus on a particular stanza </w:t>
            </w:r>
            <w:r w:rsidR="002F2A4A" w:rsidRPr="006611FD">
              <w:rPr>
                <w:rFonts w:ascii="Times" w:eastAsia="Times New Roman" w:hAnsi="Times" w:cs="Times"/>
                <w:sz w:val="22"/>
                <w:szCs w:val="22"/>
              </w:rPr>
              <w:t xml:space="preserve">and use its structure to write a unique poem. </w:t>
            </w:r>
            <w:r w:rsidR="006611FD" w:rsidRPr="006611FD">
              <w:rPr>
                <w:rFonts w:ascii="Times" w:eastAsia="Times New Roman" w:hAnsi="Times" w:cs="Times"/>
                <w:sz w:val="22"/>
                <w:szCs w:val="22"/>
              </w:rPr>
              <w:t>For example, using the structure of a stanza in Poe’s “The Raven” to write a unique poem</w:t>
            </w:r>
            <w:r w:rsidR="00C63A7C">
              <w:rPr>
                <w:rFonts w:ascii="Times" w:eastAsia="Times New Roman" w:hAnsi="Times" w:cs="Times"/>
                <w:sz w:val="22"/>
                <w:szCs w:val="22"/>
              </w:rPr>
              <w:t xml:space="preserve">, relying on that structure to shape the meaning of the </w:t>
            </w:r>
            <w:r w:rsidR="00E42990">
              <w:rPr>
                <w:rFonts w:ascii="Times" w:eastAsia="Times New Roman" w:hAnsi="Times" w:cs="Times"/>
                <w:sz w:val="22"/>
                <w:szCs w:val="22"/>
              </w:rPr>
              <w:t xml:space="preserve">new </w:t>
            </w:r>
            <w:r w:rsidR="00C63A7C">
              <w:rPr>
                <w:rFonts w:ascii="Times" w:eastAsia="Times New Roman" w:hAnsi="Times" w:cs="Times"/>
                <w:sz w:val="22"/>
                <w:szCs w:val="22"/>
              </w:rPr>
              <w:t>poem</w:t>
            </w:r>
            <w:r w:rsidR="005A0D56">
              <w:rPr>
                <w:rFonts w:ascii="Times" w:eastAsia="Times New Roman" w:hAnsi="Times" w:cs="Times"/>
                <w:sz w:val="22"/>
                <w:szCs w:val="22"/>
              </w:rPr>
              <w:t>.</w:t>
            </w:r>
          </w:p>
        </w:tc>
      </w:tr>
    </w:tbl>
    <w:p w:rsidR="006954A1" w:rsidRPr="00AB24E3" w:rsidRDefault="006954A1"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DB72CA" w:rsidRDefault="008076D2" w:rsidP="00DB72CA">
            <w:pPr>
              <w:pStyle w:val="ListParagraph"/>
              <w:numPr>
                <w:ilvl w:val="0"/>
                <w:numId w:val="1"/>
              </w:numPr>
              <w:jc w:val="both"/>
              <w:rPr>
                <w:rFonts w:ascii="Times New Roman" w:hAnsi="Times New Roman"/>
                <w:sz w:val="20"/>
                <w:szCs w:val="20"/>
              </w:rPr>
            </w:pPr>
            <w:hyperlink r:id="rId30" w:history="1">
              <w:r w:rsidR="00D62DEF" w:rsidRPr="00901F21">
                <w:rPr>
                  <w:rStyle w:val="Hyperlink"/>
                  <w:rFonts w:ascii="Times New Roman" w:hAnsi="Times New Roman"/>
                  <w:sz w:val="20"/>
                  <w:szCs w:val="20"/>
                </w:rPr>
                <w:t>http://www.public-domain-poetry.com/index.php</w:t>
              </w:r>
            </w:hyperlink>
          </w:p>
          <w:p w:rsidR="00D62DEF" w:rsidRPr="00DB72CA" w:rsidRDefault="008076D2" w:rsidP="00DB72CA">
            <w:pPr>
              <w:pStyle w:val="ListParagraph"/>
              <w:numPr>
                <w:ilvl w:val="0"/>
                <w:numId w:val="1"/>
              </w:numPr>
              <w:jc w:val="both"/>
              <w:rPr>
                <w:rFonts w:ascii="Times New Roman" w:hAnsi="Times New Roman"/>
                <w:sz w:val="20"/>
                <w:szCs w:val="20"/>
              </w:rPr>
            </w:pPr>
            <w:hyperlink r:id="rId31" w:history="1">
              <w:r w:rsidR="00D62DEF" w:rsidRPr="00DB72CA">
                <w:rPr>
                  <w:rStyle w:val="Hyperlink"/>
                  <w:rFonts w:ascii="Times New Roman" w:hAnsi="Times New Roman"/>
                  <w:sz w:val="20"/>
                  <w:szCs w:val="20"/>
                </w:rPr>
                <w:t>http://www.literaturecollection.com</w:t>
              </w:r>
            </w:hyperlink>
          </w:p>
          <w:p w:rsidR="00D62DEF" w:rsidRDefault="008076D2" w:rsidP="00D62DEF">
            <w:pPr>
              <w:pStyle w:val="ListParagraph"/>
              <w:numPr>
                <w:ilvl w:val="0"/>
                <w:numId w:val="1"/>
              </w:numPr>
              <w:jc w:val="both"/>
              <w:rPr>
                <w:rFonts w:ascii="Times New Roman" w:hAnsi="Times New Roman"/>
                <w:sz w:val="20"/>
                <w:szCs w:val="20"/>
              </w:rPr>
            </w:pPr>
            <w:hyperlink r:id="rId32" w:history="1">
              <w:r w:rsidR="00D62DEF" w:rsidRPr="005B1C7E">
                <w:rPr>
                  <w:rStyle w:val="Hyperlink"/>
                  <w:rFonts w:ascii="Times New Roman" w:hAnsi="Times New Roman"/>
                  <w:sz w:val="20"/>
                  <w:szCs w:val="20"/>
                </w:rPr>
                <w:t>http://www.bibliomania.com/</w:t>
              </w:r>
            </w:hyperlink>
          </w:p>
          <w:p w:rsidR="00D62DEF" w:rsidRDefault="008076D2" w:rsidP="00D62DEF">
            <w:pPr>
              <w:pStyle w:val="ListParagraph"/>
              <w:numPr>
                <w:ilvl w:val="0"/>
                <w:numId w:val="1"/>
              </w:numPr>
              <w:jc w:val="both"/>
              <w:rPr>
                <w:rFonts w:ascii="Times New Roman" w:hAnsi="Times New Roman"/>
                <w:sz w:val="20"/>
                <w:szCs w:val="20"/>
              </w:rPr>
            </w:pPr>
            <w:hyperlink r:id="rId33" w:history="1">
              <w:r w:rsidR="00D62DEF" w:rsidRPr="005B1C7E">
                <w:rPr>
                  <w:rStyle w:val="Hyperlink"/>
                  <w:rFonts w:ascii="Times New Roman" w:hAnsi="Times New Roman"/>
                  <w:sz w:val="20"/>
                  <w:szCs w:val="20"/>
                </w:rPr>
                <w:t>http://www.gutenberg.org/</w:t>
              </w:r>
            </w:hyperlink>
          </w:p>
          <w:p w:rsidR="00D62DEF" w:rsidRDefault="008076D2" w:rsidP="00D62DEF">
            <w:pPr>
              <w:pStyle w:val="ListParagraph"/>
              <w:numPr>
                <w:ilvl w:val="0"/>
                <w:numId w:val="1"/>
              </w:numPr>
              <w:jc w:val="both"/>
              <w:rPr>
                <w:rFonts w:ascii="Times New Roman" w:hAnsi="Times New Roman"/>
                <w:sz w:val="20"/>
                <w:szCs w:val="20"/>
              </w:rPr>
            </w:pPr>
            <w:hyperlink r:id="rId34" w:history="1">
              <w:r w:rsidR="00D62DEF" w:rsidRPr="005B1C7E">
                <w:rPr>
                  <w:rStyle w:val="Hyperlink"/>
                  <w:rFonts w:ascii="Times New Roman" w:hAnsi="Times New Roman"/>
                  <w:sz w:val="20"/>
                  <w:szCs w:val="20"/>
                </w:rPr>
                <w:t>http://www.online-literature.com/</w:t>
              </w:r>
            </w:hyperlink>
          </w:p>
          <w:p w:rsidR="00D62DEF" w:rsidRDefault="008076D2" w:rsidP="00D62DEF">
            <w:pPr>
              <w:pStyle w:val="ListParagraph"/>
              <w:numPr>
                <w:ilvl w:val="0"/>
                <w:numId w:val="1"/>
              </w:numPr>
              <w:jc w:val="both"/>
              <w:rPr>
                <w:rFonts w:ascii="Times New Roman" w:hAnsi="Times New Roman"/>
                <w:sz w:val="20"/>
                <w:szCs w:val="20"/>
              </w:rPr>
            </w:pPr>
            <w:hyperlink r:id="rId35" w:history="1">
              <w:r w:rsidR="00D62DEF" w:rsidRPr="005B1C7E">
                <w:rPr>
                  <w:rStyle w:val="Hyperlink"/>
                  <w:rFonts w:ascii="Times New Roman" w:hAnsi="Times New Roman"/>
                  <w:sz w:val="20"/>
                  <w:szCs w:val="20"/>
                </w:rPr>
                <w:t>http://www.literature.org/</w:t>
              </w:r>
            </w:hyperlink>
          </w:p>
          <w:p w:rsidR="00D62DEF" w:rsidRDefault="00D62DEF" w:rsidP="00D62DEF">
            <w:pPr>
              <w:pStyle w:val="ListParagraph"/>
              <w:numPr>
                <w:ilvl w:val="0"/>
                <w:numId w:val="1"/>
              </w:numPr>
              <w:jc w:val="both"/>
              <w:rPr>
                <w:rFonts w:ascii="Times New Roman" w:hAnsi="Times New Roman"/>
                <w:sz w:val="20"/>
                <w:szCs w:val="20"/>
              </w:rPr>
            </w:pPr>
            <w:r w:rsidRPr="00B11F49">
              <w:rPr>
                <w:rFonts w:ascii="Times New Roman" w:hAnsi="Times New Roman"/>
                <w:sz w:val="20"/>
                <w:szCs w:val="20"/>
              </w:rPr>
              <w:t>http://www.freeliterature.org/</w:t>
            </w:r>
          </w:p>
          <w:p w:rsidR="00D62DEF" w:rsidRDefault="00D62DEF" w:rsidP="00D62DEF">
            <w:pPr>
              <w:pStyle w:val="ListParagraph"/>
              <w:numPr>
                <w:ilvl w:val="0"/>
                <w:numId w:val="1"/>
              </w:numPr>
              <w:jc w:val="both"/>
              <w:rPr>
                <w:rFonts w:ascii="Times New Roman" w:hAnsi="Times New Roman"/>
                <w:sz w:val="20"/>
                <w:szCs w:val="20"/>
              </w:rPr>
            </w:pPr>
            <w:r>
              <w:rPr>
                <w:rFonts w:ascii="Times New Roman" w:hAnsi="Times New Roman"/>
                <w:sz w:val="20"/>
                <w:szCs w:val="20"/>
              </w:rPr>
              <w:t>Classroom literature textbook.</w:t>
            </w:r>
          </w:p>
          <w:p w:rsidR="006954A1" w:rsidRPr="00DB72CA" w:rsidRDefault="00D62DEF" w:rsidP="00CD5889">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6954A1" w:rsidRPr="00AB24E3" w:rsidRDefault="006954A1" w:rsidP="00CD5889">
            <w:pPr>
              <w:jc w:val="both"/>
              <w:rPr>
                <w:rFonts w:ascii="Times New Roman" w:hAnsi="Times New Roman"/>
                <w:sz w:val="20"/>
                <w:szCs w:val="20"/>
              </w:rPr>
            </w:pPr>
          </w:p>
        </w:tc>
      </w:tr>
    </w:tbl>
    <w:p w:rsidR="006954A1" w:rsidRPr="00AB24E3" w:rsidRDefault="006954A1"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1C7419" w:rsidRPr="00AB24E3">
              <w:rPr>
                <w:rFonts w:ascii="Times New Roman" w:hAnsi="Times New Roman"/>
                <w:b/>
                <w:sz w:val="20"/>
                <w:szCs w:val="20"/>
              </w:rPr>
              <w:t>7</w:t>
            </w:r>
            <w:r w:rsidR="00467528" w:rsidRPr="00AB24E3">
              <w:rPr>
                <w:rFonts w:ascii="Times New Roman" w:hAnsi="Times New Roman"/>
                <w:b/>
                <w:sz w:val="20"/>
                <w:szCs w:val="20"/>
              </w:rPr>
              <w:t>.6</w:t>
            </w:r>
          </w:p>
          <w:p w:rsidR="006954A1" w:rsidRPr="00AB24E3" w:rsidRDefault="001C7419" w:rsidP="006D5FEE">
            <w:pPr>
              <w:ind w:left="352"/>
              <w:jc w:val="both"/>
              <w:rPr>
                <w:rFonts w:ascii="Times New Roman" w:hAnsi="Times New Roman"/>
                <w:sz w:val="20"/>
                <w:szCs w:val="20"/>
              </w:rPr>
            </w:pPr>
            <w:r w:rsidRPr="00AB24E3">
              <w:rPr>
                <w:rFonts w:ascii="Times New Roman" w:hAnsi="Times New Roman"/>
                <w:sz w:val="22"/>
                <w:szCs w:val="22"/>
              </w:rPr>
              <w:t>Analyze how an author develops and contrasts the points of view of different characters or narrators in a text.</w:t>
            </w:r>
          </w:p>
        </w:tc>
      </w:tr>
      <w:tr w:rsidR="006954A1" w:rsidRPr="00AB24E3" w:rsidTr="006954A1">
        <w:trPr>
          <w:jc w:val="center"/>
        </w:trPr>
        <w:tc>
          <w:tcPr>
            <w:tcW w:w="3147"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6954A1" w:rsidRPr="00AB24E3" w:rsidRDefault="00516215" w:rsidP="00CD5889">
            <w:pPr>
              <w:jc w:val="both"/>
              <w:rPr>
                <w:rFonts w:ascii="Times New Roman" w:hAnsi="Times New Roman"/>
                <w:b/>
                <w:spacing w:val="-4"/>
                <w:sz w:val="20"/>
                <w:szCs w:val="20"/>
              </w:rPr>
            </w:pPr>
            <w:r w:rsidRPr="00AB24E3">
              <w:rPr>
                <w:rFonts w:ascii="Times New Roman" w:hAnsi="Times New Roman"/>
                <w:sz w:val="22"/>
                <w:szCs w:val="22"/>
              </w:rPr>
              <w:t xml:space="preserve">Students can </w:t>
            </w:r>
            <w:r w:rsidR="001C7419" w:rsidRPr="00AB24E3">
              <w:rPr>
                <w:rFonts w:ascii="Times New Roman" w:hAnsi="Times New Roman"/>
                <w:sz w:val="22"/>
                <w:szCs w:val="22"/>
              </w:rPr>
              <w:t xml:space="preserve">analyze how an author develops and contrasts the points of view of different characters or narrators in a text. </w:t>
            </w:r>
          </w:p>
          <w:p w:rsidR="006954A1" w:rsidRPr="00AB24E3" w:rsidRDefault="006954A1" w:rsidP="00CD5889">
            <w:pPr>
              <w:jc w:val="both"/>
              <w:rPr>
                <w:rFonts w:ascii="Times New Roman" w:hAnsi="Times New Roman"/>
                <w:b/>
                <w:spacing w:val="-4"/>
                <w:sz w:val="20"/>
                <w:szCs w:val="20"/>
              </w:rPr>
            </w:pPr>
          </w:p>
          <w:p w:rsidR="006954A1" w:rsidRPr="00AB24E3" w:rsidRDefault="006954A1" w:rsidP="00CD5889">
            <w:pPr>
              <w:ind w:left="360"/>
              <w:jc w:val="both"/>
              <w:rPr>
                <w:rFonts w:ascii="Times New Roman" w:hAnsi="Times New Roman"/>
                <w:spacing w:val="-4"/>
                <w:sz w:val="20"/>
                <w:szCs w:val="20"/>
              </w:rPr>
            </w:pPr>
          </w:p>
        </w:tc>
        <w:tc>
          <w:tcPr>
            <w:tcW w:w="3240"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6954A1" w:rsidRPr="00AB24E3" w:rsidRDefault="00F65176" w:rsidP="00491DEC">
            <w:pPr>
              <w:ind w:left="342"/>
              <w:jc w:val="both"/>
              <w:rPr>
                <w:rFonts w:ascii="Times New Roman" w:hAnsi="Times New Roman"/>
                <w:spacing w:val="-4"/>
                <w:sz w:val="20"/>
                <w:szCs w:val="20"/>
              </w:rPr>
            </w:pPr>
            <w:r>
              <w:rPr>
                <w:rFonts w:ascii="Times New Roman" w:hAnsi="Times New Roman"/>
                <w:spacing w:val="-4"/>
                <w:sz w:val="20"/>
                <w:szCs w:val="20"/>
              </w:rPr>
              <w:t>Students will analy</w:t>
            </w:r>
            <w:r w:rsidR="00491DEC">
              <w:rPr>
                <w:rFonts w:ascii="Times New Roman" w:hAnsi="Times New Roman"/>
                <w:spacing w:val="-4"/>
                <w:sz w:val="20"/>
                <w:szCs w:val="20"/>
              </w:rPr>
              <w:t>ze</w:t>
            </w:r>
            <w:r>
              <w:rPr>
                <w:rFonts w:ascii="Times New Roman" w:hAnsi="Times New Roman"/>
                <w:spacing w:val="-4"/>
                <w:sz w:val="20"/>
                <w:szCs w:val="20"/>
              </w:rPr>
              <w:t xml:space="preserve"> of how an author develops and contrasts the point of view of differen</w:t>
            </w:r>
            <w:r w:rsidR="00124601">
              <w:rPr>
                <w:rFonts w:ascii="Times New Roman" w:hAnsi="Times New Roman"/>
                <w:spacing w:val="-4"/>
                <w:sz w:val="20"/>
                <w:szCs w:val="20"/>
              </w:rPr>
              <w:t>t characters or narrators in a t</w:t>
            </w:r>
            <w:r>
              <w:rPr>
                <w:rFonts w:ascii="Times New Roman" w:hAnsi="Times New Roman"/>
                <w:spacing w:val="-4"/>
                <w:sz w:val="20"/>
                <w:szCs w:val="20"/>
              </w:rPr>
              <w:t>ext by differentiating between diverse world cultures.</w:t>
            </w:r>
          </w:p>
        </w:tc>
        <w:tc>
          <w:tcPr>
            <w:tcW w:w="2993"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6954A1" w:rsidRPr="006041BC" w:rsidRDefault="00491DEC" w:rsidP="00124601">
            <w:pPr>
              <w:ind w:left="342"/>
              <w:jc w:val="both"/>
              <w:rPr>
                <w:rFonts w:ascii="Times New Roman" w:hAnsi="Times New Roman"/>
                <w:spacing w:val="-4"/>
                <w:sz w:val="20"/>
                <w:szCs w:val="20"/>
              </w:rPr>
            </w:pPr>
            <w:r w:rsidRPr="006041BC">
              <w:rPr>
                <w:rFonts w:ascii="Times" w:eastAsia="Times New Roman" w:hAnsi="Times" w:cs="Times"/>
                <w:sz w:val="20"/>
                <w:szCs w:val="20"/>
              </w:rPr>
              <w:t>Students will use knowledge of how an author develops and contrasts the poi</w:t>
            </w:r>
            <w:r w:rsidR="00124601" w:rsidRPr="006041BC">
              <w:rPr>
                <w:rFonts w:ascii="Times" w:eastAsia="Times New Roman" w:hAnsi="Times" w:cs="Times"/>
                <w:sz w:val="20"/>
                <w:szCs w:val="20"/>
              </w:rPr>
              <w:t>nt of view of different characters or narrators in a text by a</w:t>
            </w:r>
            <w:r w:rsidR="00F65176" w:rsidRPr="006041BC">
              <w:rPr>
                <w:rFonts w:ascii="Times" w:eastAsia="Times New Roman" w:hAnsi="Times" w:cs="Times"/>
                <w:sz w:val="20"/>
                <w:szCs w:val="20"/>
              </w:rPr>
              <w:t>nalyz</w:t>
            </w:r>
            <w:r w:rsidR="00124601" w:rsidRPr="006041BC">
              <w:rPr>
                <w:rFonts w:ascii="Times" w:eastAsia="Times New Roman" w:hAnsi="Times" w:cs="Times"/>
                <w:sz w:val="20"/>
                <w:szCs w:val="20"/>
              </w:rPr>
              <w:t xml:space="preserve">ing, comparing, and contrasting </w:t>
            </w:r>
            <w:r w:rsidR="00F65176" w:rsidRPr="006041BC">
              <w:rPr>
                <w:rFonts w:ascii="Times" w:eastAsia="Times New Roman" w:hAnsi="Times" w:cs="Times"/>
                <w:sz w:val="20"/>
                <w:szCs w:val="20"/>
              </w:rPr>
              <w:t>interpretations of a story, drama, or poem by authors who represent diverse world cultures.</w:t>
            </w:r>
          </w:p>
        </w:tc>
      </w:tr>
      <w:tr w:rsidR="006954A1" w:rsidRPr="00AB24E3" w:rsidTr="006954A1">
        <w:trPr>
          <w:jc w:val="center"/>
        </w:trPr>
        <w:tc>
          <w:tcPr>
            <w:tcW w:w="9380" w:type="dxa"/>
            <w:gridSpan w:val="3"/>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Present and Going Forward Vocabulary:</w:t>
            </w:r>
            <w:r w:rsidR="008031D1">
              <w:rPr>
                <w:rFonts w:ascii="Times New Roman" w:hAnsi="Times New Roman"/>
                <w:b/>
                <w:sz w:val="20"/>
                <w:szCs w:val="20"/>
              </w:rPr>
              <w:t xml:space="preserve"> analysis, develop, compare, contrast, character, narrators, interpretation, story, drama, poem, diverse world cultures</w:t>
            </w:r>
          </w:p>
          <w:p w:rsidR="006954A1" w:rsidRPr="00AB24E3" w:rsidRDefault="006954A1" w:rsidP="008031D1">
            <w:pPr>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Career Connections:</w:t>
            </w:r>
            <w:r w:rsidR="00A6398D">
              <w:rPr>
                <w:rFonts w:ascii="Times New Roman" w:hAnsi="Times New Roman"/>
                <w:b/>
                <w:sz w:val="20"/>
                <w:szCs w:val="20"/>
              </w:rPr>
              <w:t xml:space="preserve"> Writer, educator, librarian, editor, publishing, marketing, psychology, international business, international relations.</w:t>
            </w:r>
          </w:p>
          <w:p w:rsidR="006954A1" w:rsidRPr="00AB24E3" w:rsidRDefault="006954A1" w:rsidP="00CD5889">
            <w:pPr>
              <w:ind w:left="402"/>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CA52F4">
        <w:trPr>
          <w:trHeight w:val="1542"/>
          <w:jc w:val="center"/>
        </w:trPr>
        <w:tc>
          <w:tcPr>
            <w:tcW w:w="9468"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Pr="00AB24E3" w:rsidRDefault="00C422E8" w:rsidP="00CA52F4">
            <w:pPr>
              <w:jc w:val="both"/>
              <w:rPr>
                <w:rFonts w:ascii="Times New Roman" w:hAnsi="Times New Roman"/>
                <w:sz w:val="20"/>
                <w:szCs w:val="20"/>
              </w:rPr>
            </w:pPr>
            <w:r>
              <w:rPr>
                <w:rFonts w:ascii="Times New Roman" w:hAnsi="Times New Roman"/>
                <w:sz w:val="20"/>
                <w:szCs w:val="20"/>
              </w:rPr>
              <w:t xml:space="preserve">The students will select, read, and analyze two texts of different cultures. The students will use a Venn diagram to compare and contrast </w:t>
            </w:r>
            <w:r w:rsidR="00137085">
              <w:rPr>
                <w:rFonts w:ascii="Times New Roman" w:hAnsi="Times New Roman"/>
                <w:sz w:val="20"/>
                <w:szCs w:val="20"/>
              </w:rPr>
              <w:t xml:space="preserve">the characters, settings, </w:t>
            </w:r>
            <w:r w:rsidR="00A6390A">
              <w:rPr>
                <w:rFonts w:ascii="Times New Roman" w:hAnsi="Times New Roman"/>
                <w:sz w:val="20"/>
                <w:szCs w:val="20"/>
              </w:rPr>
              <w:t xml:space="preserve">and </w:t>
            </w:r>
            <w:r w:rsidR="00137085">
              <w:rPr>
                <w:rFonts w:ascii="Times New Roman" w:hAnsi="Times New Roman"/>
                <w:sz w:val="20"/>
                <w:szCs w:val="20"/>
              </w:rPr>
              <w:t>culture</w:t>
            </w:r>
            <w:r w:rsidR="00A6390A">
              <w:rPr>
                <w:rFonts w:ascii="Times New Roman" w:hAnsi="Times New Roman"/>
                <w:sz w:val="20"/>
                <w:szCs w:val="20"/>
              </w:rPr>
              <w:t xml:space="preserve"> of the divergent texts. The students will then write two narratives in which the main characters are placed in the setting and culture of the opposite text. The students will then present those stories using illustration, video, presentation multimedia, or a comic creator. </w:t>
            </w:r>
            <w:r w:rsidR="00FD0D08">
              <w:rPr>
                <w:rFonts w:ascii="Times New Roman" w:hAnsi="Times New Roman"/>
                <w:sz w:val="20"/>
                <w:szCs w:val="20"/>
              </w:rPr>
              <w:t>As a final step, students might choose to perform their story as one of main characters inserted into a different setting and culture.</w:t>
            </w:r>
            <w:r w:rsidR="00CA52F4" w:rsidRPr="00AB24E3">
              <w:rPr>
                <w:rFonts w:ascii="Times New Roman" w:hAnsi="Times New Roman"/>
                <w:sz w:val="20"/>
                <w:szCs w:val="20"/>
              </w:rPr>
              <w:t xml:space="preserve"> </w:t>
            </w:r>
          </w:p>
        </w:tc>
      </w:tr>
    </w:tbl>
    <w:p w:rsidR="006954A1" w:rsidRPr="00AB24E3" w:rsidRDefault="006954A1"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8800F8" w:rsidRDefault="008076D2" w:rsidP="008800F8">
            <w:pPr>
              <w:pStyle w:val="ListParagraph"/>
              <w:numPr>
                <w:ilvl w:val="0"/>
                <w:numId w:val="1"/>
              </w:numPr>
              <w:jc w:val="both"/>
              <w:rPr>
                <w:rFonts w:ascii="Times New Roman" w:hAnsi="Times New Roman"/>
                <w:sz w:val="20"/>
                <w:szCs w:val="20"/>
              </w:rPr>
            </w:pPr>
            <w:hyperlink r:id="rId36" w:history="1">
              <w:r w:rsidR="008800F8" w:rsidRPr="005B1C7E">
                <w:rPr>
                  <w:rStyle w:val="Hyperlink"/>
                  <w:rFonts w:ascii="Times New Roman" w:hAnsi="Times New Roman"/>
                  <w:sz w:val="20"/>
                  <w:szCs w:val="20"/>
                </w:rPr>
                <w:t>http://www.literaturecollection.com</w:t>
              </w:r>
            </w:hyperlink>
          </w:p>
          <w:p w:rsidR="008800F8" w:rsidRDefault="008076D2" w:rsidP="008800F8">
            <w:pPr>
              <w:pStyle w:val="ListParagraph"/>
              <w:numPr>
                <w:ilvl w:val="0"/>
                <w:numId w:val="1"/>
              </w:numPr>
              <w:jc w:val="both"/>
              <w:rPr>
                <w:rFonts w:ascii="Times New Roman" w:hAnsi="Times New Roman"/>
                <w:sz w:val="20"/>
                <w:szCs w:val="20"/>
              </w:rPr>
            </w:pPr>
            <w:hyperlink r:id="rId37" w:history="1">
              <w:r w:rsidR="008800F8" w:rsidRPr="005B1C7E">
                <w:rPr>
                  <w:rStyle w:val="Hyperlink"/>
                  <w:rFonts w:ascii="Times New Roman" w:hAnsi="Times New Roman"/>
                  <w:sz w:val="20"/>
                  <w:szCs w:val="20"/>
                </w:rPr>
                <w:t>http://www.bibliomania.com/</w:t>
              </w:r>
            </w:hyperlink>
          </w:p>
          <w:p w:rsidR="008800F8" w:rsidRDefault="008076D2" w:rsidP="008800F8">
            <w:pPr>
              <w:pStyle w:val="ListParagraph"/>
              <w:numPr>
                <w:ilvl w:val="0"/>
                <w:numId w:val="1"/>
              </w:numPr>
              <w:jc w:val="both"/>
              <w:rPr>
                <w:rFonts w:ascii="Times New Roman" w:hAnsi="Times New Roman"/>
                <w:sz w:val="20"/>
                <w:szCs w:val="20"/>
              </w:rPr>
            </w:pPr>
            <w:hyperlink r:id="rId38" w:history="1">
              <w:r w:rsidR="008800F8" w:rsidRPr="005B1C7E">
                <w:rPr>
                  <w:rStyle w:val="Hyperlink"/>
                  <w:rFonts w:ascii="Times New Roman" w:hAnsi="Times New Roman"/>
                  <w:sz w:val="20"/>
                  <w:szCs w:val="20"/>
                </w:rPr>
                <w:t>http://www.gutenberg.org/</w:t>
              </w:r>
            </w:hyperlink>
          </w:p>
          <w:p w:rsidR="008800F8" w:rsidRDefault="008076D2" w:rsidP="008800F8">
            <w:pPr>
              <w:pStyle w:val="ListParagraph"/>
              <w:numPr>
                <w:ilvl w:val="0"/>
                <w:numId w:val="1"/>
              </w:numPr>
              <w:jc w:val="both"/>
              <w:rPr>
                <w:rFonts w:ascii="Times New Roman" w:hAnsi="Times New Roman"/>
                <w:sz w:val="20"/>
                <w:szCs w:val="20"/>
              </w:rPr>
            </w:pPr>
            <w:hyperlink r:id="rId39" w:history="1">
              <w:r w:rsidR="008800F8" w:rsidRPr="005B1C7E">
                <w:rPr>
                  <w:rStyle w:val="Hyperlink"/>
                  <w:rFonts w:ascii="Times New Roman" w:hAnsi="Times New Roman"/>
                  <w:sz w:val="20"/>
                  <w:szCs w:val="20"/>
                </w:rPr>
                <w:t>http://www.online-literature.com/</w:t>
              </w:r>
            </w:hyperlink>
          </w:p>
          <w:p w:rsidR="008800F8" w:rsidRDefault="008076D2" w:rsidP="008800F8">
            <w:pPr>
              <w:pStyle w:val="ListParagraph"/>
              <w:numPr>
                <w:ilvl w:val="0"/>
                <w:numId w:val="1"/>
              </w:numPr>
              <w:jc w:val="both"/>
              <w:rPr>
                <w:rFonts w:ascii="Times New Roman" w:hAnsi="Times New Roman"/>
                <w:sz w:val="20"/>
                <w:szCs w:val="20"/>
              </w:rPr>
            </w:pPr>
            <w:hyperlink r:id="rId40" w:history="1">
              <w:r w:rsidR="008800F8" w:rsidRPr="005B1C7E">
                <w:rPr>
                  <w:rStyle w:val="Hyperlink"/>
                  <w:rFonts w:ascii="Times New Roman" w:hAnsi="Times New Roman"/>
                  <w:sz w:val="20"/>
                  <w:szCs w:val="20"/>
                </w:rPr>
                <w:t>http://www.literature.org/</w:t>
              </w:r>
            </w:hyperlink>
          </w:p>
          <w:p w:rsidR="008800F8" w:rsidRDefault="008800F8" w:rsidP="008800F8">
            <w:pPr>
              <w:pStyle w:val="ListParagraph"/>
              <w:numPr>
                <w:ilvl w:val="0"/>
                <w:numId w:val="1"/>
              </w:numPr>
              <w:jc w:val="both"/>
              <w:rPr>
                <w:rFonts w:ascii="Times New Roman" w:hAnsi="Times New Roman"/>
                <w:sz w:val="20"/>
                <w:szCs w:val="20"/>
              </w:rPr>
            </w:pPr>
            <w:r w:rsidRPr="00B11F49">
              <w:rPr>
                <w:rFonts w:ascii="Times New Roman" w:hAnsi="Times New Roman"/>
                <w:sz w:val="20"/>
                <w:szCs w:val="20"/>
              </w:rPr>
              <w:t>http://www.freeliterature.org/</w:t>
            </w:r>
          </w:p>
          <w:p w:rsidR="008800F8" w:rsidRDefault="008800F8" w:rsidP="008800F8">
            <w:pPr>
              <w:pStyle w:val="ListParagraph"/>
              <w:numPr>
                <w:ilvl w:val="0"/>
                <w:numId w:val="1"/>
              </w:numPr>
              <w:jc w:val="both"/>
              <w:rPr>
                <w:rFonts w:ascii="Times New Roman" w:hAnsi="Times New Roman"/>
                <w:sz w:val="20"/>
                <w:szCs w:val="20"/>
              </w:rPr>
            </w:pPr>
            <w:r>
              <w:rPr>
                <w:rFonts w:ascii="Times New Roman" w:hAnsi="Times New Roman"/>
                <w:sz w:val="20"/>
                <w:szCs w:val="20"/>
              </w:rPr>
              <w:t>Classroom literature textbook.</w:t>
            </w:r>
          </w:p>
          <w:p w:rsidR="008800F8" w:rsidRDefault="008800F8" w:rsidP="008800F8">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8800F8" w:rsidRDefault="008800F8" w:rsidP="008800F8">
            <w:pPr>
              <w:pStyle w:val="ListParagraph"/>
              <w:numPr>
                <w:ilvl w:val="0"/>
                <w:numId w:val="1"/>
              </w:numPr>
              <w:jc w:val="both"/>
              <w:rPr>
                <w:rFonts w:ascii="Times New Roman" w:hAnsi="Times New Roman"/>
                <w:sz w:val="20"/>
                <w:szCs w:val="20"/>
              </w:rPr>
            </w:pPr>
            <w:r>
              <w:rPr>
                <w:rFonts w:ascii="Times New Roman" w:hAnsi="Times New Roman"/>
                <w:sz w:val="20"/>
                <w:szCs w:val="20"/>
              </w:rPr>
              <w:t>Windows Movie Maker</w:t>
            </w:r>
          </w:p>
          <w:p w:rsidR="008800F8" w:rsidRDefault="008800F8" w:rsidP="008800F8">
            <w:pPr>
              <w:pStyle w:val="ListParagraph"/>
              <w:numPr>
                <w:ilvl w:val="0"/>
                <w:numId w:val="1"/>
              </w:numPr>
              <w:jc w:val="both"/>
              <w:rPr>
                <w:rFonts w:ascii="Times New Roman" w:hAnsi="Times New Roman"/>
                <w:sz w:val="20"/>
                <w:szCs w:val="20"/>
              </w:rPr>
            </w:pPr>
            <w:r>
              <w:rPr>
                <w:rFonts w:ascii="Times New Roman" w:hAnsi="Times New Roman"/>
                <w:sz w:val="20"/>
                <w:szCs w:val="20"/>
              </w:rPr>
              <w:t>Prezi.com</w:t>
            </w:r>
          </w:p>
          <w:p w:rsidR="008800F8" w:rsidRPr="00F913D9" w:rsidRDefault="008800F8" w:rsidP="00F913D9">
            <w:pPr>
              <w:pStyle w:val="ListParagraph"/>
              <w:numPr>
                <w:ilvl w:val="0"/>
                <w:numId w:val="1"/>
              </w:numPr>
              <w:jc w:val="both"/>
              <w:rPr>
                <w:rFonts w:ascii="Times New Roman" w:hAnsi="Times New Roman"/>
                <w:sz w:val="20"/>
                <w:szCs w:val="20"/>
              </w:rPr>
            </w:pPr>
            <w:r>
              <w:rPr>
                <w:rFonts w:ascii="Times New Roman" w:hAnsi="Times New Roman"/>
                <w:sz w:val="20"/>
                <w:szCs w:val="20"/>
              </w:rPr>
              <w:t>Ahead.com</w:t>
            </w:r>
          </w:p>
          <w:p w:rsidR="00F913D9" w:rsidRDefault="008076D2" w:rsidP="00F913D9">
            <w:pPr>
              <w:pStyle w:val="ListParagraph"/>
              <w:numPr>
                <w:ilvl w:val="0"/>
                <w:numId w:val="1"/>
              </w:numPr>
              <w:jc w:val="both"/>
              <w:rPr>
                <w:rFonts w:ascii="Times New Roman" w:hAnsi="Times New Roman"/>
                <w:sz w:val="20"/>
                <w:szCs w:val="20"/>
              </w:rPr>
            </w:pPr>
            <w:hyperlink r:id="rId41" w:history="1">
              <w:r w:rsidR="00F913D9" w:rsidRPr="00901F21">
                <w:rPr>
                  <w:rStyle w:val="Hyperlink"/>
                  <w:rFonts w:ascii="Times New Roman" w:hAnsi="Times New Roman"/>
                  <w:sz w:val="20"/>
                  <w:szCs w:val="20"/>
                </w:rPr>
                <w:t>http://www.makebeliefscomix.com/</w:t>
              </w:r>
            </w:hyperlink>
          </w:p>
          <w:p w:rsidR="00F913D9" w:rsidRDefault="008076D2" w:rsidP="00F913D9">
            <w:pPr>
              <w:pStyle w:val="ListParagraph"/>
              <w:numPr>
                <w:ilvl w:val="0"/>
                <w:numId w:val="1"/>
              </w:numPr>
              <w:jc w:val="both"/>
              <w:rPr>
                <w:rFonts w:ascii="Times New Roman" w:hAnsi="Times New Roman"/>
                <w:sz w:val="20"/>
                <w:szCs w:val="20"/>
              </w:rPr>
            </w:pPr>
            <w:hyperlink r:id="rId42" w:history="1">
              <w:r w:rsidR="00F913D9" w:rsidRPr="00901F21">
                <w:rPr>
                  <w:rStyle w:val="Hyperlink"/>
                  <w:rFonts w:ascii="Times New Roman" w:hAnsi="Times New Roman"/>
                  <w:sz w:val="20"/>
                  <w:szCs w:val="20"/>
                </w:rPr>
                <w:t>http://www.bitstrips.com/</w:t>
              </w:r>
            </w:hyperlink>
          </w:p>
          <w:p w:rsidR="006954A1" w:rsidRPr="00F913D9" w:rsidRDefault="008076D2" w:rsidP="00CD5889">
            <w:pPr>
              <w:pStyle w:val="ListParagraph"/>
              <w:numPr>
                <w:ilvl w:val="0"/>
                <w:numId w:val="1"/>
              </w:numPr>
              <w:jc w:val="both"/>
              <w:rPr>
                <w:rFonts w:ascii="Times New Roman" w:hAnsi="Times New Roman"/>
                <w:sz w:val="20"/>
                <w:szCs w:val="20"/>
              </w:rPr>
            </w:pPr>
            <w:hyperlink r:id="rId43" w:history="1">
              <w:r w:rsidR="00F913D9" w:rsidRPr="0095538E">
                <w:rPr>
                  <w:rStyle w:val="Hyperlink"/>
                  <w:rFonts w:ascii="Times New Roman" w:hAnsi="Times New Roman"/>
                  <w:sz w:val="20"/>
                  <w:szCs w:val="20"/>
                </w:rPr>
                <w:t>http://chogger.com/</w:t>
              </w:r>
            </w:hyperlink>
          </w:p>
          <w:p w:rsidR="006954A1" w:rsidRPr="00AB24E3" w:rsidRDefault="006954A1" w:rsidP="00CD5889">
            <w:pPr>
              <w:jc w:val="both"/>
              <w:rPr>
                <w:rFonts w:ascii="Times New Roman" w:hAnsi="Times New Roman"/>
                <w:sz w:val="20"/>
                <w:szCs w:val="20"/>
              </w:rPr>
            </w:pPr>
          </w:p>
        </w:tc>
      </w:tr>
    </w:tbl>
    <w:p w:rsidR="006954A1" w:rsidRPr="00AB24E3" w:rsidRDefault="006954A1"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1C7419" w:rsidRPr="00AB24E3">
              <w:rPr>
                <w:rFonts w:ascii="Times New Roman" w:hAnsi="Times New Roman"/>
                <w:b/>
                <w:sz w:val="20"/>
                <w:szCs w:val="20"/>
              </w:rPr>
              <w:t>7</w:t>
            </w:r>
            <w:r w:rsidR="00467528" w:rsidRPr="00AB24E3">
              <w:rPr>
                <w:rFonts w:ascii="Times New Roman" w:hAnsi="Times New Roman"/>
                <w:b/>
                <w:sz w:val="20"/>
                <w:szCs w:val="20"/>
              </w:rPr>
              <w:t>.7</w:t>
            </w:r>
          </w:p>
          <w:p w:rsidR="006954A1" w:rsidRPr="00AB24E3" w:rsidRDefault="001C7419" w:rsidP="00CD5889">
            <w:pPr>
              <w:ind w:left="352"/>
              <w:jc w:val="both"/>
              <w:rPr>
                <w:rFonts w:ascii="Times New Roman" w:hAnsi="Times New Roman"/>
                <w:sz w:val="20"/>
                <w:szCs w:val="20"/>
              </w:rPr>
            </w:pPr>
            <w:r w:rsidRPr="00AB24E3">
              <w:rPr>
                <w:rFonts w:ascii="Times New Roman" w:hAnsi="Times New Roman"/>
                <w:sz w:val="22"/>
                <w:szCs w:val="22"/>
              </w:rPr>
              <w:t>Compare and contrast a written story, drama, or poem to its audio, filmed, staged, or multimedia version, analyzing the effects of techniques unique to each medium (e.g., lighting, sound, color, or camera focus and angles in a film).</w:t>
            </w:r>
          </w:p>
        </w:tc>
      </w:tr>
      <w:tr w:rsidR="006954A1" w:rsidRPr="00AB24E3" w:rsidTr="006954A1">
        <w:trPr>
          <w:jc w:val="center"/>
        </w:trPr>
        <w:tc>
          <w:tcPr>
            <w:tcW w:w="3147"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6954A1" w:rsidRPr="00AB24E3" w:rsidRDefault="00516215" w:rsidP="00516215">
            <w:pPr>
              <w:ind w:left="360"/>
              <w:rPr>
                <w:rFonts w:ascii="Times New Roman" w:hAnsi="Times New Roman"/>
                <w:spacing w:val="-4"/>
                <w:sz w:val="20"/>
                <w:szCs w:val="20"/>
              </w:rPr>
            </w:pPr>
            <w:r w:rsidRPr="00AB24E3">
              <w:rPr>
                <w:rFonts w:ascii="Times New Roman" w:hAnsi="Times New Roman"/>
                <w:sz w:val="22"/>
                <w:szCs w:val="22"/>
              </w:rPr>
              <w:t xml:space="preserve">Students can </w:t>
            </w:r>
            <w:r w:rsidR="001C7419" w:rsidRPr="00AB24E3">
              <w:rPr>
                <w:rFonts w:ascii="Times New Roman" w:hAnsi="Times New Roman"/>
                <w:sz w:val="22"/>
                <w:szCs w:val="22"/>
              </w:rPr>
              <w:t>compare and contrast a written story, drama, or poem to its audio, filmed, staged, or multimedia version, analyzing the effects of techniques unique to each medium (e.g., lighting, sound, color, or camera focus and angles in a film).</w:t>
            </w:r>
          </w:p>
        </w:tc>
        <w:tc>
          <w:tcPr>
            <w:tcW w:w="3240"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6954A1" w:rsidRPr="00DB1AFF" w:rsidRDefault="0030370D" w:rsidP="00DB1AFF">
            <w:pPr>
              <w:widowControl w:val="0"/>
              <w:autoSpaceDE w:val="0"/>
              <w:autoSpaceDN w:val="0"/>
              <w:adjustRightInd w:val="0"/>
              <w:spacing w:after="120"/>
              <w:rPr>
                <w:rFonts w:ascii="Times New Roman" w:hAnsi="Times New Roman"/>
                <w:spacing w:val="-4"/>
                <w:sz w:val="22"/>
                <w:szCs w:val="22"/>
              </w:rPr>
            </w:pPr>
            <w:r w:rsidRPr="00DB1AFF">
              <w:rPr>
                <w:rFonts w:ascii="Times New Roman" w:eastAsia="Times New Roman" w:hAnsi="Times New Roman"/>
                <w:sz w:val="22"/>
                <w:szCs w:val="22"/>
              </w:rPr>
              <w:t>Students will know how to listen and watch for differences between a written story, drama, or poem and its audio, film, stage, or multimedia version; students will know how to describe the common techniques used in audio, film, stage, and multimedia productions</w:t>
            </w:r>
            <w:r w:rsidR="00DB1AFF" w:rsidRPr="00DB1AFF">
              <w:rPr>
                <w:rFonts w:ascii="Times New Roman" w:eastAsia="Times New Roman" w:hAnsi="Times New Roman"/>
                <w:sz w:val="22"/>
                <w:szCs w:val="22"/>
              </w:rPr>
              <w:t>.</w:t>
            </w:r>
          </w:p>
        </w:tc>
        <w:tc>
          <w:tcPr>
            <w:tcW w:w="2993"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6954A1" w:rsidRPr="00DB1AFF" w:rsidRDefault="00DB1AFF" w:rsidP="0037341B">
            <w:pPr>
              <w:ind w:left="342"/>
              <w:jc w:val="both"/>
              <w:rPr>
                <w:rFonts w:ascii="Times New Roman" w:hAnsi="Times New Roman"/>
                <w:spacing w:val="-4"/>
                <w:sz w:val="22"/>
                <w:szCs w:val="22"/>
              </w:rPr>
            </w:pPr>
            <w:r w:rsidRPr="00DB1AFF">
              <w:rPr>
                <w:rFonts w:ascii="Times New Roman" w:hAnsi="Times New Roman"/>
                <w:spacing w:val="-4"/>
                <w:sz w:val="22"/>
                <w:szCs w:val="22"/>
              </w:rPr>
              <w:t>Students will use knowledge of how to listen and watch for differences between a written story, drama, or poem and its audio, film, stage, or m</w:t>
            </w:r>
            <w:r w:rsidR="0037341B">
              <w:rPr>
                <w:rFonts w:ascii="Times New Roman" w:hAnsi="Times New Roman"/>
                <w:spacing w:val="-4"/>
                <w:sz w:val="22"/>
                <w:szCs w:val="22"/>
              </w:rPr>
              <w:t>ultimedia version by creating both an anticipation and review guide to a movie that will soon debut</w:t>
            </w:r>
            <w:r w:rsidRPr="00DB1AFF">
              <w:rPr>
                <w:rFonts w:ascii="Times New Roman" w:hAnsi="Times New Roman"/>
                <w:spacing w:val="-4"/>
                <w:sz w:val="22"/>
                <w:szCs w:val="22"/>
              </w:rPr>
              <w:t>.</w:t>
            </w:r>
          </w:p>
        </w:tc>
      </w:tr>
      <w:tr w:rsidR="006954A1" w:rsidRPr="00AB24E3" w:rsidTr="006954A1">
        <w:trPr>
          <w:jc w:val="center"/>
        </w:trPr>
        <w:tc>
          <w:tcPr>
            <w:tcW w:w="9380" w:type="dxa"/>
            <w:gridSpan w:val="3"/>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Present and Going Forward Vocabulary:</w:t>
            </w:r>
            <w:r w:rsidR="0069070D">
              <w:rPr>
                <w:rFonts w:ascii="Times New Roman" w:hAnsi="Times New Roman"/>
                <w:b/>
                <w:sz w:val="20"/>
                <w:szCs w:val="20"/>
              </w:rPr>
              <w:t xml:space="preserve"> audio, film, stage, multimedia; techniques such as sound, lighting, camera focus, </w:t>
            </w:r>
            <w:r w:rsidR="00D11E0F">
              <w:rPr>
                <w:rFonts w:ascii="Times New Roman" w:hAnsi="Times New Roman"/>
                <w:b/>
                <w:sz w:val="20"/>
                <w:szCs w:val="20"/>
              </w:rPr>
              <w:t>camera angles</w:t>
            </w:r>
            <w:r w:rsidR="00D06D1B">
              <w:rPr>
                <w:rFonts w:ascii="Times New Roman" w:hAnsi="Times New Roman"/>
                <w:b/>
                <w:sz w:val="20"/>
                <w:szCs w:val="20"/>
              </w:rPr>
              <w:t>; roles such as director, cinematographer, sound engineer, lighting designer, production designer.</w:t>
            </w:r>
          </w:p>
          <w:p w:rsidR="006954A1" w:rsidRPr="00AB24E3" w:rsidRDefault="006954A1" w:rsidP="00D06D1B">
            <w:pPr>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1A73FD" w:rsidRPr="00AB24E3" w:rsidRDefault="006954A1" w:rsidP="001A73FD">
            <w:pPr>
              <w:jc w:val="both"/>
              <w:rPr>
                <w:rFonts w:ascii="Times New Roman" w:hAnsi="Times New Roman"/>
                <w:b/>
                <w:sz w:val="20"/>
                <w:szCs w:val="20"/>
              </w:rPr>
            </w:pPr>
            <w:r w:rsidRPr="00AB24E3">
              <w:rPr>
                <w:rFonts w:ascii="Times New Roman" w:hAnsi="Times New Roman"/>
                <w:b/>
                <w:sz w:val="20"/>
                <w:szCs w:val="20"/>
              </w:rPr>
              <w:t>Career Connections:</w:t>
            </w:r>
            <w:r w:rsidR="001A73FD">
              <w:rPr>
                <w:rFonts w:ascii="Times New Roman" w:hAnsi="Times New Roman"/>
                <w:b/>
                <w:sz w:val="20"/>
                <w:szCs w:val="20"/>
              </w:rPr>
              <w:t xml:space="preserve"> Writer, educator, librarian, editor, publishing, marketing, psychology, theatrical or film performer, production designer, lighting designer, director, cinematographer, sound technician or engineer.</w:t>
            </w:r>
          </w:p>
          <w:p w:rsidR="006954A1" w:rsidRPr="00AB24E3" w:rsidRDefault="006954A1" w:rsidP="005E118C">
            <w:pPr>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736D2F">
        <w:trPr>
          <w:trHeight w:val="1353"/>
          <w:jc w:val="center"/>
        </w:trPr>
        <w:tc>
          <w:tcPr>
            <w:tcW w:w="9468"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Pr="00AB24E3" w:rsidRDefault="00255B54" w:rsidP="00736D2F">
            <w:pPr>
              <w:jc w:val="both"/>
              <w:rPr>
                <w:rFonts w:ascii="Times New Roman" w:hAnsi="Times New Roman"/>
                <w:sz w:val="20"/>
                <w:szCs w:val="20"/>
              </w:rPr>
            </w:pPr>
            <w:r>
              <w:rPr>
                <w:rFonts w:ascii="Times New Roman" w:hAnsi="Times New Roman"/>
                <w:sz w:val="20"/>
                <w:szCs w:val="20"/>
              </w:rPr>
              <w:t xml:space="preserve">Students will select a book, short story, drama, or poem they have not seen on film.  </w:t>
            </w:r>
            <w:r w:rsidR="001773F7">
              <w:rPr>
                <w:rFonts w:ascii="Times New Roman" w:hAnsi="Times New Roman"/>
                <w:sz w:val="20"/>
                <w:szCs w:val="20"/>
              </w:rPr>
              <w:t>After reading the text, the students will choose a chapter</w:t>
            </w:r>
            <w:r w:rsidR="000F7B78">
              <w:rPr>
                <w:rFonts w:ascii="Times New Roman" w:hAnsi="Times New Roman"/>
                <w:sz w:val="20"/>
                <w:szCs w:val="20"/>
              </w:rPr>
              <w:t>, act,</w:t>
            </w:r>
            <w:r w:rsidR="001773F7">
              <w:rPr>
                <w:rFonts w:ascii="Times New Roman" w:hAnsi="Times New Roman"/>
                <w:sz w:val="20"/>
                <w:szCs w:val="20"/>
              </w:rPr>
              <w:t xml:space="preserve"> or scene in the book and create an anticipation guide, playing the role of the director to </w:t>
            </w:r>
            <w:r w:rsidR="00B411E7">
              <w:rPr>
                <w:rFonts w:ascii="Times New Roman" w:hAnsi="Times New Roman"/>
                <w:sz w:val="20"/>
                <w:szCs w:val="20"/>
              </w:rPr>
              <w:t>direct the film in terms of lighting, sound, camera focus, and angle.</w:t>
            </w:r>
            <w:r w:rsidR="009B1838">
              <w:rPr>
                <w:rFonts w:ascii="Times New Roman" w:hAnsi="Times New Roman"/>
                <w:sz w:val="20"/>
                <w:szCs w:val="20"/>
              </w:rPr>
              <w:t xml:space="preserve"> Students will then watch the actual film version and create a review comparing and contrasting their own anticipation guide with the actual film.</w:t>
            </w:r>
            <w:r w:rsidR="00736D2F" w:rsidRPr="00AB24E3">
              <w:rPr>
                <w:rFonts w:ascii="Times New Roman" w:hAnsi="Times New Roman"/>
                <w:sz w:val="20"/>
                <w:szCs w:val="20"/>
              </w:rPr>
              <w:t xml:space="preserve"> </w:t>
            </w:r>
          </w:p>
        </w:tc>
      </w:tr>
    </w:tbl>
    <w:p w:rsidR="006954A1" w:rsidRPr="00AB24E3" w:rsidRDefault="006954A1"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668"/>
      </w:tblGrid>
      <w:tr w:rsidR="006954A1" w:rsidRPr="00AB24E3" w:rsidTr="006954A1">
        <w:trPr>
          <w:jc w:val="center"/>
        </w:trPr>
        <w:tc>
          <w:tcPr>
            <w:tcW w:w="731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4472F7" w:rsidRDefault="008076D2" w:rsidP="004472F7">
            <w:pPr>
              <w:pStyle w:val="ListParagraph"/>
              <w:numPr>
                <w:ilvl w:val="0"/>
                <w:numId w:val="1"/>
              </w:numPr>
              <w:jc w:val="both"/>
              <w:rPr>
                <w:rFonts w:ascii="Times New Roman" w:hAnsi="Times New Roman"/>
                <w:sz w:val="20"/>
                <w:szCs w:val="20"/>
              </w:rPr>
            </w:pPr>
            <w:hyperlink r:id="rId44" w:history="1">
              <w:r w:rsidR="004472F7" w:rsidRPr="005B1C7E">
                <w:rPr>
                  <w:rStyle w:val="Hyperlink"/>
                  <w:rFonts w:ascii="Times New Roman" w:hAnsi="Times New Roman"/>
                  <w:sz w:val="20"/>
                  <w:szCs w:val="20"/>
                </w:rPr>
                <w:t>http://www.literaturecollection.com</w:t>
              </w:r>
            </w:hyperlink>
          </w:p>
          <w:p w:rsidR="004472F7" w:rsidRDefault="008076D2" w:rsidP="004472F7">
            <w:pPr>
              <w:pStyle w:val="ListParagraph"/>
              <w:numPr>
                <w:ilvl w:val="0"/>
                <w:numId w:val="1"/>
              </w:numPr>
              <w:jc w:val="both"/>
              <w:rPr>
                <w:rFonts w:ascii="Times New Roman" w:hAnsi="Times New Roman"/>
                <w:sz w:val="20"/>
                <w:szCs w:val="20"/>
              </w:rPr>
            </w:pPr>
            <w:hyperlink r:id="rId45" w:history="1">
              <w:r w:rsidR="004472F7" w:rsidRPr="005B1C7E">
                <w:rPr>
                  <w:rStyle w:val="Hyperlink"/>
                  <w:rFonts w:ascii="Times New Roman" w:hAnsi="Times New Roman"/>
                  <w:sz w:val="20"/>
                  <w:szCs w:val="20"/>
                </w:rPr>
                <w:t>http://www.bibliomania.com/</w:t>
              </w:r>
            </w:hyperlink>
          </w:p>
          <w:p w:rsidR="004472F7" w:rsidRDefault="008076D2" w:rsidP="004472F7">
            <w:pPr>
              <w:pStyle w:val="ListParagraph"/>
              <w:numPr>
                <w:ilvl w:val="0"/>
                <w:numId w:val="1"/>
              </w:numPr>
              <w:jc w:val="both"/>
              <w:rPr>
                <w:rFonts w:ascii="Times New Roman" w:hAnsi="Times New Roman"/>
                <w:sz w:val="20"/>
                <w:szCs w:val="20"/>
              </w:rPr>
            </w:pPr>
            <w:hyperlink r:id="rId46" w:history="1">
              <w:r w:rsidR="004472F7" w:rsidRPr="005B1C7E">
                <w:rPr>
                  <w:rStyle w:val="Hyperlink"/>
                  <w:rFonts w:ascii="Times New Roman" w:hAnsi="Times New Roman"/>
                  <w:sz w:val="20"/>
                  <w:szCs w:val="20"/>
                </w:rPr>
                <w:t>http://www.gutenberg.org/</w:t>
              </w:r>
            </w:hyperlink>
          </w:p>
          <w:p w:rsidR="004472F7" w:rsidRDefault="008076D2" w:rsidP="004472F7">
            <w:pPr>
              <w:pStyle w:val="ListParagraph"/>
              <w:numPr>
                <w:ilvl w:val="0"/>
                <w:numId w:val="1"/>
              </w:numPr>
              <w:jc w:val="both"/>
              <w:rPr>
                <w:rFonts w:ascii="Times New Roman" w:hAnsi="Times New Roman"/>
                <w:sz w:val="20"/>
                <w:szCs w:val="20"/>
              </w:rPr>
            </w:pPr>
            <w:hyperlink r:id="rId47" w:history="1">
              <w:r w:rsidR="004472F7" w:rsidRPr="005B1C7E">
                <w:rPr>
                  <w:rStyle w:val="Hyperlink"/>
                  <w:rFonts w:ascii="Times New Roman" w:hAnsi="Times New Roman"/>
                  <w:sz w:val="20"/>
                  <w:szCs w:val="20"/>
                </w:rPr>
                <w:t>http://www.online-literature.com/</w:t>
              </w:r>
            </w:hyperlink>
          </w:p>
          <w:p w:rsidR="004472F7" w:rsidRDefault="008076D2" w:rsidP="004472F7">
            <w:pPr>
              <w:pStyle w:val="ListParagraph"/>
              <w:numPr>
                <w:ilvl w:val="0"/>
                <w:numId w:val="1"/>
              </w:numPr>
              <w:jc w:val="both"/>
              <w:rPr>
                <w:rFonts w:ascii="Times New Roman" w:hAnsi="Times New Roman"/>
                <w:sz w:val="20"/>
                <w:szCs w:val="20"/>
              </w:rPr>
            </w:pPr>
            <w:hyperlink r:id="rId48" w:history="1">
              <w:r w:rsidR="004472F7" w:rsidRPr="005B1C7E">
                <w:rPr>
                  <w:rStyle w:val="Hyperlink"/>
                  <w:rFonts w:ascii="Times New Roman" w:hAnsi="Times New Roman"/>
                  <w:sz w:val="20"/>
                  <w:szCs w:val="20"/>
                </w:rPr>
                <w:t>http://www.literature.org/</w:t>
              </w:r>
            </w:hyperlink>
          </w:p>
          <w:p w:rsidR="004472F7" w:rsidRDefault="004472F7" w:rsidP="004472F7">
            <w:pPr>
              <w:pStyle w:val="ListParagraph"/>
              <w:numPr>
                <w:ilvl w:val="0"/>
                <w:numId w:val="1"/>
              </w:numPr>
              <w:jc w:val="both"/>
              <w:rPr>
                <w:rFonts w:ascii="Times New Roman" w:hAnsi="Times New Roman"/>
                <w:sz w:val="20"/>
                <w:szCs w:val="20"/>
              </w:rPr>
            </w:pPr>
            <w:r w:rsidRPr="00B11F49">
              <w:rPr>
                <w:rFonts w:ascii="Times New Roman" w:hAnsi="Times New Roman"/>
                <w:sz w:val="20"/>
                <w:szCs w:val="20"/>
              </w:rPr>
              <w:t>http://www.freeliterature.org/</w:t>
            </w:r>
          </w:p>
          <w:p w:rsidR="004472F7" w:rsidRDefault="004472F7" w:rsidP="004472F7">
            <w:pPr>
              <w:pStyle w:val="ListParagraph"/>
              <w:numPr>
                <w:ilvl w:val="0"/>
                <w:numId w:val="1"/>
              </w:numPr>
              <w:jc w:val="both"/>
              <w:rPr>
                <w:rFonts w:ascii="Times New Roman" w:hAnsi="Times New Roman"/>
                <w:sz w:val="20"/>
                <w:szCs w:val="20"/>
              </w:rPr>
            </w:pPr>
            <w:r>
              <w:rPr>
                <w:rFonts w:ascii="Times New Roman" w:hAnsi="Times New Roman"/>
                <w:sz w:val="20"/>
                <w:szCs w:val="20"/>
              </w:rPr>
              <w:t>Classroom literature textbook.</w:t>
            </w:r>
          </w:p>
          <w:p w:rsidR="004472F7" w:rsidRDefault="004472F7" w:rsidP="004472F7">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14391D" w:rsidRDefault="0014391D" w:rsidP="004472F7">
            <w:pPr>
              <w:pStyle w:val="ListParagraph"/>
              <w:numPr>
                <w:ilvl w:val="0"/>
                <w:numId w:val="1"/>
              </w:numPr>
              <w:jc w:val="both"/>
              <w:rPr>
                <w:rFonts w:ascii="Times New Roman" w:hAnsi="Times New Roman"/>
                <w:sz w:val="20"/>
                <w:szCs w:val="20"/>
              </w:rPr>
            </w:pPr>
            <w:r>
              <w:rPr>
                <w:rFonts w:ascii="Times New Roman" w:hAnsi="Times New Roman"/>
                <w:sz w:val="20"/>
                <w:szCs w:val="20"/>
              </w:rPr>
              <w:t>Public library</w:t>
            </w:r>
          </w:p>
          <w:p w:rsidR="006954A1" w:rsidRDefault="004472F7" w:rsidP="00CD5889">
            <w:pPr>
              <w:pStyle w:val="ListParagraph"/>
              <w:numPr>
                <w:ilvl w:val="0"/>
                <w:numId w:val="1"/>
              </w:numPr>
              <w:jc w:val="both"/>
              <w:rPr>
                <w:rFonts w:ascii="Times New Roman" w:hAnsi="Times New Roman"/>
                <w:sz w:val="20"/>
                <w:szCs w:val="20"/>
              </w:rPr>
            </w:pPr>
            <w:r>
              <w:rPr>
                <w:rFonts w:ascii="Times New Roman" w:hAnsi="Times New Roman"/>
                <w:sz w:val="20"/>
                <w:szCs w:val="20"/>
              </w:rPr>
              <w:t>IMDB.com</w:t>
            </w:r>
          </w:p>
          <w:p w:rsidR="004472F7" w:rsidRDefault="004F5E40" w:rsidP="00CD5889">
            <w:pPr>
              <w:pStyle w:val="ListParagraph"/>
              <w:numPr>
                <w:ilvl w:val="0"/>
                <w:numId w:val="1"/>
              </w:numPr>
              <w:jc w:val="both"/>
              <w:rPr>
                <w:rFonts w:ascii="Times New Roman" w:hAnsi="Times New Roman"/>
                <w:sz w:val="20"/>
                <w:szCs w:val="20"/>
              </w:rPr>
            </w:pPr>
            <w:r>
              <w:rPr>
                <w:rFonts w:ascii="Times New Roman" w:hAnsi="Times New Roman"/>
                <w:sz w:val="20"/>
                <w:szCs w:val="20"/>
              </w:rPr>
              <w:t xml:space="preserve">On-line movie </w:t>
            </w:r>
            <w:r w:rsidR="00765D9A">
              <w:rPr>
                <w:rFonts w:ascii="Times New Roman" w:hAnsi="Times New Roman"/>
                <w:sz w:val="20"/>
                <w:szCs w:val="20"/>
              </w:rPr>
              <w:t>services</w:t>
            </w:r>
          </w:p>
          <w:p w:rsidR="00A753FE" w:rsidRDefault="008076D2" w:rsidP="00CD5889">
            <w:pPr>
              <w:pStyle w:val="ListParagraph"/>
              <w:numPr>
                <w:ilvl w:val="0"/>
                <w:numId w:val="1"/>
              </w:numPr>
              <w:jc w:val="both"/>
              <w:rPr>
                <w:rFonts w:ascii="Times New Roman" w:hAnsi="Times New Roman"/>
                <w:sz w:val="20"/>
                <w:szCs w:val="20"/>
              </w:rPr>
            </w:pPr>
            <w:hyperlink r:id="rId49" w:history="1">
              <w:r w:rsidR="00A753FE" w:rsidRPr="00901F21">
                <w:rPr>
                  <w:rStyle w:val="Hyperlink"/>
                  <w:rFonts w:ascii="Times New Roman" w:hAnsi="Times New Roman"/>
                  <w:sz w:val="20"/>
                  <w:szCs w:val="20"/>
                </w:rPr>
                <w:t>http://www.amle.org/Publications/MiddleGround/Articles/October2006/Article1/tabid/1061/Default.aspx</w:t>
              </w:r>
            </w:hyperlink>
          </w:p>
          <w:p w:rsidR="006954A1" w:rsidRPr="00185819" w:rsidRDefault="008076D2" w:rsidP="00185819">
            <w:pPr>
              <w:pStyle w:val="ListParagraph"/>
              <w:numPr>
                <w:ilvl w:val="0"/>
                <w:numId w:val="1"/>
              </w:numPr>
              <w:jc w:val="both"/>
              <w:rPr>
                <w:rFonts w:ascii="Times New Roman" w:hAnsi="Times New Roman"/>
                <w:sz w:val="20"/>
                <w:szCs w:val="20"/>
              </w:rPr>
            </w:pPr>
            <w:hyperlink r:id="rId50" w:history="1">
              <w:r w:rsidR="000F0558" w:rsidRPr="00901F21">
                <w:rPr>
                  <w:rStyle w:val="Hyperlink"/>
                  <w:rFonts w:ascii="Times New Roman" w:hAnsi="Times New Roman"/>
                  <w:sz w:val="20"/>
                  <w:szCs w:val="20"/>
                </w:rPr>
                <w:t>http://teachingliterature.pbworks.com/w/page/19920348/Film%20or%20TV%20Study%20and%20Adaptations</w:t>
              </w:r>
            </w:hyperlink>
          </w:p>
          <w:p w:rsidR="006954A1" w:rsidRPr="00AB24E3" w:rsidRDefault="006954A1" w:rsidP="00CD5889">
            <w:pPr>
              <w:jc w:val="both"/>
              <w:rPr>
                <w:rFonts w:ascii="Times New Roman" w:hAnsi="Times New Roman"/>
                <w:sz w:val="20"/>
                <w:szCs w:val="20"/>
              </w:rPr>
            </w:pPr>
          </w:p>
        </w:tc>
      </w:tr>
    </w:tbl>
    <w:p w:rsidR="006954A1" w:rsidRPr="00AB24E3" w:rsidRDefault="006954A1"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1C7419" w:rsidRPr="00AB24E3">
              <w:rPr>
                <w:rFonts w:ascii="Times New Roman" w:hAnsi="Times New Roman"/>
                <w:b/>
                <w:sz w:val="20"/>
                <w:szCs w:val="20"/>
              </w:rPr>
              <w:t>7</w:t>
            </w:r>
            <w:r w:rsidR="00467528" w:rsidRPr="00AB24E3">
              <w:rPr>
                <w:rFonts w:ascii="Times New Roman" w:hAnsi="Times New Roman"/>
                <w:b/>
                <w:sz w:val="20"/>
                <w:szCs w:val="20"/>
              </w:rPr>
              <w:t>.8</w:t>
            </w:r>
          </w:p>
          <w:p w:rsidR="006954A1" w:rsidRPr="00AB24E3" w:rsidRDefault="001C7419" w:rsidP="001C7419">
            <w:pPr>
              <w:tabs>
                <w:tab w:val="left" w:pos="6810"/>
              </w:tabs>
              <w:ind w:left="352"/>
              <w:jc w:val="both"/>
              <w:rPr>
                <w:rFonts w:ascii="Times New Roman" w:hAnsi="Times New Roman"/>
                <w:sz w:val="20"/>
                <w:szCs w:val="20"/>
              </w:rPr>
            </w:pPr>
            <w:r w:rsidRPr="00AB24E3">
              <w:rPr>
                <w:rFonts w:ascii="Times New Roman" w:hAnsi="Times New Roman"/>
                <w:sz w:val="22"/>
                <w:szCs w:val="22"/>
              </w:rPr>
              <w:t>Compare and contrast a fictional portrayal of a time, place, or character and a historical account of the same period as a means of understanding how authors of fiction use or alter history.</w:t>
            </w:r>
          </w:p>
        </w:tc>
      </w:tr>
      <w:tr w:rsidR="006954A1" w:rsidRPr="00AB24E3" w:rsidTr="006954A1">
        <w:trPr>
          <w:jc w:val="center"/>
        </w:trPr>
        <w:tc>
          <w:tcPr>
            <w:tcW w:w="3147"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6954A1" w:rsidRPr="00AB24E3" w:rsidRDefault="006954A1" w:rsidP="00516215">
            <w:pPr>
              <w:ind w:left="360"/>
              <w:rPr>
                <w:rFonts w:ascii="Times New Roman" w:hAnsi="Times New Roman"/>
                <w:spacing w:val="-4"/>
                <w:sz w:val="20"/>
                <w:szCs w:val="20"/>
              </w:rPr>
            </w:pPr>
            <w:r w:rsidRPr="00AB24E3">
              <w:rPr>
                <w:rFonts w:ascii="Times New Roman" w:hAnsi="Times New Roman"/>
                <w:spacing w:val="-4"/>
                <w:sz w:val="20"/>
                <w:szCs w:val="20"/>
              </w:rPr>
              <w:t>Student can</w:t>
            </w:r>
            <w:r w:rsidR="00467528" w:rsidRPr="00AB24E3">
              <w:rPr>
                <w:rFonts w:ascii="Times New Roman" w:hAnsi="Times New Roman"/>
                <w:spacing w:val="-4"/>
                <w:sz w:val="20"/>
                <w:szCs w:val="20"/>
              </w:rPr>
              <w:t xml:space="preserve"> </w:t>
            </w:r>
            <w:r w:rsidR="001C7419" w:rsidRPr="00AB24E3">
              <w:rPr>
                <w:rFonts w:ascii="Times New Roman" w:hAnsi="Times New Roman"/>
                <w:sz w:val="22"/>
                <w:szCs w:val="22"/>
              </w:rPr>
              <w:t>compare and contrast a fictional portrayal of a time, place, or character and a historical account of the same period as a means of understanding how authors of fiction use or alter history.</w:t>
            </w:r>
          </w:p>
        </w:tc>
        <w:tc>
          <w:tcPr>
            <w:tcW w:w="3240" w:type="dxa"/>
            <w:tcBorders>
              <w:top w:val="single" w:sz="18" w:space="0" w:color="auto"/>
            </w:tcBorders>
          </w:tcPr>
          <w:p w:rsidR="006954A1"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Present:</w:t>
            </w:r>
          </w:p>
          <w:p w:rsidR="00DB776A" w:rsidRPr="008710ED" w:rsidRDefault="00DB776A" w:rsidP="00CD5889">
            <w:pPr>
              <w:jc w:val="both"/>
              <w:rPr>
                <w:rFonts w:ascii="Times New Roman" w:hAnsi="Times New Roman"/>
                <w:spacing w:val="-4"/>
                <w:sz w:val="20"/>
                <w:szCs w:val="20"/>
              </w:rPr>
            </w:pPr>
            <w:r w:rsidRPr="008710ED">
              <w:rPr>
                <w:rFonts w:ascii="Times New Roman" w:hAnsi="Times New Roman"/>
                <w:spacing w:val="-4"/>
                <w:sz w:val="20"/>
                <w:szCs w:val="20"/>
              </w:rPr>
              <w:t>Students will compare and contrast a fictional portrayal of a time, place, or character and a historic</w:t>
            </w:r>
            <w:r w:rsidR="008710ED">
              <w:rPr>
                <w:rFonts w:ascii="Times New Roman" w:hAnsi="Times New Roman"/>
                <w:spacing w:val="-4"/>
                <w:sz w:val="20"/>
                <w:szCs w:val="20"/>
              </w:rPr>
              <w:t>al</w:t>
            </w:r>
            <w:r w:rsidRPr="008710ED">
              <w:rPr>
                <w:rFonts w:ascii="Times New Roman" w:hAnsi="Times New Roman"/>
                <w:spacing w:val="-4"/>
                <w:sz w:val="20"/>
                <w:szCs w:val="20"/>
              </w:rPr>
              <w:t xml:space="preserve"> account of the same period as a means of understanding how</w:t>
            </w:r>
            <w:r w:rsidR="00636E86" w:rsidRPr="008710ED">
              <w:rPr>
                <w:rFonts w:ascii="Times New Roman" w:hAnsi="Times New Roman"/>
                <w:spacing w:val="-4"/>
                <w:sz w:val="20"/>
                <w:szCs w:val="20"/>
              </w:rPr>
              <w:t xml:space="preserve"> authors of fiction use fiction to explain significant historical events.</w:t>
            </w:r>
          </w:p>
          <w:p w:rsidR="006954A1" w:rsidRPr="00AB24E3" w:rsidRDefault="006954A1" w:rsidP="00CD5889">
            <w:pPr>
              <w:ind w:left="342"/>
              <w:jc w:val="both"/>
              <w:rPr>
                <w:rFonts w:ascii="Times New Roman" w:hAnsi="Times New Roman"/>
                <w:spacing w:val="-4"/>
                <w:sz w:val="20"/>
                <w:szCs w:val="20"/>
              </w:rPr>
            </w:pPr>
          </w:p>
        </w:tc>
        <w:tc>
          <w:tcPr>
            <w:tcW w:w="2993"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6954A1" w:rsidRPr="00AB24E3" w:rsidRDefault="00636E86" w:rsidP="00CD5889">
            <w:pPr>
              <w:ind w:left="342"/>
              <w:jc w:val="both"/>
              <w:rPr>
                <w:rFonts w:ascii="Times New Roman" w:hAnsi="Times New Roman"/>
                <w:spacing w:val="-4"/>
                <w:sz w:val="20"/>
                <w:szCs w:val="20"/>
              </w:rPr>
            </w:pPr>
            <w:r>
              <w:rPr>
                <w:rFonts w:ascii="Times New Roman" w:hAnsi="Times New Roman"/>
                <w:spacing w:val="-4"/>
                <w:sz w:val="20"/>
                <w:szCs w:val="20"/>
              </w:rPr>
              <w:t>Students will use their ability to compare and contrast with fiction and historical accounts to create a narrative account of a significant historical event.</w:t>
            </w:r>
          </w:p>
        </w:tc>
      </w:tr>
      <w:tr w:rsidR="006954A1" w:rsidRPr="00AB24E3" w:rsidTr="006954A1">
        <w:trPr>
          <w:jc w:val="center"/>
        </w:trPr>
        <w:tc>
          <w:tcPr>
            <w:tcW w:w="9380" w:type="dxa"/>
            <w:gridSpan w:val="3"/>
          </w:tcPr>
          <w:p w:rsidR="006954A1" w:rsidRPr="005E118C" w:rsidRDefault="006954A1" w:rsidP="006B376B">
            <w:pPr>
              <w:jc w:val="both"/>
              <w:rPr>
                <w:rFonts w:ascii="Times New Roman" w:hAnsi="Times New Roman"/>
                <w:b/>
                <w:sz w:val="20"/>
                <w:szCs w:val="20"/>
              </w:rPr>
            </w:pPr>
            <w:r w:rsidRPr="00AB24E3">
              <w:rPr>
                <w:rFonts w:ascii="Times New Roman" w:hAnsi="Times New Roman"/>
                <w:b/>
                <w:sz w:val="20"/>
                <w:szCs w:val="20"/>
              </w:rPr>
              <w:t>Present and Going Forward Vocabulary:</w:t>
            </w:r>
            <w:r w:rsidR="00636E86">
              <w:rPr>
                <w:rFonts w:ascii="Times New Roman" w:hAnsi="Times New Roman"/>
                <w:b/>
                <w:sz w:val="20"/>
                <w:szCs w:val="20"/>
              </w:rPr>
              <w:t xml:space="preserve"> compare, contrast, historical account, historical event</w:t>
            </w:r>
          </w:p>
        </w:tc>
      </w:tr>
    </w:tbl>
    <w:p w:rsidR="006954A1" w:rsidRPr="00AB24E3" w:rsidRDefault="006954A1"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Career Connections:</w:t>
            </w:r>
            <w:r w:rsidR="00724F8B">
              <w:rPr>
                <w:rFonts w:ascii="Times New Roman" w:hAnsi="Times New Roman"/>
                <w:b/>
                <w:sz w:val="20"/>
                <w:szCs w:val="20"/>
              </w:rPr>
              <w:t xml:space="preserve"> Writer, educator, librarian, archivist, sociologist, editor, publishing, marketing, psychology, international business, international relations.</w:t>
            </w:r>
          </w:p>
          <w:p w:rsidR="006954A1" w:rsidRPr="00AB24E3" w:rsidRDefault="006954A1" w:rsidP="00CD5889">
            <w:pPr>
              <w:ind w:left="402"/>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441A0A">
        <w:trPr>
          <w:trHeight w:val="1542"/>
          <w:jc w:val="center"/>
        </w:trPr>
        <w:tc>
          <w:tcPr>
            <w:tcW w:w="9468"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Default="006B376B" w:rsidP="00CD5889">
            <w:pPr>
              <w:jc w:val="both"/>
              <w:rPr>
                <w:rFonts w:ascii="Times New Roman" w:hAnsi="Times New Roman"/>
                <w:sz w:val="20"/>
                <w:szCs w:val="20"/>
              </w:rPr>
            </w:pPr>
            <w:r>
              <w:rPr>
                <w:rFonts w:ascii="Times New Roman" w:hAnsi="Times New Roman"/>
                <w:sz w:val="20"/>
                <w:szCs w:val="20"/>
              </w:rPr>
              <w:t>Student</w:t>
            </w:r>
            <w:r w:rsidR="0016176C">
              <w:rPr>
                <w:rFonts w:ascii="Times New Roman" w:hAnsi="Times New Roman"/>
                <w:sz w:val="20"/>
                <w:szCs w:val="20"/>
              </w:rPr>
              <w:t>s</w:t>
            </w:r>
            <w:r>
              <w:rPr>
                <w:rFonts w:ascii="Times New Roman" w:hAnsi="Times New Roman"/>
                <w:sz w:val="20"/>
                <w:szCs w:val="20"/>
              </w:rPr>
              <w:t xml:space="preserve"> will choose a significant historical event or time period and a companion work of fiction based on that event or time period.</w:t>
            </w:r>
            <w:r w:rsidR="0016176C">
              <w:rPr>
                <w:rFonts w:ascii="Times New Roman" w:hAnsi="Times New Roman"/>
                <w:sz w:val="20"/>
                <w:szCs w:val="20"/>
              </w:rPr>
              <w:t xml:space="preserve"> Students will then undertake a webquest to research the event or time period and form a base for the next stage of the assignment. </w:t>
            </w:r>
            <w:r>
              <w:rPr>
                <w:rFonts w:ascii="Times New Roman" w:hAnsi="Times New Roman"/>
                <w:sz w:val="20"/>
                <w:szCs w:val="20"/>
              </w:rPr>
              <w:t xml:space="preserve"> </w:t>
            </w:r>
            <w:r w:rsidR="0016176C">
              <w:rPr>
                <w:rFonts w:ascii="Times New Roman" w:hAnsi="Times New Roman"/>
                <w:sz w:val="20"/>
                <w:szCs w:val="20"/>
              </w:rPr>
              <w:t xml:space="preserve">Combining both the research and the historical fiction, students will create a first-person narrative </w:t>
            </w:r>
            <w:r w:rsidR="00CA6B98">
              <w:rPr>
                <w:rFonts w:ascii="Times New Roman" w:hAnsi="Times New Roman"/>
                <w:sz w:val="20"/>
                <w:szCs w:val="20"/>
              </w:rPr>
              <w:t xml:space="preserve">based </w:t>
            </w:r>
            <w:r w:rsidR="0016176C">
              <w:rPr>
                <w:rFonts w:ascii="Times New Roman" w:hAnsi="Times New Roman"/>
                <w:sz w:val="20"/>
                <w:szCs w:val="20"/>
              </w:rPr>
              <w:t xml:space="preserve">on the event or time period. Students will then </w:t>
            </w:r>
            <w:r w:rsidR="00441A0A">
              <w:rPr>
                <w:rFonts w:ascii="Times New Roman" w:hAnsi="Times New Roman"/>
                <w:sz w:val="20"/>
                <w:szCs w:val="20"/>
              </w:rPr>
              <w:t>present their narrative in character through a solo performance or video.</w:t>
            </w:r>
            <w:r w:rsidR="0016176C">
              <w:rPr>
                <w:rFonts w:ascii="Times New Roman" w:hAnsi="Times New Roman"/>
                <w:sz w:val="20"/>
                <w:szCs w:val="20"/>
              </w:rPr>
              <w:t xml:space="preserve"> </w:t>
            </w:r>
            <w:r w:rsidR="00F66BB0">
              <w:rPr>
                <w:rFonts w:ascii="Times New Roman" w:hAnsi="Times New Roman"/>
                <w:sz w:val="20"/>
                <w:szCs w:val="20"/>
              </w:rPr>
              <w:t>All presentations will be played and judged based on their believability, content, and used of historical facts.</w:t>
            </w:r>
          </w:p>
          <w:p w:rsidR="006954A1" w:rsidRPr="00AB24E3" w:rsidRDefault="006954A1" w:rsidP="00441A0A">
            <w:pPr>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7F5FED" w:rsidRDefault="008076D2" w:rsidP="007F5FED">
            <w:pPr>
              <w:pStyle w:val="ListParagraph"/>
              <w:numPr>
                <w:ilvl w:val="0"/>
                <w:numId w:val="1"/>
              </w:numPr>
              <w:jc w:val="both"/>
              <w:rPr>
                <w:rFonts w:ascii="Times New Roman" w:hAnsi="Times New Roman"/>
                <w:sz w:val="20"/>
                <w:szCs w:val="20"/>
              </w:rPr>
            </w:pPr>
            <w:hyperlink r:id="rId51" w:history="1">
              <w:r w:rsidR="007F5FED" w:rsidRPr="005B1C7E">
                <w:rPr>
                  <w:rStyle w:val="Hyperlink"/>
                  <w:rFonts w:ascii="Times New Roman" w:hAnsi="Times New Roman"/>
                  <w:sz w:val="20"/>
                  <w:szCs w:val="20"/>
                </w:rPr>
                <w:t>http://www.literaturecollection.com</w:t>
              </w:r>
            </w:hyperlink>
          </w:p>
          <w:p w:rsidR="007F5FED" w:rsidRDefault="008076D2" w:rsidP="007F5FED">
            <w:pPr>
              <w:pStyle w:val="ListParagraph"/>
              <w:numPr>
                <w:ilvl w:val="0"/>
                <w:numId w:val="1"/>
              </w:numPr>
              <w:jc w:val="both"/>
              <w:rPr>
                <w:rFonts w:ascii="Times New Roman" w:hAnsi="Times New Roman"/>
                <w:sz w:val="20"/>
                <w:szCs w:val="20"/>
              </w:rPr>
            </w:pPr>
            <w:hyperlink r:id="rId52" w:history="1">
              <w:r w:rsidR="007F5FED" w:rsidRPr="005B1C7E">
                <w:rPr>
                  <w:rStyle w:val="Hyperlink"/>
                  <w:rFonts w:ascii="Times New Roman" w:hAnsi="Times New Roman"/>
                  <w:sz w:val="20"/>
                  <w:szCs w:val="20"/>
                </w:rPr>
                <w:t>http://www.bibliomania.com/</w:t>
              </w:r>
            </w:hyperlink>
          </w:p>
          <w:p w:rsidR="007F5FED" w:rsidRDefault="008076D2" w:rsidP="007F5FED">
            <w:pPr>
              <w:pStyle w:val="ListParagraph"/>
              <w:numPr>
                <w:ilvl w:val="0"/>
                <w:numId w:val="1"/>
              </w:numPr>
              <w:jc w:val="both"/>
              <w:rPr>
                <w:rFonts w:ascii="Times New Roman" w:hAnsi="Times New Roman"/>
                <w:sz w:val="20"/>
                <w:szCs w:val="20"/>
              </w:rPr>
            </w:pPr>
            <w:hyperlink r:id="rId53" w:history="1">
              <w:r w:rsidR="007F5FED" w:rsidRPr="005B1C7E">
                <w:rPr>
                  <w:rStyle w:val="Hyperlink"/>
                  <w:rFonts w:ascii="Times New Roman" w:hAnsi="Times New Roman"/>
                  <w:sz w:val="20"/>
                  <w:szCs w:val="20"/>
                </w:rPr>
                <w:t>http://www.gutenberg.org/</w:t>
              </w:r>
            </w:hyperlink>
          </w:p>
          <w:p w:rsidR="007F5FED" w:rsidRDefault="008076D2" w:rsidP="007F5FED">
            <w:pPr>
              <w:pStyle w:val="ListParagraph"/>
              <w:numPr>
                <w:ilvl w:val="0"/>
                <w:numId w:val="1"/>
              </w:numPr>
              <w:jc w:val="both"/>
              <w:rPr>
                <w:rFonts w:ascii="Times New Roman" w:hAnsi="Times New Roman"/>
                <w:sz w:val="20"/>
                <w:szCs w:val="20"/>
              </w:rPr>
            </w:pPr>
            <w:hyperlink r:id="rId54" w:history="1">
              <w:r w:rsidR="007F5FED" w:rsidRPr="005B1C7E">
                <w:rPr>
                  <w:rStyle w:val="Hyperlink"/>
                  <w:rFonts w:ascii="Times New Roman" w:hAnsi="Times New Roman"/>
                  <w:sz w:val="20"/>
                  <w:szCs w:val="20"/>
                </w:rPr>
                <w:t>http://www.online-literature.com/</w:t>
              </w:r>
            </w:hyperlink>
          </w:p>
          <w:p w:rsidR="007F5FED" w:rsidRDefault="008076D2" w:rsidP="007F5FED">
            <w:pPr>
              <w:pStyle w:val="ListParagraph"/>
              <w:numPr>
                <w:ilvl w:val="0"/>
                <w:numId w:val="1"/>
              </w:numPr>
              <w:jc w:val="both"/>
              <w:rPr>
                <w:rFonts w:ascii="Times New Roman" w:hAnsi="Times New Roman"/>
                <w:sz w:val="20"/>
                <w:szCs w:val="20"/>
              </w:rPr>
            </w:pPr>
            <w:hyperlink r:id="rId55" w:history="1">
              <w:r w:rsidR="007F5FED" w:rsidRPr="005B1C7E">
                <w:rPr>
                  <w:rStyle w:val="Hyperlink"/>
                  <w:rFonts w:ascii="Times New Roman" w:hAnsi="Times New Roman"/>
                  <w:sz w:val="20"/>
                  <w:szCs w:val="20"/>
                </w:rPr>
                <w:t>http://www.literature.org/</w:t>
              </w:r>
            </w:hyperlink>
          </w:p>
          <w:p w:rsidR="007F5FED" w:rsidRDefault="007F5FED" w:rsidP="007F5FED">
            <w:pPr>
              <w:pStyle w:val="ListParagraph"/>
              <w:numPr>
                <w:ilvl w:val="0"/>
                <w:numId w:val="1"/>
              </w:numPr>
              <w:jc w:val="both"/>
              <w:rPr>
                <w:rFonts w:ascii="Times New Roman" w:hAnsi="Times New Roman"/>
                <w:sz w:val="20"/>
                <w:szCs w:val="20"/>
              </w:rPr>
            </w:pPr>
            <w:r w:rsidRPr="00B11F49">
              <w:rPr>
                <w:rFonts w:ascii="Times New Roman" w:hAnsi="Times New Roman"/>
                <w:sz w:val="20"/>
                <w:szCs w:val="20"/>
              </w:rPr>
              <w:t>http://www.freeliterature.org/</w:t>
            </w:r>
          </w:p>
          <w:p w:rsidR="007F5FED" w:rsidRDefault="007F5FED" w:rsidP="007F5FED">
            <w:pPr>
              <w:pStyle w:val="ListParagraph"/>
              <w:numPr>
                <w:ilvl w:val="0"/>
                <w:numId w:val="1"/>
              </w:numPr>
              <w:jc w:val="both"/>
              <w:rPr>
                <w:rFonts w:ascii="Times New Roman" w:hAnsi="Times New Roman"/>
                <w:sz w:val="20"/>
                <w:szCs w:val="20"/>
              </w:rPr>
            </w:pPr>
            <w:r>
              <w:rPr>
                <w:rFonts w:ascii="Times New Roman" w:hAnsi="Times New Roman"/>
                <w:sz w:val="20"/>
                <w:szCs w:val="20"/>
              </w:rPr>
              <w:t>Classroom literature textbook.</w:t>
            </w:r>
          </w:p>
          <w:p w:rsidR="007F5FED" w:rsidRDefault="007F5FED" w:rsidP="007F5FED">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6954A1" w:rsidRPr="007F5FED" w:rsidRDefault="007F5FED" w:rsidP="00CD5889">
            <w:pPr>
              <w:pStyle w:val="ListParagraph"/>
              <w:numPr>
                <w:ilvl w:val="0"/>
                <w:numId w:val="1"/>
              </w:numPr>
              <w:jc w:val="both"/>
              <w:rPr>
                <w:rFonts w:ascii="Times New Roman" w:hAnsi="Times New Roman"/>
                <w:sz w:val="20"/>
                <w:szCs w:val="20"/>
              </w:rPr>
            </w:pPr>
            <w:r>
              <w:rPr>
                <w:rFonts w:ascii="Times New Roman" w:hAnsi="Times New Roman"/>
                <w:sz w:val="20"/>
                <w:szCs w:val="20"/>
              </w:rPr>
              <w:t>Windows Movie Maker</w:t>
            </w:r>
          </w:p>
          <w:p w:rsidR="006954A1" w:rsidRPr="00AB24E3" w:rsidRDefault="006954A1" w:rsidP="00CD5889">
            <w:pPr>
              <w:jc w:val="both"/>
              <w:rPr>
                <w:rFonts w:ascii="Times New Roman" w:hAnsi="Times New Roman"/>
                <w:sz w:val="20"/>
                <w:szCs w:val="20"/>
              </w:rPr>
            </w:pPr>
          </w:p>
        </w:tc>
      </w:tr>
    </w:tbl>
    <w:p w:rsidR="006954A1" w:rsidRDefault="006954A1" w:rsidP="00CD5889">
      <w:pPr>
        <w:jc w:val="both"/>
        <w:rPr>
          <w:rFonts w:ascii="Times New Roman" w:hAnsi="Times New Roman"/>
        </w:rPr>
      </w:pPr>
    </w:p>
    <w:p w:rsidR="002D2DA0" w:rsidRPr="00AB24E3" w:rsidRDefault="002D2DA0"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1C7419" w:rsidRPr="00AB24E3">
              <w:rPr>
                <w:rFonts w:ascii="Times New Roman" w:hAnsi="Times New Roman"/>
                <w:b/>
                <w:sz w:val="20"/>
                <w:szCs w:val="20"/>
              </w:rPr>
              <w:t>7</w:t>
            </w:r>
            <w:r w:rsidR="004E71F3" w:rsidRPr="00AB24E3">
              <w:rPr>
                <w:rFonts w:ascii="Times New Roman" w:hAnsi="Times New Roman"/>
                <w:b/>
                <w:sz w:val="20"/>
                <w:szCs w:val="20"/>
              </w:rPr>
              <w:t>.9</w:t>
            </w:r>
          </w:p>
          <w:p w:rsidR="006954A1" w:rsidRPr="00AB24E3" w:rsidRDefault="001C7419" w:rsidP="001824E6">
            <w:pPr>
              <w:ind w:left="352"/>
              <w:jc w:val="both"/>
              <w:rPr>
                <w:rFonts w:ascii="Times New Roman" w:hAnsi="Times New Roman"/>
                <w:sz w:val="20"/>
                <w:szCs w:val="20"/>
              </w:rPr>
            </w:pPr>
            <w:r w:rsidRPr="00AB24E3">
              <w:rPr>
                <w:rFonts w:ascii="Times New Roman" w:hAnsi="Times New Roman"/>
                <w:sz w:val="22"/>
                <w:szCs w:val="22"/>
              </w:rPr>
              <w:t>By the end of the year, read and comprehend literature, including stories, dramas, and poems, in the Grades 6-8 text complexity band proficiently, with scaffolding as needed at the high end of the range.</w:t>
            </w:r>
          </w:p>
        </w:tc>
      </w:tr>
      <w:tr w:rsidR="006954A1" w:rsidRPr="00AB24E3" w:rsidTr="006954A1">
        <w:trPr>
          <w:jc w:val="center"/>
        </w:trPr>
        <w:tc>
          <w:tcPr>
            <w:tcW w:w="3147"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6954A1" w:rsidRPr="00AB24E3" w:rsidRDefault="006954A1" w:rsidP="00452331">
            <w:pPr>
              <w:ind w:left="352"/>
              <w:jc w:val="both"/>
              <w:rPr>
                <w:rFonts w:ascii="Times New Roman" w:hAnsi="Times New Roman"/>
                <w:spacing w:val="-4"/>
                <w:sz w:val="22"/>
                <w:szCs w:val="22"/>
              </w:rPr>
            </w:pPr>
            <w:r w:rsidRPr="00AB24E3">
              <w:rPr>
                <w:rFonts w:ascii="Times New Roman" w:hAnsi="Times New Roman"/>
                <w:spacing w:val="-4"/>
                <w:sz w:val="22"/>
                <w:szCs w:val="22"/>
              </w:rPr>
              <w:t>Student</w:t>
            </w:r>
            <w:r w:rsidR="001C7419" w:rsidRPr="00AB24E3">
              <w:rPr>
                <w:rFonts w:ascii="Times New Roman" w:hAnsi="Times New Roman"/>
                <w:spacing w:val="-4"/>
                <w:sz w:val="22"/>
                <w:szCs w:val="22"/>
              </w:rPr>
              <w:t>s</w:t>
            </w:r>
            <w:r w:rsidRPr="00AB24E3">
              <w:rPr>
                <w:rFonts w:ascii="Times New Roman" w:hAnsi="Times New Roman"/>
                <w:spacing w:val="-4"/>
                <w:sz w:val="22"/>
                <w:szCs w:val="22"/>
              </w:rPr>
              <w:t xml:space="preserve"> can</w:t>
            </w:r>
            <w:r w:rsidR="004E71F3" w:rsidRPr="00AB24E3">
              <w:rPr>
                <w:rFonts w:ascii="Times New Roman" w:hAnsi="Times New Roman"/>
                <w:spacing w:val="-4"/>
                <w:sz w:val="22"/>
                <w:szCs w:val="22"/>
              </w:rPr>
              <w:t xml:space="preserve"> </w:t>
            </w:r>
            <w:r w:rsidR="001C7419" w:rsidRPr="00AB24E3">
              <w:rPr>
                <w:rFonts w:ascii="Times New Roman" w:hAnsi="Times New Roman"/>
                <w:sz w:val="22"/>
                <w:szCs w:val="22"/>
              </w:rPr>
              <w:t>by the end of the year, read and comprehend literature, including stories, dramas, and poems, in the Grades 6-8 text complexity band proficiently, with scaffolding as needed at the high end of the range.</w:t>
            </w:r>
          </w:p>
        </w:tc>
        <w:tc>
          <w:tcPr>
            <w:tcW w:w="3240"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6954A1" w:rsidRPr="0047765D" w:rsidRDefault="00DD1295" w:rsidP="00CD5889">
            <w:pPr>
              <w:ind w:left="342"/>
              <w:jc w:val="both"/>
              <w:rPr>
                <w:rFonts w:ascii="Times New Roman" w:hAnsi="Times New Roman"/>
                <w:spacing w:val="-4"/>
                <w:sz w:val="22"/>
                <w:szCs w:val="22"/>
              </w:rPr>
            </w:pPr>
            <w:r w:rsidRPr="0047765D">
              <w:rPr>
                <w:rFonts w:ascii="Times New Roman" w:hAnsi="Times New Roman"/>
                <w:spacing w:val="-4"/>
                <w:sz w:val="22"/>
                <w:szCs w:val="22"/>
              </w:rPr>
              <w:t>Students will, by the end of the year, read and comprehend literature</w:t>
            </w:r>
            <w:r w:rsidR="005B4CD6" w:rsidRPr="0047765D">
              <w:rPr>
                <w:rFonts w:ascii="Times New Roman" w:hAnsi="Times New Roman"/>
                <w:spacing w:val="-4"/>
                <w:sz w:val="22"/>
                <w:szCs w:val="22"/>
              </w:rPr>
              <w:t xml:space="preserve"> proficiently</w:t>
            </w:r>
            <w:r w:rsidRPr="0047765D">
              <w:rPr>
                <w:rFonts w:ascii="Times New Roman" w:hAnsi="Times New Roman"/>
                <w:spacing w:val="-4"/>
                <w:sz w:val="22"/>
                <w:szCs w:val="22"/>
              </w:rPr>
              <w:t>, including stories, dramas, and poems, and be able to show that comprehension by making connections between two or more works.</w:t>
            </w:r>
          </w:p>
        </w:tc>
        <w:tc>
          <w:tcPr>
            <w:tcW w:w="2993"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6954A1" w:rsidRPr="00AB24E3" w:rsidRDefault="00DD1295" w:rsidP="00DD1295">
            <w:pPr>
              <w:ind w:left="342"/>
              <w:jc w:val="both"/>
              <w:rPr>
                <w:rFonts w:ascii="Times New Roman" w:hAnsi="Times New Roman"/>
                <w:spacing w:val="-4"/>
                <w:sz w:val="20"/>
                <w:szCs w:val="20"/>
              </w:rPr>
            </w:pPr>
            <w:r w:rsidRPr="0047765D">
              <w:rPr>
                <w:rFonts w:ascii="Times New Roman" w:hAnsi="Times New Roman"/>
                <w:spacing w:val="-4"/>
                <w:sz w:val="22"/>
                <w:szCs w:val="22"/>
              </w:rPr>
              <w:t xml:space="preserve">Students will show comprehension between stories, dramas, and poems by making connections between two or more works, comparing and contrasting to support </w:t>
            </w:r>
            <w:r w:rsidR="005B4CD6" w:rsidRPr="0047765D">
              <w:rPr>
                <w:rFonts w:ascii="Times New Roman" w:hAnsi="Times New Roman"/>
                <w:spacing w:val="-4"/>
                <w:sz w:val="22"/>
                <w:szCs w:val="22"/>
              </w:rPr>
              <w:t xml:space="preserve">proficiency and </w:t>
            </w:r>
            <w:r w:rsidRPr="0047765D">
              <w:rPr>
                <w:rFonts w:ascii="Times New Roman" w:hAnsi="Times New Roman"/>
                <w:spacing w:val="-4"/>
                <w:sz w:val="22"/>
                <w:szCs w:val="22"/>
              </w:rPr>
              <w:t>understanding</w:t>
            </w:r>
            <w:r>
              <w:rPr>
                <w:rFonts w:ascii="Times New Roman" w:hAnsi="Times New Roman"/>
                <w:spacing w:val="-4"/>
                <w:sz w:val="20"/>
                <w:szCs w:val="20"/>
              </w:rPr>
              <w:t>.</w:t>
            </w:r>
          </w:p>
        </w:tc>
      </w:tr>
      <w:tr w:rsidR="006954A1" w:rsidRPr="00AB24E3" w:rsidTr="005B4CD6">
        <w:trPr>
          <w:trHeight w:val="435"/>
          <w:jc w:val="center"/>
        </w:trPr>
        <w:tc>
          <w:tcPr>
            <w:tcW w:w="9380" w:type="dxa"/>
            <w:gridSpan w:val="3"/>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Present and Going Forward Vocabulary:</w:t>
            </w:r>
            <w:r w:rsidR="00DD1295">
              <w:rPr>
                <w:rFonts w:ascii="Times New Roman" w:hAnsi="Times New Roman"/>
                <w:b/>
                <w:sz w:val="20"/>
                <w:szCs w:val="20"/>
              </w:rPr>
              <w:t xml:space="preserve"> comprehend, comprehension, compare, contrast, connection</w:t>
            </w:r>
          </w:p>
          <w:p w:rsidR="006954A1" w:rsidRPr="00AB24E3" w:rsidRDefault="006954A1" w:rsidP="005B4CD6">
            <w:pPr>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Career Connections:</w:t>
            </w:r>
            <w:r w:rsidR="005B4CD6">
              <w:rPr>
                <w:rFonts w:ascii="Times New Roman" w:hAnsi="Times New Roman"/>
                <w:b/>
                <w:sz w:val="20"/>
                <w:szCs w:val="20"/>
              </w:rPr>
              <w:t xml:space="preserve"> Writer, educator, librarian, editor, pu</w:t>
            </w:r>
            <w:r w:rsidR="00EE6386">
              <w:rPr>
                <w:rFonts w:ascii="Times New Roman" w:hAnsi="Times New Roman"/>
                <w:b/>
                <w:sz w:val="20"/>
                <w:szCs w:val="20"/>
              </w:rPr>
              <w:t>blishing, marketing, psychology, business management, criminal justice, legal</w:t>
            </w:r>
          </w:p>
          <w:p w:rsidR="006954A1" w:rsidRPr="00AB24E3" w:rsidRDefault="006954A1" w:rsidP="00CD5889">
            <w:pPr>
              <w:ind w:left="402"/>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4635F3">
        <w:trPr>
          <w:trHeight w:val="1119"/>
          <w:jc w:val="center"/>
        </w:trPr>
        <w:tc>
          <w:tcPr>
            <w:tcW w:w="9468"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Pr="00AB24E3" w:rsidRDefault="005B4CD6" w:rsidP="00CD5889">
            <w:pPr>
              <w:jc w:val="both"/>
              <w:rPr>
                <w:rFonts w:ascii="Times New Roman" w:hAnsi="Times New Roman"/>
                <w:sz w:val="20"/>
                <w:szCs w:val="20"/>
              </w:rPr>
            </w:pPr>
            <w:r>
              <w:rPr>
                <w:rFonts w:ascii="Times New Roman" w:hAnsi="Times New Roman"/>
                <w:sz w:val="20"/>
                <w:szCs w:val="20"/>
              </w:rPr>
              <w:t>The students will se</w:t>
            </w:r>
            <w:r w:rsidR="004635F3">
              <w:rPr>
                <w:rFonts w:ascii="Times New Roman" w:hAnsi="Times New Roman"/>
                <w:sz w:val="20"/>
                <w:szCs w:val="20"/>
              </w:rPr>
              <w:t>lect two novels and create a compare and contrast chart focusing on the key decisions made by the main character in both works. The students will then create a good advice/bad advice comparison based upon the lessons learned from the main character’s life.</w:t>
            </w:r>
            <w:r w:rsidR="004635F3" w:rsidRPr="00AB24E3">
              <w:rPr>
                <w:rFonts w:ascii="Times New Roman" w:hAnsi="Times New Roman"/>
                <w:sz w:val="20"/>
                <w:szCs w:val="20"/>
              </w:rPr>
              <w:t xml:space="preserve"> </w:t>
            </w:r>
          </w:p>
        </w:tc>
      </w:tr>
    </w:tbl>
    <w:p w:rsidR="006954A1" w:rsidRPr="00AB24E3" w:rsidRDefault="006954A1"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AB0B27" w:rsidRDefault="008076D2" w:rsidP="00AB0B27">
            <w:pPr>
              <w:pStyle w:val="ListParagraph"/>
              <w:numPr>
                <w:ilvl w:val="0"/>
                <w:numId w:val="1"/>
              </w:numPr>
              <w:jc w:val="both"/>
              <w:rPr>
                <w:rFonts w:ascii="Times New Roman" w:hAnsi="Times New Roman"/>
                <w:sz w:val="20"/>
                <w:szCs w:val="20"/>
              </w:rPr>
            </w:pPr>
            <w:hyperlink r:id="rId56" w:history="1">
              <w:r w:rsidR="00AB0B27" w:rsidRPr="005B1C7E">
                <w:rPr>
                  <w:rStyle w:val="Hyperlink"/>
                  <w:rFonts w:ascii="Times New Roman" w:hAnsi="Times New Roman"/>
                  <w:sz w:val="20"/>
                  <w:szCs w:val="20"/>
                </w:rPr>
                <w:t>http://www.literaturecollection.com</w:t>
              </w:r>
            </w:hyperlink>
          </w:p>
          <w:p w:rsidR="00AB0B27" w:rsidRDefault="008076D2" w:rsidP="00AB0B27">
            <w:pPr>
              <w:pStyle w:val="ListParagraph"/>
              <w:numPr>
                <w:ilvl w:val="0"/>
                <w:numId w:val="1"/>
              </w:numPr>
              <w:jc w:val="both"/>
              <w:rPr>
                <w:rFonts w:ascii="Times New Roman" w:hAnsi="Times New Roman"/>
                <w:sz w:val="20"/>
                <w:szCs w:val="20"/>
              </w:rPr>
            </w:pPr>
            <w:hyperlink r:id="rId57" w:history="1">
              <w:r w:rsidR="00AB0B27" w:rsidRPr="005B1C7E">
                <w:rPr>
                  <w:rStyle w:val="Hyperlink"/>
                  <w:rFonts w:ascii="Times New Roman" w:hAnsi="Times New Roman"/>
                  <w:sz w:val="20"/>
                  <w:szCs w:val="20"/>
                </w:rPr>
                <w:t>http://www.bibliomania.com/</w:t>
              </w:r>
            </w:hyperlink>
          </w:p>
          <w:p w:rsidR="00AB0B27" w:rsidRDefault="008076D2" w:rsidP="00AB0B27">
            <w:pPr>
              <w:pStyle w:val="ListParagraph"/>
              <w:numPr>
                <w:ilvl w:val="0"/>
                <w:numId w:val="1"/>
              </w:numPr>
              <w:jc w:val="both"/>
              <w:rPr>
                <w:rFonts w:ascii="Times New Roman" w:hAnsi="Times New Roman"/>
                <w:sz w:val="20"/>
                <w:szCs w:val="20"/>
              </w:rPr>
            </w:pPr>
            <w:hyperlink r:id="rId58" w:history="1">
              <w:r w:rsidR="00AB0B27" w:rsidRPr="005B1C7E">
                <w:rPr>
                  <w:rStyle w:val="Hyperlink"/>
                  <w:rFonts w:ascii="Times New Roman" w:hAnsi="Times New Roman"/>
                  <w:sz w:val="20"/>
                  <w:szCs w:val="20"/>
                </w:rPr>
                <w:t>http://www.gutenberg.org/</w:t>
              </w:r>
            </w:hyperlink>
          </w:p>
          <w:p w:rsidR="00AB0B27" w:rsidRDefault="008076D2" w:rsidP="00AB0B27">
            <w:pPr>
              <w:pStyle w:val="ListParagraph"/>
              <w:numPr>
                <w:ilvl w:val="0"/>
                <w:numId w:val="1"/>
              </w:numPr>
              <w:jc w:val="both"/>
              <w:rPr>
                <w:rFonts w:ascii="Times New Roman" w:hAnsi="Times New Roman"/>
                <w:sz w:val="20"/>
                <w:szCs w:val="20"/>
              </w:rPr>
            </w:pPr>
            <w:hyperlink r:id="rId59" w:history="1">
              <w:r w:rsidR="00AB0B27" w:rsidRPr="005B1C7E">
                <w:rPr>
                  <w:rStyle w:val="Hyperlink"/>
                  <w:rFonts w:ascii="Times New Roman" w:hAnsi="Times New Roman"/>
                  <w:sz w:val="20"/>
                  <w:szCs w:val="20"/>
                </w:rPr>
                <w:t>http://www.online-literature.com/</w:t>
              </w:r>
            </w:hyperlink>
          </w:p>
          <w:p w:rsidR="00AB0B27" w:rsidRDefault="008076D2" w:rsidP="00AB0B27">
            <w:pPr>
              <w:pStyle w:val="ListParagraph"/>
              <w:numPr>
                <w:ilvl w:val="0"/>
                <w:numId w:val="1"/>
              </w:numPr>
              <w:jc w:val="both"/>
              <w:rPr>
                <w:rFonts w:ascii="Times New Roman" w:hAnsi="Times New Roman"/>
                <w:sz w:val="20"/>
                <w:szCs w:val="20"/>
              </w:rPr>
            </w:pPr>
            <w:hyperlink r:id="rId60" w:history="1">
              <w:r w:rsidR="00AB0B27" w:rsidRPr="005B1C7E">
                <w:rPr>
                  <w:rStyle w:val="Hyperlink"/>
                  <w:rFonts w:ascii="Times New Roman" w:hAnsi="Times New Roman"/>
                  <w:sz w:val="20"/>
                  <w:szCs w:val="20"/>
                </w:rPr>
                <w:t>http://www.literature.org/</w:t>
              </w:r>
            </w:hyperlink>
          </w:p>
          <w:p w:rsidR="00AB0B27" w:rsidRDefault="00AB0B27" w:rsidP="00AB0B27">
            <w:pPr>
              <w:pStyle w:val="ListParagraph"/>
              <w:numPr>
                <w:ilvl w:val="0"/>
                <w:numId w:val="1"/>
              </w:numPr>
              <w:jc w:val="both"/>
              <w:rPr>
                <w:rFonts w:ascii="Times New Roman" w:hAnsi="Times New Roman"/>
                <w:sz w:val="20"/>
                <w:szCs w:val="20"/>
              </w:rPr>
            </w:pPr>
            <w:r w:rsidRPr="00B11F49">
              <w:rPr>
                <w:rFonts w:ascii="Times New Roman" w:hAnsi="Times New Roman"/>
                <w:sz w:val="20"/>
                <w:szCs w:val="20"/>
              </w:rPr>
              <w:t>http://www.freeliterature.org/</w:t>
            </w:r>
          </w:p>
          <w:p w:rsidR="00AB0B27" w:rsidRDefault="00AB0B27" w:rsidP="00AB0B27">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6954A1" w:rsidRPr="00AB24E3" w:rsidRDefault="006954A1" w:rsidP="00CD5889">
            <w:pPr>
              <w:jc w:val="both"/>
              <w:rPr>
                <w:rFonts w:ascii="Times New Roman" w:hAnsi="Times New Roman"/>
                <w:sz w:val="20"/>
                <w:szCs w:val="20"/>
              </w:rPr>
            </w:pPr>
          </w:p>
        </w:tc>
      </w:tr>
    </w:tbl>
    <w:p w:rsidR="006954A1" w:rsidRPr="00AB24E3" w:rsidRDefault="006954A1"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1C7419" w:rsidRPr="00AB24E3">
              <w:rPr>
                <w:rFonts w:ascii="Times New Roman" w:hAnsi="Times New Roman"/>
                <w:b/>
                <w:sz w:val="20"/>
                <w:szCs w:val="20"/>
              </w:rPr>
              <w:t>7</w:t>
            </w:r>
            <w:r w:rsidR="004E71F3" w:rsidRPr="00AB24E3">
              <w:rPr>
                <w:rFonts w:ascii="Times New Roman" w:hAnsi="Times New Roman"/>
                <w:b/>
                <w:sz w:val="20"/>
                <w:szCs w:val="20"/>
              </w:rPr>
              <w:t>.10</w:t>
            </w:r>
          </w:p>
          <w:p w:rsidR="006954A1" w:rsidRPr="00AB24E3" w:rsidRDefault="001C7419" w:rsidP="003E2BE1">
            <w:pPr>
              <w:ind w:left="352"/>
              <w:jc w:val="both"/>
              <w:rPr>
                <w:rFonts w:ascii="Times New Roman" w:hAnsi="Times New Roman"/>
                <w:sz w:val="20"/>
                <w:szCs w:val="20"/>
              </w:rPr>
            </w:pPr>
            <w:r w:rsidRPr="00AB24E3">
              <w:rPr>
                <w:rFonts w:ascii="Times New Roman" w:hAnsi="Times New Roman"/>
                <w:sz w:val="22"/>
                <w:szCs w:val="22"/>
              </w:rPr>
              <w:t>Cite several pieces of textual evidence to support analysis of what the text says explicitly as well as inferences drawn from the text.</w:t>
            </w:r>
          </w:p>
        </w:tc>
      </w:tr>
      <w:tr w:rsidR="006954A1" w:rsidRPr="00AB24E3" w:rsidTr="006954A1">
        <w:trPr>
          <w:jc w:val="center"/>
        </w:trPr>
        <w:tc>
          <w:tcPr>
            <w:tcW w:w="3147" w:type="dxa"/>
            <w:tcBorders>
              <w:top w:val="single" w:sz="18" w:space="0" w:color="auto"/>
            </w:tcBorders>
          </w:tcPr>
          <w:p w:rsidR="006954A1" w:rsidRPr="00AB24E3" w:rsidRDefault="006954A1" w:rsidP="001824E6">
            <w:pPr>
              <w:jc w:val="both"/>
              <w:rPr>
                <w:rFonts w:ascii="Times New Roman" w:hAnsi="Times New Roman"/>
                <w:b/>
                <w:sz w:val="20"/>
                <w:szCs w:val="20"/>
              </w:rPr>
            </w:pPr>
            <w:r w:rsidRPr="00AB24E3">
              <w:rPr>
                <w:rFonts w:ascii="Times New Roman" w:hAnsi="Times New Roman"/>
                <w:b/>
                <w:sz w:val="20"/>
                <w:szCs w:val="20"/>
              </w:rPr>
              <w:t xml:space="preserve">Mastered: </w:t>
            </w:r>
          </w:p>
          <w:p w:rsidR="006954A1" w:rsidRPr="00AB24E3" w:rsidRDefault="001824E6" w:rsidP="003E2BE1">
            <w:pPr>
              <w:ind w:left="352"/>
              <w:jc w:val="both"/>
              <w:rPr>
                <w:rFonts w:ascii="Times New Roman" w:hAnsi="Times New Roman"/>
                <w:b/>
                <w:sz w:val="20"/>
                <w:szCs w:val="20"/>
              </w:rPr>
            </w:pPr>
            <w:r w:rsidRPr="00AB24E3">
              <w:rPr>
                <w:rFonts w:ascii="Times New Roman" w:hAnsi="Times New Roman"/>
                <w:sz w:val="22"/>
                <w:szCs w:val="22"/>
              </w:rPr>
              <w:t xml:space="preserve">Students can </w:t>
            </w:r>
            <w:r w:rsidR="001C7419" w:rsidRPr="00AB24E3">
              <w:rPr>
                <w:rFonts w:ascii="Times New Roman" w:hAnsi="Times New Roman"/>
                <w:sz w:val="22"/>
                <w:szCs w:val="22"/>
              </w:rPr>
              <w:t>cite several pieces of textual evidence to support analysis of what the text says explicitly as well as inferences drawn from the text.</w:t>
            </w:r>
          </w:p>
        </w:tc>
        <w:tc>
          <w:tcPr>
            <w:tcW w:w="3240" w:type="dxa"/>
            <w:tcBorders>
              <w:top w:val="single" w:sz="18" w:space="0" w:color="auto"/>
            </w:tcBorders>
          </w:tcPr>
          <w:p w:rsidR="006954A1" w:rsidRPr="00AB24E3" w:rsidRDefault="006954A1" w:rsidP="00CD5889">
            <w:pPr>
              <w:ind w:left="442"/>
              <w:jc w:val="both"/>
              <w:rPr>
                <w:rFonts w:ascii="Times New Roman" w:hAnsi="Times New Roman"/>
                <w:b/>
                <w:sz w:val="20"/>
                <w:szCs w:val="20"/>
              </w:rPr>
            </w:pPr>
            <w:r w:rsidRPr="00AB24E3">
              <w:rPr>
                <w:rFonts w:ascii="Times New Roman" w:hAnsi="Times New Roman"/>
                <w:b/>
                <w:sz w:val="20"/>
                <w:szCs w:val="20"/>
              </w:rPr>
              <w:t xml:space="preserve">Present: </w:t>
            </w:r>
          </w:p>
          <w:p w:rsidR="006954A1" w:rsidRPr="00E5612A" w:rsidRDefault="003548E3" w:rsidP="00CD5889">
            <w:pPr>
              <w:ind w:left="442"/>
              <w:jc w:val="both"/>
              <w:rPr>
                <w:rFonts w:ascii="Times New Roman" w:hAnsi="Times New Roman"/>
                <w:sz w:val="20"/>
                <w:szCs w:val="20"/>
              </w:rPr>
            </w:pPr>
            <w:r w:rsidRPr="00E5612A">
              <w:rPr>
                <w:rFonts w:ascii="Times New Roman" w:hAnsi="Times New Roman"/>
                <w:sz w:val="20"/>
                <w:szCs w:val="20"/>
              </w:rPr>
              <w:t>Students will cite several pieces of textual evidence to support analysis of wh</w:t>
            </w:r>
            <w:r w:rsidR="00E5612A">
              <w:rPr>
                <w:rFonts w:ascii="Times New Roman" w:hAnsi="Times New Roman"/>
                <w:sz w:val="20"/>
                <w:szCs w:val="20"/>
              </w:rPr>
              <w:t xml:space="preserve">at the text </w:t>
            </w:r>
            <w:r w:rsidRPr="00E5612A">
              <w:rPr>
                <w:rFonts w:ascii="Times New Roman" w:hAnsi="Times New Roman"/>
                <w:sz w:val="20"/>
                <w:szCs w:val="20"/>
              </w:rPr>
              <w:t>says explicitly as well as inferences drawn from the text to draw new conclusions from familiar stories.</w:t>
            </w:r>
          </w:p>
        </w:tc>
        <w:tc>
          <w:tcPr>
            <w:tcW w:w="2993" w:type="dxa"/>
            <w:tcBorders>
              <w:top w:val="single" w:sz="18" w:space="0" w:color="auto"/>
            </w:tcBorders>
          </w:tcPr>
          <w:p w:rsidR="006954A1" w:rsidRPr="00AB24E3" w:rsidRDefault="006954A1" w:rsidP="00CD5889">
            <w:pPr>
              <w:ind w:left="442"/>
              <w:jc w:val="both"/>
              <w:rPr>
                <w:rFonts w:ascii="Times New Roman" w:hAnsi="Times New Roman"/>
                <w:b/>
                <w:sz w:val="20"/>
                <w:szCs w:val="20"/>
              </w:rPr>
            </w:pPr>
            <w:r w:rsidRPr="00AB24E3">
              <w:rPr>
                <w:rFonts w:ascii="Times New Roman" w:hAnsi="Times New Roman"/>
                <w:b/>
                <w:sz w:val="20"/>
                <w:szCs w:val="20"/>
              </w:rPr>
              <w:t xml:space="preserve">Going Forward: </w:t>
            </w:r>
          </w:p>
          <w:p w:rsidR="006954A1" w:rsidRPr="00E5612A" w:rsidRDefault="003548E3" w:rsidP="00CD5889">
            <w:pPr>
              <w:ind w:left="442"/>
              <w:jc w:val="both"/>
              <w:rPr>
                <w:rFonts w:ascii="Times New Roman" w:hAnsi="Times New Roman"/>
                <w:sz w:val="20"/>
                <w:szCs w:val="20"/>
              </w:rPr>
            </w:pPr>
            <w:r w:rsidRPr="00E5612A">
              <w:rPr>
                <w:rFonts w:ascii="Times New Roman" w:hAnsi="Times New Roman"/>
                <w:sz w:val="20"/>
                <w:szCs w:val="20"/>
              </w:rPr>
              <w:t>Students will use several pieces of textual evidence to su</w:t>
            </w:r>
            <w:r w:rsidR="00E5612A">
              <w:rPr>
                <w:rFonts w:ascii="Times New Roman" w:hAnsi="Times New Roman"/>
                <w:sz w:val="20"/>
                <w:szCs w:val="20"/>
              </w:rPr>
              <w:t>pport analysis of what the text</w:t>
            </w:r>
            <w:r w:rsidRPr="00E5612A">
              <w:rPr>
                <w:rFonts w:ascii="Times New Roman" w:hAnsi="Times New Roman"/>
                <w:sz w:val="20"/>
                <w:szCs w:val="20"/>
              </w:rPr>
              <w:t xml:space="preserve"> says explicitly as well as inferences drawn from the text to draw new conclusions from</w:t>
            </w:r>
            <w:r w:rsidR="00133293" w:rsidRPr="00E5612A">
              <w:rPr>
                <w:rFonts w:ascii="Times New Roman" w:hAnsi="Times New Roman"/>
                <w:sz w:val="20"/>
                <w:szCs w:val="20"/>
              </w:rPr>
              <w:t xml:space="preserve"> familiar stories and create new perspectives on those stories</w:t>
            </w:r>
            <w:r w:rsidRPr="00E5612A">
              <w:rPr>
                <w:rFonts w:ascii="Times New Roman" w:hAnsi="Times New Roman"/>
                <w:sz w:val="20"/>
                <w:szCs w:val="20"/>
              </w:rPr>
              <w:t>.</w:t>
            </w:r>
          </w:p>
        </w:tc>
      </w:tr>
      <w:tr w:rsidR="006954A1" w:rsidRPr="00AB24E3" w:rsidTr="006954A1">
        <w:trPr>
          <w:jc w:val="center"/>
        </w:trPr>
        <w:tc>
          <w:tcPr>
            <w:tcW w:w="9380" w:type="dxa"/>
            <w:gridSpan w:val="3"/>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Present and Going Forward Vocabulary:</w:t>
            </w:r>
            <w:r w:rsidR="00E271E3">
              <w:rPr>
                <w:rFonts w:ascii="Times New Roman" w:hAnsi="Times New Roman"/>
                <w:b/>
                <w:sz w:val="20"/>
                <w:szCs w:val="20"/>
              </w:rPr>
              <w:t xml:space="preserve"> textual evidence, explicit, inference, conclusions, perspectives</w:t>
            </w:r>
          </w:p>
          <w:p w:rsidR="006954A1" w:rsidRPr="00AB24E3" w:rsidRDefault="006954A1" w:rsidP="0062292A">
            <w:pPr>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62292A" w:rsidRDefault="006954A1" w:rsidP="0062292A">
            <w:pPr>
              <w:jc w:val="both"/>
              <w:rPr>
                <w:rFonts w:ascii="Times New Roman" w:hAnsi="Times New Roman"/>
                <w:b/>
                <w:sz w:val="20"/>
                <w:szCs w:val="20"/>
              </w:rPr>
            </w:pPr>
            <w:r w:rsidRPr="00AB24E3">
              <w:rPr>
                <w:rFonts w:ascii="Times New Roman" w:hAnsi="Times New Roman"/>
                <w:b/>
                <w:sz w:val="20"/>
                <w:szCs w:val="20"/>
              </w:rPr>
              <w:t>Career Connections:</w:t>
            </w:r>
            <w:r w:rsidR="0062292A">
              <w:rPr>
                <w:rFonts w:ascii="Times New Roman" w:hAnsi="Times New Roman"/>
                <w:b/>
                <w:sz w:val="20"/>
                <w:szCs w:val="20"/>
              </w:rPr>
              <w:t xml:space="preserve"> Writer, educator, librarian, editor, publishing, marketing, psychology, criminal justice, attorney</w:t>
            </w:r>
          </w:p>
        </w:tc>
      </w:tr>
    </w:tbl>
    <w:p w:rsidR="006954A1" w:rsidRPr="00AB24E3" w:rsidRDefault="006954A1"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6954A1">
        <w:trPr>
          <w:trHeight w:val="2010"/>
          <w:jc w:val="center"/>
        </w:trPr>
        <w:tc>
          <w:tcPr>
            <w:tcW w:w="9468"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Pr="00AB24E3" w:rsidRDefault="000C5DA1" w:rsidP="00CD5889">
            <w:pPr>
              <w:jc w:val="both"/>
              <w:rPr>
                <w:rFonts w:ascii="Times New Roman" w:hAnsi="Times New Roman"/>
                <w:sz w:val="20"/>
                <w:szCs w:val="20"/>
              </w:rPr>
            </w:pPr>
            <w:r>
              <w:rPr>
                <w:rFonts w:ascii="Times New Roman" w:hAnsi="Times New Roman"/>
                <w:sz w:val="20"/>
                <w:szCs w:val="20"/>
              </w:rPr>
              <w:t xml:space="preserve">Students will read various versions of a familiar children’s story or folktale. Students will examine the various accounts for evidence to </w:t>
            </w:r>
            <w:r w:rsidRPr="00E5612A">
              <w:rPr>
                <w:rFonts w:ascii="Times New Roman" w:hAnsi="Times New Roman"/>
                <w:sz w:val="20"/>
                <w:szCs w:val="20"/>
              </w:rPr>
              <w:t>support analysis of wh</w:t>
            </w:r>
            <w:r>
              <w:rPr>
                <w:rFonts w:ascii="Times New Roman" w:hAnsi="Times New Roman"/>
                <w:sz w:val="20"/>
                <w:szCs w:val="20"/>
              </w:rPr>
              <w:t xml:space="preserve">at the text </w:t>
            </w:r>
            <w:r w:rsidRPr="00E5612A">
              <w:rPr>
                <w:rFonts w:ascii="Times New Roman" w:hAnsi="Times New Roman"/>
                <w:sz w:val="20"/>
                <w:szCs w:val="20"/>
              </w:rPr>
              <w:t>says explicitly as well as inferences drawn from the text</w:t>
            </w:r>
            <w:r>
              <w:rPr>
                <w:rFonts w:ascii="Times New Roman" w:hAnsi="Times New Roman"/>
                <w:sz w:val="20"/>
                <w:szCs w:val="20"/>
              </w:rPr>
              <w:t>. Students will then use this analysis</w:t>
            </w:r>
            <w:r w:rsidRPr="00E5612A">
              <w:rPr>
                <w:rFonts w:ascii="Times New Roman" w:hAnsi="Times New Roman"/>
                <w:sz w:val="20"/>
                <w:szCs w:val="20"/>
              </w:rPr>
              <w:t xml:space="preserve"> to draw new conclusions from familiar stories</w:t>
            </w:r>
            <w:r>
              <w:rPr>
                <w:rFonts w:ascii="Times New Roman" w:hAnsi="Times New Roman"/>
                <w:sz w:val="20"/>
                <w:szCs w:val="20"/>
              </w:rPr>
              <w:t xml:space="preserve"> and create a new perspective on those stories</w:t>
            </w:r>
            <w:r w:rsidRPr="00E5612A">
              <w:rPr>
                <w:rFonts w:ascii="Times New Roman" w:hAnsi="Times New Roman"/>
                <w:sz w:val="20"/>
                <w:szCs w:val="20"/>
              </w:rPr>
              <w:t>.</w:t>
            </w:r>
            <w:r>
              <w:rPr>
                <w:rFonts w:ascii="Times New Roman" w:hAnsi="Times New Roman"/>
                <w:sz w:val="20"/>
                <w:szCs w:val="20"/>
              </w:rPr>
              <w:t xml:space="preserve"> Playing the role of trial attorneys, and facing a jury of classroom peers, the students will then present a case either defending a traditional villain or casting doubt on a traditional hero. For example, defending the actions of the Big Bad Wolf while condemning the actions of the Three Little Pigs or Red Riding Hood. The peer jury will then discuss the arguments and reach a decision.</w:t>
            </w:r>
          </w:p>
          <w:p w:rsidR="006954A1" w:rsidRPr="00AB24E3" w:rsidRDefault="006954A1" w:rsidP="000C5DA1">
            <w:pPr>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6954A1" w:rsidRPr="00736C8B" w:rsidRDefault="00736C8B" w:rsidP="00CD5889">
            <w:pPr>
              <w:pStyle w:val="ListParagraph"/>
              <w:numPr>
                <w:ilvl w:val="0"/>
                <w:numId w:val="1"/>
              </w:numPr>
              <w:jc w:val="both"/>
              <w:rPr>
                <w:rFonts w:ascii="Times New Roman" w:hAnsi="Times New Roman"/>
                <w:i/>
                <w:sz w:val="20"/>
                <w:szCs w:val="20"/>
              </w:rPr>
            </w:pPr>
            <w:r w:rsidRPr="00736C8B">
              <w:rPr>
                <w:rFonts w:ascii="Times New Roman" w:hAnsi="Times New Roman"/>
                <w:i/>
                <w:sz w:val="20"/>
                <w:szCs w:val="20"/>
              </w:rPr>
              <w:t>The True Story of the Three Little Pigs</w:t>
            </w:r>
            <w:r>
              <w:rPr>
                <w:rFonts w:ascii="Times New Roman" w:hAnsi="Times New Roman"/>
                <w:i/>
                <w:sz w:val="20"/>
                <w:szCs w:val="20"/>
              </w:rPr>
              <w:t xml:space="preserve"> </w:t>
            </w:r>
            <w:r>
              <w:rPr>
                <w:rFonts w:ascii="Times New Roman" w:hAnsi="Times New Roman"/>
                <w:sz w:val="20"/>
                <w:szCs w:val="20"/>
              </w:rPr>
              <w:t>by Jon Scieszka</w:t>
            </w:r>
          </w:p>
          <w:p w:rsidR="00736C8B" w:rsidRPr="00736C8B" w:rsidRDefault="00736C8B" w:rsidP="00CD5889">
            <w:pPr>
              <w:pStyle w:val="ListParagraph"/>
              <w:numPr>
                <w:ilvl w:val="0"/>
                <w:numId w:val="1"/>
              </w:numPr>
              <w:jc w:val="both"/>
              <w:rPr>
                <w:rFonts w:ascii="Times New Roman" w:hAnsi="Times New Roman"/>
                <w:i/>
                <w:sz w:val="20"/>
                <w:szCs w:val="20"/>
              </w:rPr>
            </w:pPr>
            <w:r>
              <w:rPr>
                <w:rFonts w:ascii="Times New Roman" w:hAnsi="Times New Roman"/>
                <w:i/>
                <w:sz w:val="20"/>
                <w:szCs w:val="20"/>
              </w:rPr>
              <w:t xml:space="preserve">Big Bad Wolf (His Side of the Story) </w:t>
            </w:r>
            <w:r>
              <w:rPr>
                <w:rFonts w:ascii="Times New Roman" w:hAnsi="Times New Roman"/>
                <w:sz w:val="20"/>
                <w:szCs w:val="20"/>
              </w:rPr>
              <w:t>by Julie Schrank</w:t>
            </w:r>
          </w:p>
          <w:p w:rsidR="00736C8B" w:rsidRPr="00736C8B" w:rsidRDefault="00736C8B" w:rsidP="00CD5889">
            <w:pPr>
              <w:pStyle w:val="ListParagraph"/>
              <w:numPr>
                <w:ilvl w:val="0"/>
                <w:numId w:val="1"/>
              </w:numPr>
              <w:jc w:val="both"/>
              <w:rPr>
                <w:rFonts w:ascii="Times New Roman" w:hAnsi="Times New Roman"/>
                <w:i/>
                <w:sz w:val="20"/>
                <w:szCs w:val="20"/>
              </w:rPr>
            </w:pPr>
            <w:r>
              <w:rPr>
                <w:rFonts w:ascii="Times New Roman" w:hAnsi="Times New Roman"/>
                <w:i/>
                <w:sz w:val="20"/>
                <w:szCs w:val="20"/>
              </w:rPr>
              <w:t xml:space="preserve">The Wolf’s Story: What Really Happened to Little Red Riding Hood </w:t>
            </w:r>
            <w:r>
              <w:rPr>
                <w:rFonts w:ascii="Times New Roman" w:hAnsi="Times New Roman"/>
                <w:sz w:val="20"/>
                <w:szCs w:val="20"/>
              </w:rPr>
              <w:t>by Toby Forward</w:t>
            </w:r>
          </w:p>
          <w:p w:rsidR="00736C8B" w:rsidRPr="00736C8B" w:rsidRDefault="00736C8B" w:rsidP="00CD5889">
            <w:pPr>
              <w:pStyle w:val="ListParagraph"/>
              <w:numPr>
                <w:ilvl w:val="0"/>
                <w:numId w:val="1"/>
              </w:numPr>
              <w:jc w:val="both"/>
              <w:rPr>
                <w:rFonts w:ascii="Times New Roman" w:hAnsi="Times New Roman"/>
                <w:i/>
                <w:sz w:val="20"/>
                <w:szCs w:val="20"/>
              </w:rPr>
            </w:pPr>
            <w:r>
              <w:rPr>
                <w:rFonts w:ascii="Times New Roman" w:hAnsi="Times New Roman"/>
                <w:i/>
                <w:sz w:val="20"/>
                <w:szCs w:val="20"/>
              </w:rPr>
              <w:t xml:space="preserve">Honestly, Red Riding Hood Was Rotten! </w:t>
            </w:r>
            <w:r>
              <w:rPr>
                <w:rFonts w:ascii="Times New Roman" w:hAnsi="Times New Roman"/>
                <w:sz w:val="20"/>
                <w:szCs w:val="20"/>
              </w:rPr>
              <w:t>By Trisha Speed Shaskan</w:t>
            </w:r>
          </w:p>
          <w:p w:rsidR="00E271E3" w:rsidRDefault="008076D2" w:rsidP="00E271E3">
            <w:pPr>
              <w:pStyle w:val="ListParagraph"/>
              <w:numPr>
                <w:ilvl w:val="0"/>
                <w:numId w:val="1"/>
              </w:numPr>
              <w:jc w:val="both"/>
              <w:rPr>
                <w:rFonts w:ascii="Times New Roman" w:hAnsi="Times New Roman"/>
                <w:sz w:val="20"/>
                <w:szCs w:val="20"/>
              </w:rPr>
            </w:pPr>
            <w:hyperlink r:id="rId61" w:history="1">
              <w:r w:rsidR="00E271E3" w:rsidRPr="005B1C7E">
                <w:rPr>
                  <w:rStyle w:val="Hyperlink"/>
                  <w:rFonts w:ascii="Times New Roman" w:hAnsi="Times New Roman"/>
                  <w:sz w:val="20"/>
                  <w:szCs w:val="20"/>
                </w:rPr>
                <w:t>http://www.literaturecollection.com</w:t>
              </w:r>
            </w:hyperlink>
          </w:p>
          <w:p w:rsidR="00634EA0" w:rsidRPr="00C77B29" w:rsidRDefault="008076D2" w:rsidP="00E271E3">
            <w:pPr>
              <w:pStyle w:val="ListParagraph"/>
              <w:numPr>
                <w:ilvl w:val="0"/>
                <w:numId w:val="1"/>
              </w:numPr>
              <w:jc w:val="both"/>
              <w:rPr>
                <w:rFonts w:ascii="Times New Roman" w:hAnsi="Times New Roman"/>
                <w:sz w:val="20"/>
                <w:szCs w:val="20"/>
              </w:rPr>
            </w:pPr>
            <w:hyperlink r:id="rId62" w:history="1">
              <w:r w:rsidR="00634EA0" w:rsidRPr="00C77B29">
                <w:rPr>
                  <w:rStyle w:val="Hyperlink"/>
                  <w:rFonts w:ascii="Times New Roman" w:hAnsi="Times New Roman"/>
                  <w:sz w:val="20"/>
                  <w:szCs w:val="20"/>
                </w:rPr>
                <w:t>http://www.eastoftheweb.com/short-stories/childrenindex.html</w:t>
              </w:r>
            </w:hyperlink>
          </w:p>
          <w:p w:rsidR="004C5126" w:rsidRPr="00C77B29" w:rsidRDefault="008076D2" w:rsidP="00E271E3">
            <w:pPr>
              <w:pStyle w:val="ListParagraph"/>
              <w:numPr>
                <w:ilvl w:val="0"/>
                <w:numId w:val="1"/>
              </w:numPr>
              <w:jc w:val="both"/>
              <w:rPr>
                <w:rFonts w:ascii="Times New Roman" w:hAnsi="Times New Roman"/>
                <w:sz w:val="20"/>
                <w:szCs w:val="20"/>
              </w:rPr>
            </w:pPr>
            <w:hyperlink r:id="rId63" w:history="1">
              <w:r w:rsidR="004C5126" w:rsidRPr="00C77B29">
                <w:rPr>
                  <w:rStyle w:val="Hyperlink"/>
                  <w:rFonts w:ascii="Times New Roman" w:hAnsi="Times New Roman"/>
                  <w:sz w:val="20"/>
                  <w:szCs w:val="20"/>
                </w:rPr>
                <w:t>http://www.bygosh.com/childrensclassics.htm</w:t>
              </w:r>
            </w:hyperlink>
          </w:p>
          <w:p w:rsidR="00900314" w:rsidRPr="00C77B29" w:rsidRDefault="008076D2" w:rsidP="00E271E3">
            <w:pPr>
              <w:pStyle w:val="ListParagraph"/>
              <w:numPr>
                <w:ilvl w:val="0"/>
                <w:numId w:val="1"/>
              </w:numPr>
              <w:jc w:val="both"/>
              <w:rPr>
                <w:rFonts w:ascii="Times New Roman" w:hAnsi="Times New Roman"/>
                <w:sz w:val="20"/>
                <w:szCs w:val="20"/>
              </w:rPr>
            </w:pPr>
            <w:hyperlink r:id="rId64" w:history="1">
              <w:r w:rsidR="00900314" w:rsidRPr="00C77B29">
                <w:rPr>
                  <w:rStyle w:val="Hyperlink"/>
                  <w:rFonts w:ascii="Times New Roman" w:hAnsi="Times New Roman"/>
                  <w:sz w:val="20"/>
                  <w:szCs w:val="20"/>
                </w:rPr>
                <w:t>http://www.techsupportalert.com/free-books-children</w:t>
              </w:r>
            </w:hyperlink>
          </w:p>
          <w:p w:rsidR="00E271E3" w:rsidRPr="00C77B29" w:rsidRDefault="008076D2" w:rsidP="00E271E3">
            <w:pPr>
              <w:pStyle w:val="ListParagraph"/>
              <w:numPr>
                <w:ilvl w:val="0"/>
                <w:numId w:val="1"/>
              </w:numPr>
              <w:jc w:val="both"/>
              <w:rPr>
                <w:rFonts w:ascii="Times New Roman" w:hAnsi="Times New Roman"/>
                <w:sz w:val="20"/>
                <w:szCs w:val="20"/>
              </w:rPr>
            </w:pPr>
            <w:hyperlink r:id="rId65" w:history="1">
              <w:r w:rsidR="00E271E3" w:rsidRPr="00C77B29">
                <w:rPr>
                  <w:rStyle w:val="Hyperlink"/>
                  <w:rFonts w:ascii="Times New Roman" w:hAnsi="Times New Roman"/>
                  <w:sz w:val="20"/>
                  <w:szCs w:val="20"/>
                </w:rPr>
                <w:t>http://www.bibliomania.com/</w:t>
              </w:r>
            </w:hyperlink>
          </w:p>
          <w:p w:rsidR="00E271E3" w:rsidRPr="00C77B29" w:rsidRDefault="008076D2" w:rsidP="00E271E3">
            <w:pPr>
              <w:pStyle w:val="ListParagraph"/>
              <w:numPr>
                <w:ilvl w:val="0"/>
                <w:numId w:val="1"/>
              </w:numPr>
              <w:jc w:val="both"/>
              <w:rPr>
                <w:rFonts w:ascii="Times New Roman" w:hAnsi="Times New Roman"/>
                <w:sz w:val="20"/>
                <w:szCs w:val="20"/>
              </w:rPr>
            </w:pPr>
            <w:hyperlink r:id="rId66" w:history="1">
              <w:r w:rsidR="00E271E3" w:rsidRPr="00C77B29">
                <w:rPr>
                  <w:rStyle w:val="Hyperlink"/>
                  <w:rFonts w:ascii="Times New Roman" w:hAnsi="Times New Roman"/>
                  <w:sz w:val="20"/>
                  <w:szCs w:val="20"/>
                </w:rPr>
                <w:t>http://www.gutenberg.org/</w:t>
              </w:r>
            </w:hyperlink>
          </w:p>
          <w:p w:rsidR="00E271E3" w:rsidRPr="00C77B29" w:rsidRDefault="008076D2" w:rsidP="00E271E3">
            <w:pPr>
              <w:pStyle w:val="ListParagraph"/>
              <w:numPr>
                <w:ilvl w:val="0"/>
                <w:numId w:val="1"/>
              </w:numPr>
              <w:jc w:val="both"/>
              <w:rPr>
                <w:rFonts w:ascii="Times New Roman" w:hAnsi="Times New Roman"/>
                <w:sz w:val="20"/>
                <w:szCs w:val="20"/>
              </w:rPr>
            </w:pPr>
            <w:hyperlink r:id="rId67" w:history="1">
              <w:r w:rsidR="00E271E3" w:rsidRPr="00C77B29">
                <w:rPr>
                  <w:rStyle w:val="Hyperlink"/>
                  <w:rFonts w:ascii="Times New Roman" w:hAnsi="Times New Roman"/>
                  <w:sz w:val="20"/>
                  <w:szCs w:val="20"/>
                </w:rPr>
                <w:t>http://www.online-literature.com/</w:t>
              </w:r>
            </w:hyperlink>
          </w:p>
          <w:p w:rsidR="00E271E3" w:rsidRPr="00C77B29" w:rsidRDefault="008076D2" w:rsidP="00E271E3">
            <w:pPr>
              <w:pStyle w:val="ListParagraph"/>
              <w:numPr>
                <w:ilvl w:val="0"/>
                <w:numId w:val="1"/>
              </w:numPr>
              <w:jc w:val="both"/>
              <w:rPr>
                <w:rFonts w:ascii="Times New Roman" w:hAnsi="Times New Roman"/>
                <w:sz w:val="20"/>
                <w:szCs w:val="20"/>
              </w:rPr>
            </w:pPr>
            <w:hyperlink r:id="rId68" w:history="1">
              <w:r w:rsidR="00E271E3" w:rsidRPr="00C77B29">
                <w:rPr>
                  <w:rStyle w:val="Hyperlink"/>
                  <w:rFonts w:ascii="Times New Roman" w:hAnsi="Times New Roman"/>
                  <w:sz w:val="20"/>
                  <w:szCs w:val="20"/>
                </w:rPr>
                <w:t>http://www.literature.org/</w:t>
              </w:r>
            </w:hyperlink>
          </w:p>
          <w:p w:rsidR="00E271E3" w:rsidRPr="00C77B29" w:rsidRDefault="00E271E3" w:rsidP="00E271E3">
            <w:pPr>
              <w:pStyle w:val="ListParagraph"/>
              <w:numPr>
                <w:ilvl w:val="0"/>
                <w:numId w:val="1"/>
              </w:numPr>
              <w:jc w:val="both"/>
              <w:rPr>
                <w:rFonts w:ascii="Times New Roman" w:hAnsi="Times New Roman"/>
                <w:sz w:val="20"/>
                <w:szCs w:val="20"/>
              </w:rPr>
            </w:pPr>
            <w:r w:rsidRPr="00C77B29">
              <w:rPr>
                <w:rFonts w:ascii="Times New Roman" w:hAnsi="Times New Roman"/>
                <w:sz w:val="20"/>
                <w:szCs w:val="20"/>
              </w:rPr>
              <w:t>http://www.freeliterature.org/</w:t>
            </w:r>
          </w:p>
          <w:p w:rsidR="00E271E3" w:rsidRPr="00C77B29" w:rsidRDefault="00E271E3" w:rsidP="00E271E3">
            <w:pPr>
              <w:pStyle w:val="ListParagraph"/>
              <w:numPr>
                <w:ilvl w:val="0"/>
                <w:numId w:val="1"/>
              </w:numPr>
              <w:jc w:val="both"/>
              <w:rPr>
                <w:rFonts w:ascii="Times New Roman" w:hAnsi="Times New Roman"/>
                <w:sz w:val="20"/>
                <w:szCs w:val="20"/>
              </w:rPr>
            </w:pPr>
            <w:r w:rsidRPr="00C77B29">
              <w:rPr>
                <w:rFonts w:ascii="Times New Roman" w:hAnsi="Times New Roman"/>
                <w:sz w:val="20"/>
                <w:szCs w:val="20"/>
              </w:rPr>
              <w:t>Classroom literature textbook.</w:t>
            </w:r>
          </w:p>
          <w:p w:rsidR="00133293" w:rsidRPr="00C77B29" w:rsidRDefault="00E271E3" w:rsidP="00CD5889">
            <w:pPr>
              <w:pStyle w:val="ListParagraph"/>
              <w:numPr>
                <w:ilvl w:val="0"/>
                <w:numId w:val="1"/>
              </w:numPr>
              <w:jc w:val="both"/>
              <w:rPr>
                <w:rFonts w:ascii="Times New Roman" w:hAnsi="Times New Roman"/>
                <w:sz w:val="20"/>
                <w:szCs w:val="20"/>
              </w:rPr>
            </w:pPr>
            <w:r w:rsidRPr="00C77B29">
              <w:rPr>
                <w:rFonts w:ascii="Times New Roman" w:hAnsi="Times New Roman"/>
                <w:sz w:val="20"/>
                <w:szCs w:val="20"/>
              </w:rPr>
              <w:t>School media center</w:t>
            </w:r>
          </w:p>
          <w:p w:rsidR="006954A1" w:rsidRPr="00AB24E3" w:rsidRDefault="006954A1" w:rsidP="00CD5889">
            <w:pPr>
              <w:jc w:val="both"/>
              <w:rPr>
                <w:rFonts w:ascii="Times New Roman" w:hAnsi="Times New Roman"/>
                <w:sz w:val="20"/>
                <w:szCs w:val="20"/>
              </w:rPr>
            </w:pPr>
          </w:p>
        </w:tc>
      </w:tr>
    </w:tbl>
    <w:p w:rsidR="006954A1" w:rsidRPr="00AB24E3" w:rsidRDefault="006954A1"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5A0B01" w:rsidRPr="00AB24E3">
              <w:rPr>
                <w:rFonts w:ascii="Times New Roman" w:hAnsi="Times New Roman"/>
                <w:b/>
                <w:sz w:val="20"/>
                <w:szCs w:val="20"/>
              </w:rPr>
              <w:t>7</w:t>
            </w:r>
            <w:r w:rsidR="004E71F3" w:rsidRPr="00AB24E3">
              <w:rPr>
                <w:rFonts w:ascii="Times New Roman" w:hAnsi="Times New Roman"/>
                <w:b/>
                <w:sz w:val="20"/>
                <w:szCs w:val="20"/>
              </w:rPr>
              <w:t>.11</w:t>
            </w:r>
          </w:p>
          <w:p w:rsidR="006954A1" w:rsidRPr="00AB24E3" w:rsidRDefault="005A0B01" w:rsidP="00CD5889">
            <w:pPr>
              <w:ind w:left="442"/>
              <w:jc w:val="both"/>
              <w:rPr>
                <w:rFonts w:ascii="Times New Roman" w:hAnsi="Times New Roman"/>
                <w:b/>
                <w:sz w:val="20"/>
                <w:szCs w:val="20"/>
              </w:rPr>
            </w:pPr>
            <w:r w:rsidRPr="00AB24E3">
              <w:rPr>
                <w:rFonts w:ascii="Times New Roman" w:hAnsi="Times New Roman"/>
                <w:sz w:val="22"/>
                <w:szCs w:val="22"/>
              </w:rPr>
              <w:t>Determine two or more central ideas in a text and analyze their development over the course of the text; provide an objective summary of the text.</w:t>
            </w:r>
          </w:p>
        </w:tc>
      </w:tr>
      <w:tr w:rsidR="006954A1" w:rsidRPr="00AB24E3" w:rsidTr="006954A1">
        <w:trPr>
          <w:jc w:val="center"/>
        </w:trPr>
        <w:tc>
          <w:tcPr>
            <w:tcW w:w="3147"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6954A1" w:rsidRPr="00AB24E3" w:rsidRDefault="006954A1" w:rsidP="00CD5889">
            <w:pPr>
              <w:ind w:left="360"/>
              <w:jc w:val="both"/>
              <w:rPr>
                <w:rFonts w:ascii="Times New Roman" w:hAnsi="Times New Roman"/>
                <w:spacing w:val="-4"/>
                <w:sz w:val="20"/>
                <w:szCs w:val="20"/>
              </w:rPr>
            </w:pPr>
            <w:r w:rsidRPr="00AB24E3">
              <w:rPr>
                <w:rFonts w:ascii="Times New Roman" w:hAnsi="Times New Roman"/>
                <w:spacing w:val="-4"/>
                <w:sz w:val="20"/>
                <w:szCs w:val="20"/>
              </w:rPr>
              <w:t>Student</w:t>
            </w:r>
            <w:r w:rsidR="005A0B01" w:rsidRPr="00AB24E3">
              <w:rPr>
                <w:rFonts w:ascii="Times New Roman" w:hAnsi="Times New Roman"/>
                <w:spacing w:val="-4"/>
                <w:sz w:val="20"/>
                <w:szCs w:val="20"/>
              </w:rPr>
              <w:t>s</w:t>
            </w:r>
            <w:r w:rsidRPr="00AB24E3">
              <w:rPr>
                <w:rFonts w:ascii="Times New Roman" w:hAnsi="Times New Roman"/>
                <w:spacing w:val="-4"/>
                <w:sz w:val="20"/>
                <w:szCs w:val="20"/>
              </w:rPr>
              <w:t xml:space="preserve"> can</w:t>
            </w:r>
            <w:r w:rsidR="004E71F3" w:rsidRPr="00AB24E3">
              <w:rPr>
                <w:rFonts w:ascii="Times New Roman" w:hAnsi="Times New Roman"/>
                <w:spacing w:val="-4"/>
                <w:sz w:val="20"/>
                <w:szCs w:val="20"/>
              </w:rPr>
              <w:t xml:space="preserve"> </w:t>
            </w:r>
            <w:r w:rsidR="005A0B01" w:rsidRPr="00AB24E3">
              <w:rPr>
                <w:rFonts w:ascii="Times New Roman" w:hAnsi="Times New Roman"/>
                <w:sz w:val="22"/>
                <w:szCs w:val="22"/>
              </w:rPr>
              <w:t>determine two or more central ideas in a text and analyze their development over the course of the text; provide an objective summary of the text.</w:t>
            </w:r>
          </w:p>
        </w:tc>
        <w:tc>
          <w:tcPr>
            <w:tcW w:w="3240"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6954A1" w:rsidRPr="006F0AD1" w:rsidRDefault="006F0AD1" w:rsidP="001B755C">
            <w:pPr>
              <w:ind w:left="342"/>
              <w:jc w:val="both"/>
              <w:rPr>
                <w:rFonts w:ascii="Times New Roman" w:hAnsi="Times New Roman"/>
                <w:spacing w:val="-4"/>
                <w:sz w:val="20"/>
                <w:szCs w:val="20"/>
              </w:rPr>
            </w:pPr>
            <w:r>
              <w:rPr>
                <w:rFonts w:ascii="Times New Roman" w:eastAsia="Times New Roman" w:hAnsi="Times New Roman"/>
                <w:iCs/>
                <w:sz w:val="22"/>
                <w:szCs w:val="22"/>
              </w:rPr>
              <w:t xml:space="preserve">Students can determine </w:t>
            </w:r>
            <w:r w:rsidRPr="006F0AD1">
              <w:rPr>
                <w:rFonts w:ascii="Times New Roman" w:eastAsia="Times New Roman" w:hAnsi="Times New Roman"/>
                <w:iCs/>
                <w:sz w:val="22"/>
                <w:szCs w:val="22"/>
              </w:rPr>
              <w:t>the central ideas or main idea</w:t>
            </w:r>
            <w:r w:rsidR="001B755C">
              <w:rPr>
                <w:rFonts w:ascii="Times New Roman" w:eastAsia="Times New Roman" w:hAnsi="Times New Roman"/>
                <w:iCs/>
                <w:sz w:val="22"/>
                <w:szCs w:val="22"/>
              </w:rPr>
              <w:t xml:space="preserve">, analyze their development over the course of the text while </w:t>
            </w:r>
            <w:r w:rsidRPr="006F0AD1">
              <w:rPr>
                <w:rFonts w:ascii="Times New Roman" w:eastAsia="Times New Roman" w:hAnsi="Times New Roman"/>
                <w:iCs/>
                <w:sz w:val="22"/>
                <w:szCs w:val="22"/>
              </w:rPr>
              <w:t>providing specifics from the text to support the response</w:t>
            </w:r>
            <w:r w:rsidR="001B755C">
              <w:rPr>
                <w:rFonts w:ascii="Times New Roman" w:eastAsia="Times New Roman" w:hAnsi="Times New Roman"/>
                <w:iCs/>
                <w:sz w:val="22"/>
                <w:szCs w:val="22"/>
              </w:rPr>
              <w:t xml:space="preserve"> and create an objective summary of the text</w:t>
            </w:r>
            <w:r w:rsidRPr="006F0AD1">
              <w:rPr>
                <w:rFonts w:ascii="Georgia" w:eastAsia="Times New Roman" w:hAnsi="Georgia" w:cs="Georgia"/>
                <w:i/>
                <w:iCs/>
                <w:sz w:val="20"/>
                <w:szCs w:val="20"/>
              </w:rPr>
              <w:t>. </w:t>
            </w:r>
          </w:p>
        </w:tc>
        <w:tc>
          <w:tcPr>
            <w:tcW w:w="2993"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6954A1" w:rsidRPr="00302E96" w:rsidRDefault="00302E96" w:rsidP="00302E96">
            <w:pPr>
              <w:ind w:left="342"/>
              <w:jc w:val="both"/>
              <w:rPr>
                <w:rFonts w:ascii="Times New Roman" w:hAnsi="Times New Roman"/>
                <w:spacing w:val="-4"/>
                <w:sz w:val="22"/>
                <w:szCs w:val="22"/>
              </w:rPr>
            </w:pPr>
            <w:r w:rsidRPr="00302E96">
              <w:rPr>
                <w:rFonts w:ascii="Times New Roman" w:eastAsia="Times New Roman" w:hAnsi="Times New Roman"/>
                <w:iCs/>
                <w:sz w:val="22"/>
                <w:szCs w:val="22"/>
              </w:rPr>
              <w:t xml:space="preserve">Students </w:t>
            </w:r>
            <w:r>
              <w:rPr>
                <w:rFonts w:ascii="Times New Roman" w:eastAsia="Times New Roman" w:hAnsi="Times New Roman"/>
                <w:iCs/>
                <w:sz w:val="22"/>
                <w:szCs w:val="22"/>
              </w:rPr>
              <w:t xml:space="preserve">will be able to write an objective </w:t>
            </w:r>
            <w:r w:rsidRPr="00302E96">
              <w:rPr>
                <w:rFonts w:ascii="Times New Roman" w:eastAsia="Times New Roman" w:hAnsi="Times New Roman"/>
                <w:iCs/>
                <w:sz w:val="22"/>
                <w:szCs w:val="22"/>
              </w:rPr>
              <w:t>summary of the text</w:t>
            </w:r>
            <w:r>
              <w:rPr>
                <w:rFonts w:ascii="Times New Roman" w:eastAsia="Times New Roman" w:hAnsi="Times New Roman"/>
                <w:iCs/>
                <w:sz w:val="22"/>
                <w:szCs w:val="22"/>
              </w:rPr>
              <w:t>s</w:t>
            </w:r>
            <w:r w:rsidRPr="00302E96">
              <w:rPr>
                <w:rFonts w:ascii="Times New Roman" w:eastAsia="Times New Roman" w:hAnsi="Times New Roman"/>
                <w:iCs/>
                <w:sz w:val="22"/>
                <w:szCs w:val="22"/>
              </w:rPr>
              <w:t xml:space="preserve"> </w:t>
            </w:r>
            <w:r>
              <w:rPr>
                <w:rFonts w:ascii="Times New Roman" w:eastAsia="Times New Roman" w:hAnsi="Times New Roman"/>
                <w:iCs/>
                <w:sz w:val="22"/>
                <w:szCs w:val="22"/>
              </w:rPr>
              <w:t>effectively analyzes the central ideas of the text and their development over the course of the texts.</w:t>
            </w:r>
          </w:p>
        </w:tc>
      </w:tr>
      <w:tr w:rsidR="006954A1" w:rsidRPr="00AB24E3" w:rsidTr="006954A1">
        <w:trPr>
          <w:jc w:val="center"/>
        </w:trPr>
        <w:tc>
          <w:tcPr>
            <w:tcW w:w="9380" w:type="dxa"/>
            <w:gridSpan w:val="3"/>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Present and Going Forward Vocabulary:</w:t>
            </w:r>
            <w:r w:rsidR="00302E96">
              <w:rPr>
                <w:rFonts w:ascii="Times New Roman" w:hAnsi="Times New Roman"/>
                <w:b/>
                <w:sz w:val="20"/>
                <w:szCs w:val="20"/>
              </w:rPr>
              <w:t xml:space="preserve"> central idea, analyze, objective, summary</w:t>
            </w:r>
          </w:p>
          <w:p w:rsidR="006954A1" w:rsidRPr="00AB24E3" w:rsidRDefault="006954A1" w:rsidP="00CD5889">
            <w:pPr>
              <w:ind w:left="360"/>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7660E0" w:rsidRPr="00AB24E3" w:rsidRDefault="006954A1" w:rsidP="007660E0">
            <w:pPr>
              <w:jc w:val="both"/>
              <w:rPr>
                <w:rFonts w:ascii="Times New Roman" w:hAnsi="Times New Roman"/>
                <w:b/>
                <w:sz w:val="20"/>
                <w:szCs w:val="20"/>
              </w:rPr>
            </w:pPr>
            <w:r w:rsidRPr="00AB24E3">
              <w:rPr>
                <w:rFonts w:ascii="Times New Roman" w:hAnsi="Times New Roman"/>
                <w:b/>
                <w:sz w:val="20"/>
                <w:szCs w:val="20"/>
              </w:rPr>
              <w:t>Career Connections:</w:t>
            </w:r>
            <w:r w:rsidR="007660E0">
              <w:rPr>
                <w:rFonts w:ascii="Times New Roman" w:hAnsi="Times New Roman"/>
                <w:b/>
                <w:sz w:val="20"/>
                <w:szCs w:val="20"/>
              </w:rPr>
              <w:t xml:space="preserve"> Writer, educator, librarian, editor, publishing, marketing, psychology, business management, criminal justice, legal, business analyst</w:t>
            </w:r>
          </w:p>
          <w:p w:rsidR="006954A1" w:rsidRPr="00AB24E3" w:rsidRDefault="006954A1" w:rsidP="00040F75">
            <w:pPr>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9B0874">
        <w:trPr>
          <w:trHeight w:val="1380"/>
          <w:jc w:val="center"/>
        </w:trPr>
        <w:tc>
          <w:tcPr>
            <w:tcW w:w="9468"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r w:rsidR="009B0874">
              <w:rPr>
                <w:rFonts w:ascii="Times New Roman" w:hAnsi="Times New Roman"/>
                <w:b/>
                <w:sz w:val="20"/>
                <w:szCs w:val="20"/>
              </w:rPr>
              <w:t xml:space="preserve"> </w:t>
            </w:r>
          </w:p>
          <w:p w:rsidR="006954A1" w:rsidRPr="00AB24E3" w:rsidRDefault="009B0874" w:rsidP="00CD5889">
            <w:pPr>
              <w:jc w:val="both"/>
              <w:rPr>
                <w:rFonts w:ascii="Times New Roman" w:hAnsi="Times New Roman"/>
                <w:sz w:val="20"/>
                <w:szCs w:val="20"/>
              </w:rPr>
            </w:pPr>
            <w:r>
              <w:rPr>
                <w:rFonts w:ascii="Times New Roman" w:hAnsi="Times New Roman"/>
                <w:sz w:val="20"/>
                <w:szCs w:val="20"/>
              </w:rPr>
              <w:t xml:space="preserve">The students will read and analyze multiple editorials on the same topic from various newspapers and magazines.  The students will focus on the central idea of each opinion, create a compare-and-contrast chart on the varying opinions. Using the compare –and-contrast chart, the students will construct an objective summary on both the topic and the varying opinions on the topic. </w:t>
            </w:r>
          </w:p>
          <w:p w:rsidR="006954A1" w:rsidRPr="00AB24E3" w:rsidRDefault="006954A1" w:rsidP="00CD5889">
            <w:pPr>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6954A1" w:rsidRDefault="008076D2" w:rsidP="00CD5889">
            <w:pPr>
              <w:pStyle w:val="ListParagraph"/>
              <w:numPr>
                <w:ilvl w:val="0"/>
                <w:numId w:val="1"/>
              </w:numPr>
              <w:jc w:val="both"/>
              <w:rPr>
                <w:rFonts w:ascii="Times New Roman" w:hAnsi="Times New Roman"/>
                <w:sz w:val="20"/>
                <w:szCs w:val="20"/>
              </w:rPr>
            </w:pPr>
            <w:hyperlink r:id="rId69" w:history="1">
              <w:r w:rsidR="005E0382" w:rsidRPr="00901F21">
                <w:rPr>
                  <w:rStyle w:val="Hyperlink"/>
                  <w:rFonts w:ascii="Times New Roman" w:hAnsi="Times New Roman"/>
                  <w:sz w:val="20"/>
                  <w:szCs w:val="20"/>
                </w:rPr>
                <w:t>http://www.cnn.com/studentnews</w:t>
              </w:r>
            </w:hyperlink>
          </w:p>
          <w:p w:rsidR="005E0382" w:rsidRDefault="008076D2" w:rsidP="00CD5889">
            <w:pPr>
              <w:pStyle w:val="ListParagraph"/>
              <w:numPr>
                <w:ilvl w:val="0"/>
                <w:numId w:val="1"/>
              </w:numPr>
              <w:jc w:val="both"/>
              <w:rPr>
                <w:rFonts w:ascii="Times New Roman" w:hAnsi="Times New Roman"/>
                <w:sz w:val="20"/>
                <w:szCs w:val="20"/>
              </w:rPr>
            </w:pPr>
            <w:hyperlink r:id="rId70" w:history="1">
              <w:r w:rsidR="008615AC" w:rsidRPr="00901F21">
                <w:rPr>
                  <w:rStyle w:val="Hyperlink"/>
                  <w:rFonts w:ascii="Times New Roman" w:hAnsi="Times New Roman"/>
                  <w:sz w:val="20"/>
                  <w:szCs w:val="20"/>
                </w:rPr>
                <w:t>http://www.nytimes.com/pages/opinion/index.html</w:t>
              </w:r>
            </w:hyperlink>
          </w:p>
          <w:p w:rsidR="008615AC" w:rsidRDefault="008076D2" w:rsidP="00CD5889">
            <w:pPr>
              <w:pStyle w:val="ListParagraph"/>
              <w:numPr>
                <w:ilvl w:val="0"/>
                <w:numId w:val="1"/>
              </w:numPr>
              <w:jc w:val="both"/>
              <w:rPr>
                <w:rFonts w:ascii="Times New Roman" w:hAnsi="Times New Roman"/>
                <w:sz w:val="20"/>
                <w:szCs w:val="20"/>
              </w:rPr>
            </w:pPr>
            <w:hyperlink r:id="rId71" w:history="1">
              <w:r w:rsidR="008A5F0F" w:rsidRPr="00901F21">
                <w:rPr>
                  <w:rStyle w:val="Hyperlink"/>
                  <w:rFonts w:ascii="Times New Roman" w:hAnsi="Times New Roman"/>
                  <w:sz w:val="20"/>
                  <w:szCs w:val="20"/>
                </w:rPr>
                <w:t>http://online.wsj.com/public/page/news-opinion-commentary.html</w:t>
              </w:r>
            </w:hyperlink>
          </w:p>
          <w:p w:rsidR="008A5F0F" w:rsidRDefault="008076D2" w:rsidP="00CD5889">
            <w:pPr>
              <w:pStyle w:val="ListParagraph"/>
              <w:numPr>
                <w:ilvl w:val="0"/>
                <w:numId w:val="1"/>
              </w:numPr>
              <w:jc w:val="both"/>
              <w:rPr>
                <w:rFonts w:ascii="Times New Roman" w:hAnsi="Times New Roman"/>
                <w:sz w:val="20"/>
                <w:szCs w:val="20"/>
              </w:rPr>
            </w:pPr>
            <w:hyperlink r:id="rId72" w:history="1">
              <w:r w:rsidR="005D3A38" w:rsidRPr="00901F21">
                <w:rPr>
                  <w:rStyle w:val="Hyperlink"/>
                  <w:rFonts w:ascii="Times New Roman" w:hAnsi="Times New Roman"/>
                  <w:sz w:val="20"/>
                  <w:szCs w:val="20"/>
                </w:rPr>
                <w:t>http://www.usatoday.com/news/opinion/index</w:t>
              </w:r>
            </w:hyperlink>
          </w:p>
          <w:p w:rsidR="005D3A38" w:rsidRDefault="008076D2" w:rsidP="00CD5889">
            <w:pPr>
              <w:pStyle w:val="ListParagraph"/>
              <w:numPr>
                <w:ilvl w:val="0"/>
                <w:numId w:val="1"/>
              </w:numPr>
              <w:jc w:val="both"/>
              <w:rPr>
                <w:rFonts w:ascii="Times New Roman" w:hAnsi="Times New Roman"/>
                <w:sz w:val="20"/>
                <w:szCs w:val="20"/>
              </w:rPr>
            </w:pPr>
            <w:hyperlink r:id="rId73" w:history="1">
              <w:r w:rsidR="001B5E6A" w:rsidRPr="00901F21">
                <w:rPr>
                  <w:rStyle w:val="Hyperlink"/>
                  <w:rFonts w:ascii="Times New Roman" w:hAnsi="Times New Roman"/>
                  <w:sz w:val="20"/>
                  <w:szCs w:val="20"/>
                </w:rPr>
                <w:t>http://ideas.time.com/</w:t>
              </w:r>
            </w:hyperlink>
          </w:p>
          <w:p w:rsidR="001B5E6A" w:rsidRDefault="008076D2" w:rsidP="00CD5889">
            <w:pPr>
              <w:pStyle w:val="ListParagraph"/>
              <w:numPr>
                <w:ilvl w:val="0"/>
                <w:numId w:val="1"/>
              </w:numPr>
              <w:jc w:val="both"/>
              <w:rPr>
                <w:rFonts w:ascii="Times New Roman" w:hAnsi="Times New Roman"/>
                <w:sz w:val="20"/>
                <w:szCs w:val="20"/>
              </w:rPr>
            </w:pPr>
            <w:hyperlink r:id="rId74" w:history="1">
              <w:r w:rsidR="00C579A9" w:rsidRPr="00901F21">
                <w:rPr>
                  <w:rStyle w:val="Hyperlink"/>
                  <w:rFonts w:ascii="Times New Roman" w:hAnsi="Times New Roman"/>
                  <w:sz w:val="20"/>
                  <w:szCs w:val="20"/>
                </w:rPr>
                <w:t>http://www.al.com</w:t>
              </w:r>
            </w:hyperlink>
          </w:p>
          <w:p w:rsidR="006954A1" w:rsidRPr="007C0F14" w:rsidRDefault="008076D2" w:rsidP="00CD5889">
            <w:pPr>
              <w:pStyle w:val="ListParagraph"/>
              <w:numPr>
                <w:ilvl w:val="0"/>
                <w:numId w:val="1"/>
              </w:numPr>
              <w:jc w:val="both"/>
              <w:rPr>
                <w:rFonts w:ascii="Times New Roman" w:hAnsi="Times New Roman"/>
                <w:sz w:val="20"/>
                <w:szCs w:val="20"/>
              </w:rPr>
            </w:pPr>
            <w:hyperlink r:id="rId75" w:history="1">
              <w:r w:rsidR="007C0F14" w:rsidRPr="00901F21">
                <w:rPr>
                  <w:rStyle w:val="Hyperlink"/>
                  <w:rFonts w:ascii="Times New Roman" w:hAnsi="Times New Roman"/>
                  <w:sz w:val="20"/>
                  <w:szCs w:val="20"/>
                </w:rPr>
                <w:t>http://nieteacher.org</w:t>
              </w:r>
            </w:hyperlink>
          </w:p>
          <w:p w:rsidR="006954A1" w:rsidRPr="00AB24E3" w:rsidRDefault="006954A1" w:rsidP="00CD5889">
            <w:pPr>
              <w:jc w:val="both"/>
              <w:rPr>
                <w:rFonts w:ascii="Times New Roman" w:hAnsi="Times New Roman"/>
                <w:sz w:val="20"/>
                <w:szCs w:val="20"/>
              </w:rPr>
            </w:pPr>
          </w:p>
        </w:tc>
      </w:tr>
    </w:tbl>
    <w:p w:rsidR="006954A1" w:rsidRDefault="006954A1" w:rsidP="00CD5889">
      <w:pPr>
        <w:jc w:val="both"/>
        <w:rPr>
          <w:rFonts w:ascii="Times New Roman" w:hAnsi="Times New Roman"/>
        </w:rPr>
      </w:pPr>
    </w:p>
    <w:p w:rsidR="001D05FE" w:rsidRDefault="001D05FE" w:rsidP="00CD5889">
      <w:pPr>
        <w:jc w:val="both"/>
        <w:rPr>
          <w:rFonts w:ascii="Times New Roman" w:hAnsi="Times New Roman"/>
        </w:rPr>
      </w:pPr>
    </w:p>
    <w:p w:rsidR="001D05FE" w:rsidRDefault="001D05FE" w:rsidP="00CD5889">
      <w:pPr>
        <w:jc w:val="both"/>
        <w:rPr>
          <w:rFonts w:ascii="Times New Roman" w:hAnsi="Times New Roman"/>
        </w:rPr>
      </w:pPr>
    </w:p>
    <w:p w:rsidR="001D05FE" w:rsidRPr="00AB24E3" w:rsidRDefault="001D05FE"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5A0B01" w:rsidRPr="00AB24E3">
              <w:rPr>
                <w:rFonts w:ascii="Times New Roman" w:hAnsi="Times New Roman"/>
                <w:b/>
                <w:sz w:val="20"/>
                <w:szCs w:val="20"/>
              </w:rPr>
              <w:t>7</w:t>
            </w:r>
            <w:r w:rsidR="008D7633" w:rsidRPr="00AB24E3">
              <w:rPr>
                <w:rFonts w:ascii="Times New Roman" w:hAnsi="Times New Roman"/>
                <w:b/>
                <w:sz w:val="20"/>
                <w:szCs w:val="20"/>
              </w:rPr>
              <w:t>.12</w:t>
            </w:r>
          </w:p>
          <w:p w:rsidR="006954A1" w:rsidRPr="00AB24E3" w:rsidRDefault="005A0B01" w:rsidP="00452331">
            <w:pPr>
              <w:ind w:left="352"/>
              <w:jc w:val="both"/>
              <w:rPr>
                <w:rFonts w:ascii="Times New Roman" w:hAnsi="Times New Roman"/>
                <w:sz w:val="20"/>
                <w:szCs w:val="20"/>
              </w:rPr>
            </w:pPr>
            <w:r w:rsidRPr="00AB24E3">
              <w:rPr>
                <w:rFonts w:ascii="Times New Roman" w:hAnsi="Times New Roman"/>
                <w:sz w:val="22"/>
                <w:szCs w:val="22"/>
              </w:rPr>
              <w:t>Analyze the interactions between individuals, events, and ideas in a text (e.g., how ideas influence individuals or events, or how individuals influence ideas or events).</w:t>
            </w:r>
          </w:p>
        </w:tc>
      </w:tr>
      <w:tr w:rsidR="006954A1" w:rsidRPr="00AB24E3" w:rsidTr="006954A1">
        <w:trPr>
          <w:jc w:val="center"/>
        </w:trPr>
        <w:tc>
          <w:tcPr>
            <w:tcW w:w="3147"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6954A1" w:rsidRPr="00AB24E3" w:rsidRDefault="006954A1" w:rsidP="005A0B01">
            <w:pPr>
              <w:ind w:left="352"/>
              <w:jc w:val="both"/>
              <w:rPr>
                <w:rFonts w:ascii="Times New Roman" w:hAnsi="Times New Roman"/>
                <w:spacing w:val="-4"/>
                <w:sz w:val="20"/>
                <w:szCs w:val="20"/>
              </w:rPr>
            </w:pPr>
            <w:r w:rsidRPr="00AB24E3">
              <w:rPr>
                <w:rFonts w:ascii="Times New Roman" w:hAnsi="Times New Roman"/>
                <w:spacing w:val="-4"/>
                <w:sz w:val="20"/>
                <w:szCs w:val="20"/>
              </w:rPr>
              <w:t>Student</w:t>
            </w:r>
            <w:r w:rsidR="005A0B01" w:rsidRPr="00AB24E3">
              <w:rPr>
                <w:rFonts w:ascii="Times New Roman" w:hAnsi="Times New Roman"/>
                <w:spacing w:val="-4"/>
                <w:sz w:val="20"/>
                <w:szCs w:val="20"/>
              </w:rPr>
              <w:t>s</w:t>
            </w:r>
            <w:r w:rsidRPr="00AB24E3">
              <w:rPr>
                <w:rFonts w:ascii="Times New Roman" w:hAnsi="Times New Roman"/>
                <w:spacing w:val="-4"/>
                <w:sz w:val="20"/>
                <w:szCs w:val="20"/>
              </w:rPr>
              <w:t xml:space="preserve"> can</w:t>
            </w:r>
            <w:r w:rsidR="008D7633" w:rsidRPr="00AB24E3">
              <w:rPr>
                <w:rFonts w:ascii="Times New Roman" w:hAnsi="Times New Roman"/>
                <w:spacing w:val="-4"/>
                <w:sz w:val="20"/>
                <w:szCs w:val="20"/>
              </w:rPr>
              <w:t xml:space="preserve"> </w:t>
            </w:r>
            <w:r w:rsidR="005A0B01" w:rsidRPr="00AB24E3">
              <w:rPr>
                <w:rFonts w:ascii="Times New Roman" w:hAnsi="Times New Roman"/>
                <w:sz w:val="22"/>
                <w:szCs w:val="22"/>
              </w:rPr>
              <w:t>analyze the interactions between individuals, events, and ideas in a text (e.g., how ideas influence individuals or events, or how individuals influence ideas or events).</w:t>
            </w:r>
          </w:p>
        </w:tc>
        <w:tc>
          <w:tcPr>
            <w:tcW w:w="3240" w:type="dxa"/>
            <w:tcBorders>
              <w:top w:val="single" w:sz="18" w:space="0" w:color="auto"/>
            </w:tcBorders>
          </w:tcPr>
          <w:p w:rsidR="006954A1"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D83F80" w:rsidRPr="003C7710" w:rsidRDefault="00D83F80" w:rsidP="00CD5889">
            <w:pPr>
              <w:jc w:val="both"/>
              <w:rPr>
                <w:rFonts w:ascii="Times New Roman" w:hAnsi="Times New Roman"/>
                <w:spacing w:val="-4"/>
                <w:sz w:val="20"/>
                <w:szCs w:val="20"/>
              </w:rPr>
            </w:pPr>
            <w:r w:rsidRPr="003C7710">
              <w:rPr>
                <w:rFonts w:ascii="Times New Roman" w:hAnsi="Times New Roman"/>
                <w:spacing w:val="-4"/>
                <w:sz w:val="20"/>
                <w:szCs w:val="20"/>
              </w:rPr>
              <w:t>Students</w:t>
            </w:r>
            <w:r w:rsidR="001D0C65" w:rsidRPr="003C7710">
              <w:rPr>
                <w:rFonts w:ascii="Times New Roman" w:hAnsi="Times New Roman"/>
                <w:spacing w:val="-4"/>
                <w:sz w:val="20"/>
                <w:szCs w:val="20"/>
              </w:rPr>
              <w:t xml:space="preserve"> will</w:t>
            </w:r>
            <w:r w:rsidR="003C7710">
              <w:rPr>
                <w:rFonts w:ascii="Times New Roman" w:hAnsi="Times New Roman"/>
                <w:spacing w:val="-4"/>
                <w:sz w:val="20"/>
                <w:szCs w:val="20"/>
              </w:rPr>
              <w:t xml:space="preserve"> </w:t>
            </w:r>
            <w:r w:rsidRPr="003C7710">
              <w:rPr>
                <w:rFonts w:ascii="Times New Roman" w:hAnsi="Times New Roman"/>
                <w:spacing w:val="-4"/>
                <w:sz w:val="20"/>
                <w:szCs w:val="20"/>
              </w:rPr>
              <w:t>differentiate between the important of the interactions between individuals, events, and ideas in a text</w:t>
            </w:r>
            <w:r w:rsidR="001D0C65" w:rsidRPr="003C7710">
              <w:rPr>
                <w:rFonts w:ascii="Times New Roman" w:hAnsi="Times New Roman"/>
                <w:spacing w:val="-4"/>
                <w:sz w:val="20"/>
                <w:szCs w:val="20"/>
              </w:rPr>
              <w:t xml:space="preserve">; </w:t>
            </w:r>
            <w:r w:rsidRPr="003C7710">
              <w:rPr>
                <w:rFonts w:ascii="Times New Roman" w:hAnsi="Times New Roman"/>
                <w:spacing w:val="-4"/>
                <w:sz w:val="20"/>
                <w:szCs w:val="20"/>
              </w:rPr>
              <w:t>explain</w:t>
            </w:r>
            <w:r w:rsidR="001D0C65" w:rsidRPr="003C7710">
              <w:rPr>
                <w:rFonts w:ascii="Times New Roman" w:hAnsi="Times New Roman"/>
                <w:spacing w:val="-4"/>
                <w:sz w:val="20"/>
                <w:szCs w:val="20"/>
              </w:rPr>
              <w:t xml:space="preserve"> and connect</w:t>
            </w:r>
            <w:r w:rsidRPr="003C7710">
              <w:rPr>
                <w:rFonts w:ascii="Times New Roman" w:hAnsi="Times New Roman"/>
                <w:spacing w:val="-4"/>
                <w:sz w:val="20"/>
                <w:szCs w:val="20"/>
              </w:rPr>
              <w:t xml:space="preserve"> the importance of how these individuals interact in various times, places, and situations. </w:t>
            </w:r>
          </w:p>
          <w:p w:rsidR="006954A1" w:rsidRPr="00AB24E3" w:rsidRDefault="006954A1" w:rsidP="00CD5889">
            <w:pPr>
              <w:ind w:left="342"/>
              <w:jc w:val="both"/>
              <w:rPr>
                <w:rFonts w:ascii="Times New Roman" w:hAnsi="Times New Roman"/>
                <w:spacing w:val="-4"/>
                <w:sz w:val="20"/>
                <w:szCs w:val="20"/>
              </w:rPr>
            </w:pPr>
          </w:p>
        </w:tc>
        <w:tc>
          <w:tcPr>
            <w:tcW w:w="2993"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6954A1" w:rsidRPr="00AB24E3" w:rsidRDefault="00D83F80" w:rsidP="00CD5889">
            <w:pPr>
              <w:ind w:left="342"/>
              <w:jc w:val="both"/>
              <w:rPr>
                <w:rFonts w:ascii="Times New Roman" w:hAnsi="Times New Roman"/>
                <w:spacing w:val="-4"/>
                <w:sz w:val="20"/>
                <w:szCs w:val="20"/>
              </w:rPr>
            </w:pPr>
            <w:r>
              <w:rPr>
                <w:rFonts w:ascii="Times New Roman" w:hAnsi="Times New Roman"/>
                <w:spacing w:val="-4"/>
                <w:sz w:val="20"/>
                <w:szCs w:val="20"/>
              </w:rPr>
              <w:t>Students will write in the expository mode to construct an essay explaining how the text would change if a character appeared in a different place and time in the text</w:t>
            </w:r>
            <w:r w:rsidR="00C06D87">
              <w:rPr>
                <w:rFonts w:ascii="Times New Roman" w:hAnsi="Times New Roman"/>
                <w:spacing w:val="-4"/>
                <w:sz w:val="20"/>
                <w:szCs w:val="20"/>
              </w:rPr>
              <w:t>; write in the narrative mode to construct a new version of the story based on placing the character in a different time and place in the text.</w:t>
            </w:r>
          </w:p>
        </w:tc>
      </w:tr>
      <w:tr w:rsidR="006954A1" w:rsidRPr="00AB24E3" w:rsidTr="006954A1">
        <w:trPr>
          <w:jc w:val="center"/>
        </w:trPr>
        <w:tc>
          <w:tcPr>
            <w:tcW w:w="9380" w:type="dxa"/>
            <w:gridSpan w:val="3"/>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6954A1" w:rsidRPr="002A3555" w:rsidRDefault="00A3470A" w:rsidP="002A3555">
            <w:pPr>
              <w:jc w:val="both"/>
              <w:rPr>
                <w:rFonts w:ascii="Times New Roman" w:hAnsi="Times New Roman"/>
                <w:b/>
                <w:sz w:val="20"/>
                <w:szCs w:val="20"/>
              </w:rPr>
            </w:pPr>
            <w:r>
              <w:rPr>
                <w:rFonts w:ascii="Times New Roman" w:hAnsi="Times New Roman"/>
                <w:b/>
                <w:sz w:val="20"/>
                <w:szCs w:val="20"/>
              </w:rPr>
              <w:t xml:space="preserve">Plot; theme; </w:t>
            </w:r>
            <w:r w:rsidR="001D0C65">
              <w:rPr>
                <w:rFonts w:ascii="Times New Roman" w:hAnsi="Times New Roman"/>
                <w:b/>
                <w:sz w:val="20"/>
                <w:szCs w:val="20"/>
              </w:rPr>
              <w:t xml:space="preserve">central idea; </w:t>
            </w:r>
            <w:r w:rsidR="00067498">
              <w:rPr>
                <w:rFonts w:ascii="Times New Roman" w:hAnsi="Times New Roman"/>
                <w:b/>
                <w:sz w:val="20"/>
                <w:szCs w:val="20"/>
              </w:rPr>
              <w:t xml:space="preserve">character; </w:t>
            </w:r>
            <w:r w:rsidR="0074059C">
              <w:rPr>
                <w:rFonts w:ascii="Times New Roman" w:hAnsi="Times New Roman"/>
                <w:b/>
                <w:sz w:val="20"/>
                <w:szCs w:val="20"/>
              </w:rPr>
              <w:t xml:space="preserve">setting; </w:t>
            </w:r>
            <w:r>
              <w:rPr>
                <w:rFonts w:ascii="Times New Roman" w:hAnsi="Times New Roman"/>
                <w:b/>
                <w:sz w:val="20"/>
                <w:szCs w:val="20"/>
              </w:rPr>
              <w:t>differentiate;</w:t>
            </w:r>
            <w:r w:rsidR="00067498">
              <w:rPr>
                <w:rFonts w:ascii="Times New Roman" w:hAnsi="Times New Roman"/>
                <w:b/>
                <w:sz w:val="20"/>
                <w:szCs w:val="20"/>
              </w:rPr>
              <w:t xml:space="preserve"> expository</w:t>
            </w:r>
            <w:r w:rsidR="0074059C">
              <w:rPr>
                <w:rFonts w:ascii="Times New Roman" w:hAnsi="Times New Roman"/>
                <w:b/>
                <w:sz w:val="20"/>
                <w:szCs w:val="20"/>
              </w:rPr>
              <w:t>; narrative</w:t>
            </w:r>
            <w:r w:rsidR="00067498">
              <w:rPr>
                <w:rFonts w:ascii="Times New Roman" w:hAnsi="Times New Roman"/>
                <w:b/>
                <w:sz w:val="20"/>
                <w:szCs w:val="20"/>
              </w:rPr>
              <w:t>.</w:t>
            </w:r>
            <w:r>
              <w:rPr>
                <w:rFonts w:ascii="Times New Roman" w:hAnsi="Times New Roman"/>
                <w:b/>
                <w:sz w:val="20"/>
                <w:szCs w:val="20"/>
              </w:rPr>
              <w:t xml:space="preserve"> </w:t>
            </w:r>
          </w:p>
        </w:tc>
      </w:tr>
    </w:tbl>
    <w:p w:rsidR="006954A1" w:rsidRPr="00AB24E3" w:rsidRDefault="006954A1"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Default="006954A1" w:rsidP="00CD5889">
            <w:pPr>
              <w:jc w:val="both"/>
              <w:rPr>
                <w:rFonts w:ascii="Times New Roman" w:hAnsi="Times New Roman"/>
                <w:b/>
                <w:sz w:val="20"/>
                <w:szCs w:val="20"/>
              </w:rPr>
            </w:pPr>
            <w:r w:rsidRPr="00AB24E3">
              <w:rPr>
                <w:rFonts w:ascii="Times New Roman" w:hAnsi="Times New Roman"/>
                <w:b/>
                <w:sz w:val="20"/>
                <w:szCs w:val="20"/>
              </w:rPr>
              <w:t>Career Connections:</w:t>
            </w:r>
          </w:p>
          <w:p w:rsidR="006954A1" w:rsidRPr="00067498" w:rsidRDefault="00067498" w:rsidP="00CD5889">
            <w:pPr>
              <w:jc w:val="both"/>
              <w:rPr>
                <w:rFonts w:ascii="Times New Roman" w:hAnsi="Times New Roman"/>
                <w:sz w:val="20"/>
                <w:szCs w:val="20"/>
              </w:rPr>
            </w:pPr>
            <w:r w:rsidRPr="00067498">
              <w:rPr>
                <w:rFonts w:ascii="Times New Roman" w:hAnsi="Times New Roman"/>
                <w:sz w:val="20"/>
                <w:szCs w:val="20"/>
              </w:rPr>
              <w:t xml:space="preserve">Writer, educator, </w:t>
            </w:r>
            <w:r w:rsidR="0074059C">
              <w:rPr>
                <w:rFonts w:ascii="Times New Roman" w:hAnsi="Times New Roman"/>
                <w:sz w:val="20"/>
                <w:szCs w:val="20"/>
              </w:rPr>
              <w:t xml:space="preserve">librarian, </w:t>
            </w:r>
            <w:r w:rsidRPr="00067498">
              <w:rPr>
                <w:rFonts w:ascii="Times New Roman" w:hAnsi="Times New Roman"/>
                <w:sz w:val="20"/>
                <w:szCs w:val="20"/>
              </w:rPr>
              <w:t>editor, publishing, marketing, psychology</w:t>
            </w:r>
          </w:p>
          <w:p w:rsidR="006954A1" w:rsidRPr="00AB24E3" w:rsidRDefault="006954A1" w:rsidP="00CD5889">
            <w:pPr>
              <w:ind w:left="402"/>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E334E4">
        <w:trPr>
          <w:trHeight w:val="1812"/>
          <w:jc w:val="center"/>
        </w:trPr>
        <w:tc>
          <w:tcPr>
            <w:tcW w:w="9468"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Default="00F27054" w:rsidP="00CD5889">
            <w:pPr>
              <w:jc w:val="both"/>
              <w:rPr>
                <w:rFonts w:ascii="Times New Roman" w:hAnsi="Times New Roman"/>
                <w:sz w:val="20"/>
                <w:szCs w:val="20"/>
              </w:rPr>
            </w:pPr>
            <w:r>
              <w:rPr>
                <w:rFonts w:ascii="Times New Roman" w:hAnsi="Times New Roman"/>
                <w:sz w:val="20"/>
                <w:szCs w:val="20"/>
              </w:rPr>
              <w:t>In a lesson title “Out of Place, Out of Time,” t</w:t>
            </w:r>
            <w:r w:rsidR="00E334E4">
              <w:rPr>
                <w:rFonts w:ascii="Times New Roman" w:hAnsi="Times New Roman"/>
                <w:sz w:val="20"/>
                <w:szCs w:val="20"/>
              </w:rPr>
              <w:t>he teacher will choose a short text (story, narrative poem, biogra</w:t>
            </w:r>
            <w:r w:rsidR="00FB413D">
              <w:rPr>
                <w:rFonts w:ascii="Times New Roman" w:hAnsi="Times New Roman"/>
                <w:sz w:val="20"/>
                <w:szCs w:val="20"/>
              </w:rPr>
              <w:t xml:space="preserve">phy) and students will write in the </w:t>
            </w:r>
            <w:r w:rsidR="00E334E4">
              <w:rPr>
                <w:rFonts w:ascii="Times New Roman" w:hAnsi="Times New Roman"/>
                <w:sz w:val="20"/>
                <w:szCs w:val="20"/>
              </w:rPr>
              <w:t xml:space="preserve">expository mode to construct an essay explaining how the text would change if a character appeared in a different place and time in the text. (Suggestion, teacher may use a common children’s story in a teacher-led demonstration and discussion of this concept. Students may also collaborate and discuss </w:t>
            </w:r>
            <w:r w:rsidR="001A00BB">
              <w:rPr>
                <w:rFonts w:ascii="Times New Roman" w:hAnsi="Times New Roman"/>
                <w:sz w:val="20"/>
                <w:szCs w:val="20"/>
              </w:rPr>
              <w:t>this conc</w:t>
            </w:r>
            <w:r w:rsidR="00FB413D">
              <w:rPr>
                <w:rFonts w:ascii="Times New Roman" w:hAnsi="Times New Roman"/>
                <w:sz w:val="20"/>
                <w:szCs w:val="20"/>
              </w:rPr>
              <w:t>ept, offering various ideas for group discussion).</w:t>
            </w:r>
          </w:p>
          <w:p w:rsidR="00FB413D" w:rsidRDefault="00E334E4" w:rsidP="00CD5889">
            <w:pPr>
              <w:jc w:val="both"/>
              <w:rPr>
                <w:rFonts w:ascii="Times New Roman" w:hAnsi="Times New Roman"/>
                <w:sz w:val="20"/>
                <w:szCs w:val="20"/>
              </w:rPr>
            </w:pPr>
            <w:r>
              <w:rPr>
                <w:rFonts w:ascii="Times New Roman" w:hAnsi="Times New Roman"/>
                <w:sz w:val="20"/>
                <w:szCs w:val="20"/>
              </w:rPr>
              <w:t>In the next step</w:t>
            </w:r>
            <w:r w:rsidR="00FB413D">
              <w:rPr>
                <w:rFonts w:ascii="Times New Roman" w:hAnsi="Times New Roman"/>
                <w:sz w:val="20"/>
                <w:szCs w:val="20"/>
              </w:rPr>
              <w:t xml:space="preserve">, the students will independently select a more expansive and challenge text (novel, biography) to </w:t>
            </w:r>
            <w:r w:rsidR="00803000">
              <w:rPr>
                <w:rFonts w:ascii="Times New Roman" w:hAnsi="Times New Roman"/>
                <w:sz w:val="20"/>
                <w:szCs w:val="20"/>
              </w:rPr>
              <w:t xml:space="preserve">construct a video, multimedia </w:t>
            </w:r>
            <w:r w:rsidR="00D5772E">
              <w:rPr>
                <w:rFonts w:ascii="Times New Roman" w:hAnsi="Times New Roman"/>
                <w:sz w:val="20"/>
                <w:szCs w:val="20"/>
              </w:rPr>
              <w:t>presentation,</w:t>
            </w:r>
            <w:r w:rsidR="00A40DC6">
              <w:rPr>
                <w:rFonts w:ascii="Times New Roman" w:hAnsi="Times New Roman"/>
                <w:sz w:val="20"/>
                <w:szCs w:val="20"/>
              </w:rPr>
              <w:t xml:space="preserve"> on-line comic strip</w:t>
            </w:r>
            <w:r w:rsidR="00D5772E">
              <w:rPr>
                <w:rFonts w:ascii="Times New Roman" w:hAnsi="Times New Roman"/>
                <w:sz w:val="20"/>
                <w:szCs w:val="20"/>
              </w:rPr>
              <w:t>,</w:t>
            </w:r>
            <w:r w:rsidR="00803000">
              <w:rPr>
                <w:rFonts w:ascii="Times New Roman" w:hAnsi="Times New Roman"/>
                <w:sz w:val="20"/>
                <w:szCs w:val="20"/>
              </w:rPr>
              <w:t xml:space="preserve"> illustration </w:t>
            </w:r>
            <w:r w:rsidR="00FB413D">
              <w:rPr>
                <w:rFonts w:ascii="Times New Roman" w:hAnsi="Times New Roman"/>
                <w:sz w:val="20"/>
                <w:szCs w:val="20"/>
              </w:rPr>
              <w:t>explaining how the text would change if a character appeared in a different place and time in the text. (Example, in the Hunger Games, what if Katniss and Peeta are hunting partners from the beginning, or what if she never meets Peeta until they both arrive for the Hunger Games).</w:t>
            </w:r>
          </w:p>
          <w:p w:rsidR="00FB413D" w:rsidRPr="00AB24E3" w:rsidRDefault="00FB413D" w:rsidP="00CD5889">
            <w:pPr>
              <w:jc w:val="both"/>
              <w:rPr>
                <w:rFonts w:ascii="Times New Roman" w:hAnsi="Times New Roman"/>
                <w:sz w:val="20"/>
                <w:szCs w:val="20"/>
              </w:rPr>
            </w:pPr>
          </w:p>
        </w:tc>
      </w:tr>
    </w:tbl>
    <w:p w:rsidR="006954A1" w:rsidRPr="00AB24E3" w:rsidRDefault="006954A1"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612420" w:rsidRPr="00AB24E3" w:rsidRDefault="00612420" w:rsidP="00612420">
            <w:pPr>
              <w:jc w:val="both"/>
              <w:rPr>
                <w:rFonts w:ascii="Times New Roman" w:hAnsi="Times New Roman"/>
                <w:b/>
                <w:sz w:val="20"/>
                <w:szCs w:val="20"/>
              </w:rPr>
            </w:pPr>
            <w:r>
              <w:rPr>
                <w:rFonts w:ascii="Times New Roman" w:hAnsi="Times New Roman"/>
                <w:b/>
                <w:sz w:val="20"/>
                <w:szCs w:val="20"/>
              </w:rPr>
              <w:t>Free literature sources such as:</w:t>
            </w:r>
          </w:p>
          <w:p w:rsidR="00612420" w:rsidRDefault="008076D2" w:rsidP="00612420">
            <w:pPr>
              <w:pStyle w:val="ListParagraph"/>
              <w:numPr>
                <w:ilvl w:val="0"/>
                <w:numId w:val="1"/>
              </w:numPr>
              <w:jc w:val="both"/>
              <w:rPr>
                <w:rFonts w:ascii="Times New Roman" w:hAnsi="Times New Roman"/>
                <w:sz w:val="20"/>
                <w:szCs w:val="20"/>
              </w:rPr>
            </w:pPr>
            <w:hyperlink r:id="rId76" w:history="1">
              <w:r w:rsidR="00612420" w:rsidRPr="005B1C7E">
                <w:rPr>
                  <w:rStyle w:val="Hyperlink"/>
                  <w:rFonts w:ascii="Times New Roman" w:hAnsi="Times New Roman"/>
                  <w:sz w:val="20"/>
                  <w:szCs w:val="20"/>
                </w:rPr>
                <w:t>http://www.literaturecollection.com</w:t>
              </w:r>
            </w:hyperlink>
          </w:p>
          <w:p w:rsidR="00612420" w:rsidRDefault="008076D2" w:rsidP="00612420">
            <w:pPr>
              <w:pStyle w:val="ListParagraph"/>
              <w:numPr>
                <w:ilvl w:val="0"/>
                <w:numId w:val="1"/>
              </w:numPr>
              <w:jc w:val="both"/>
              <w:rPr>
                <w:rFonts w:ascii="Times New Roman" w:hAnsi="Times New Roman"/>
                <w:sz w:val="20"/>
                <w:szCs w:val="20"/>
              </w:rPr>
            </w:pPr>
            <w:hyperlink r:id="rId77" w:history="1">
              <w:r w:rsidR="00612420" w:rsidRPr="005B1C7E">
                <w:rPr>
                  <w:rStyle w:val="Hyperlink"/>
                  <w:rFonts w:ascii="Times New Roman" w:hAnsi="Times New Roman"/>
                  <w:sz w:val="20"/>
                  <w:szCs w:val="20"/>
                </w:rPr>
                <w:t>http://www.bibliomania.com/</w:t>
              </w:r>
            </w:hyperlink>
          </w:p>
          <w:p w:rsidR="00612420" w:rsidRDefault="008076D2" w:rsidP="00612420">
            <w:pPr>
              <w:pStyle w:val="ListParagraph"/>
              <w:numPr>
                <w:ilvl w:val="0"/>
                <w:numId w:val="1"/>
              </w:numPr>
              <w:jc w:val="both"/>
              <w:rPr>
                <w:rFonts w:ascii="Times New Roman" w:hAnsi="Times New Roman"/>
                <w:sz w:val="20"/>
                <w:szCs w:val="20"/>
              </w:rPr>
            </w:pPr>
            <w:hyperlink r:id="rId78" w:history="1">
              <w:r w:rsidR="00612420" w:rsidRPr="005B1C7E">
                <w:rPr>
                  <w:rStyle w:val="Hyperlink"/>
                  <w:rFonts w:ascii="Times New Roman" w:hAnsi="Times New Roman"/>
                  <w:sz w:val="20"/>
                  <w:szCs w:val="20"/>
                </w:rPr>
                <w:t>http://www.gutenberg.org/</w:t>
              </w:r>
            </w:hyperlink>
          </w:p>
          <w:p w:rsidR="00612420" w:rsidRDefault="008076D2" w:rsidP="00612420">
            <w:pPr>
              <w:pStyle w:val="ListParagraph"/>
              <w:numPr>
                <w:ilvl w:val="0"/>
                <w:numId w:val="1"/>
              </w:numPr>
              <w:jc w:val="both"/>
              <w:rPr>
                <w:rFonts w:ascii="Times New Roman" w:hAnsi="Times New Roman"/>
                <w:sz w:val="20"/>
                <w:szCs w:val="20"/>
              </w:rPr>
            </w:pPr>
            <w:hyperlink r:id="rId79" w:history="1">
              <w:r w:rsidR="00612420" w:rsidRPr="005B1C7E">
                <w:rPr>
                  <w:rStyle w:val="Hyperlink"/>
                  <w:rFonts w:ascii="Times New Roman" w:hAnsi="Times New Roman"/>
                  <w:sz w:val="20"/>
                  <w:szCs w:val="20"/>
                </w:rPr>
                <w:t>http://www.online-literature.com/</w:t>
              </w:r>
            </w:hyperlink>
          </w:p>
          <w:p w:rsidR="00612420" w:rsidRDefault="008076D2" w:rsidP="00612420">
            <w:pPr>
              <w:pStyle w:val="ListParagraph"/>
              <w:numPr>
                <w:ilvl w:val="0"/>
                <w:numId w:val="1"/>
              </w:numPr>
              <w:jc w:val="both"/>
              <w:rPr>
                <w:rFonts w:ascii="Times New Roman" w:hAnsi="Times New Roman"/>
                <w:sz w:val="20"/>
                <w:szCs w:val="20"/>
              </w:rPr>
            </w:pPr>
            <w:hyperlink r:id="rId80" w:history="1">
              <w:r w:rsidR="00612420" w:rsidRPr="005B1C7E">
                <w:rPr>
                  <w:rStyle w:val="Hyperlink"/>
                  <w:rFonts w:ascii="Times New Roman" w:hAnsi="Times New Roman"/>
                  <w:sz w:val="20"/>
                  <w:szCs w:val="20"/>
                </w:rPr>
                <w:t>http://www.literature.org/</w:t>
              </w:r>
            </w:hyperlink>
          </w:p>
          <w:p w:rsidR="00612420" w:rsidRDefault="00612420" w:rsidP="00612420">
            <w:pPr>
              <w:pStyle w:val="ListParagraph"/>
              <w:numPr>
                <w:ilvl w:val="0"/>
                <w:numId w:val="1"/>
              </w:numPr>
              <w:jc w:val="both"/>
              <w:rPr>
                <w:rFonts w:ascii="Times New Roman" w:hAnsi="Times New Roman"/>
                <w:sz w:val="20"/>
                <w:szCs w:val="20"/>
              </w:rPr>
            </w:pPr>
            <w:r w:rsidRPr="00B11F49">
              <w:rPr>
                <w:rFonts w:ascii="Times New Roman" w:hAnsi="Times New Roman"/>
                <w:sz w:val="20"/>
                <w:szCs w:val="20"/>
              </w:rPr>
              <w:t>http://www.freeliterature.org/</w:t>
            </w:r>
          </w:p>
          <w:p w:rsidR="00612420" w:rsidRDefault="002C30E6" w:rsidP="00612420">
            <w:pPr>
              <w:pStyle w:val="ListParagraph"/>
              <w:numPr>
                <w:ilvl w:val="0"/>
                <w:numId w:val="1"/>
              </w:numPr>
              <w:jc w:val="both"/>
              <w:rPr>
                <w:rFonts w:ascii="Times New Roman" w:hAnsi="Times New Roman"/>
                <w:sz w:val="20"/>
                <w:szCs w:val="20"/>
              </w:rPr>
            </w:pPr>
            <w:r>
              <w:rPr>
                <w:rFonts w:ascii="Times New Roman" w:hAnsi="Times New Roman"/>
                <w:sz w:val="20"/>
                <w:szCs w:val="20"/>
              </w:rPr>
              <w:t>Classroom literature textbook</w:t>
            </w:r>
          </w:p>
          <w:p w:rsidR="00313D47" w:rsidRDefault="008076D2" w:rsidP="00313D47">
            <w:pPr>
              <w:pStyle w:val="ListParagraph"/>
              <w:numPr>
                <w:ilvl w:val="0"/>
                <w:numId w:val="1"/>
              </w:numPr>
              <w:jc w:val="both"/>
              <w:rPr>
                <w:rFonts w:ascii="Times New Roman" w:hAnsi="Times New Roman"/>
                <w:sz w:val="20"/>
                <w:szCs w:val="20"/>
              </w:rPr>
            </w:pPr>
            <w:hyperlink r:id="rId81" w:history="1">
              <w:r w:rsidR="00313D47" w:rsidRPr="00901F21">
                <w:rPr>
                  <w:rStyle w:val="Hyperlink"/>
                  <w:rFonts w:ascii="Times New Roman" w:hAnsi="Times New Roman"/>
                  <w:sz w:val="20"/>
                  <w:szCs w:val="20"/>
                </w:rPr>
                <w:t>http://www.makebeliefscomix.com/</w:t>
              </w:r>
            </w:hyperlink>
          </w:p>
          <w:p w:rsidR="0095538E" w:rsidRDefault="008076D2" w:rsidP="0095538E">
            <w:pPr>
              <w:pStyle w:val="ListParagraph"/>
              <w:numPr>
                <w:ilvl w:val="0"/>
                <w:numId w:val="1"/>
              </w:numPr>
              <w:jc w:val="both"/>
              <w:rPr>
                <w:rFonts w:ascii="Times New Roman" w:hAnsi="Times New Roman"/>
                <w:sz w:val="20"/>
                <w:szCs w:val="20"/>
              </w:rPr>
            </w:pPr>
            <w:hyperlink r:id="rId82" w:history="1">
              <w:r w:rsidR="00313D47" w:rsidRPr="00901F21">
                <w:rPr>
                  <w:rStyle w:val="Hyperlink"/>
                  <w:rFonts w:ascii="Times New Roman" w:hAnsi="Times New Roman"/>
                  <w:sz w:val="20"/>
                  <w:szCs w:val="20"/>
                </w:rPr>
                <w:t>http://www.bitstrips.com/</w:t>
              </w:r>
            </w:hyperlink>
          </w:p>
          <w:p w:rsidR="0095538E" w:rsidRPr="0095538E" w:rsidRDefault="008076D2" w:rsidP="0095538E">
            <w:pPr>
              <w:pStyle w:val="ListParagraph"/>
              <w:numPr>
                <w:ilvl w:val="0"/>
                <w:numId w:val="1"/>
              </w:numPr>
              <w:jc w:val="both"/>
              <w:rPr>
                <w:rFonts w:ascii="Times New Roman" w:hAnsi="Times New Roman"/>
                <w:sz w:val="20"/>
                <w:szCs w:val="20"/>
              </w:rPr>
            </w:pPr>
            <w:hyperlink r:id="rId83" w:history="1">
              <w:r w:rsidR="0095538E" w:rsidRPr="0095538E">
                <w:rPr>
                  <w:rStyle w:val="Hyperlink"/>
                  <w:rFonts w:ascii="Times New Roman" w:hAnsi="Times New Roman"/>
                  <w:sz w:val="20"/>
                  <w:szCs w:val="20"/>
                </w:rPr>
                <w:t>http://chogger.com/</w:t>
              </w:r>
            </w:hyperlink>
          </w:p>
          <w:p w:rsidR="006954A1" w:rsidRDefault="00612420" w:rsidP="002C30E6">
            <w:pPr>
              <w:ind w:left="360"/>
              <w:jc w:val="both"/>
              <w:rPr>
                <w:rFonts w:ascii="Times New Roman" w:hAnsi="Times New Roman"/>
                <w:sz w:val="20"/>
                <w:szCs w:val="20"/>
              </w:rPr>
            </w:pPr>
            <w:r w:rsidRPr="002C30E6">
              <w:rPr>
                <w:rFonts w:ascii="Times New Roman" w:hAnsi="Times New Roman"/>
                <w:sz w:val="20"/>
                <w:szCs w:val="20"/>
              </w:rPr>
              <w:t>School media center</w:t>
            </w:r>
          </w:p>
          <w:p w:rsidR="002C30E6" w:rsidRDefault="002C30E6" w:rsidP="002C30E6">
            <w:pPr>
              <w:ind w:left="360"/>
              <w:jc w:val="both"/>
              <w:rPr>
                <w:rFonts w:ascii="Times New Roman" w:hAnsi="Times New Roman"/>
                <w:sz w:val="20"/>
                <w:szCs w:val="20"/>
              </w:rPr>
            </w:pPr>
            <w:r>
              <w:rPr>
                <w:rFonts w:ascii="Times New Roman" w:hAnsi="Times New Roman"/>
                <w:sz w:val="20"/>
                <w:szCs w:val="20"/>
              </w:rPr>
              <w:t>Prezi.com</w:t>
            </w:r>
          </w:p>
          <w:p w:rsidR="006954A1" w:rsidRPr="00AB24E3" w:rsidRDefault="002C30E6" w:rsidP="001943D5">
            <w:pPr>
              <w:ind w:left="360"/>
              <w:jc w:val="both"/>
              <w:rPr>
                <w:rFonts w:ascii="Times New Roman" w:hAnsi="Times New Roman"/>
                <w:sz w:val="20"/>
                <w:szCs w:val="20"/>
              </w:rPr>
            </w:pPr>
            <w:r>
              <w:rPr>
                <w:rFonts w:ascii="Times New Roman" w:hAnsi="Times New Roman"/>
                <w:sz w:val="20"/>
                <w:szCs w:val="20"/>
              </w:rPr>
              <w:t>Ahead.com</w:t>
            </w:r>
          </w:p>
        </w:tc>
      </w:tr>
    </w:tbl>
    <w:p w:rsidR="006954A1" w:rsidRPr="00AB24E3" w:rsidRDefault="006954A1"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5A0B01" w:rsidRPr="00AB24E3">
              <w:rPr>
                <w:rFonts w:ascii="Times New Roman" w:hAnsi="Times New Roman"/>
                <w:b/>
                <w:sz w:val="20"/>
                <w:szCs w:val="20"/>
              </w:rPr>
              <w:t>7</w:t>
            </w:r>
            <w:r w:rsidR="008D7633" w:rsidRPr="00AB24E3">
              <w:rPr>
                <w:rFonts w:ascii="Times New Roman" w:hAnsi="Times New Roman"/>
                <w:b/>
                <w:sz w:val="20"/>
                <w:szCs w:val="20"/>
              </w:rPr>
              <w:t>.13</w:t>
            </w:r>
          </w:p>
          <w:p w:rsidR="006954A1" w:rsidRPr="00AB24E3" w:rsidRDefault="005A0B01" w:rsidP="00CD5889">
            <w:pPr>
              <w:ind w:left="352"/>
              <w:jc w:val="both"/>
              <w:rPr>
                <w:rFonts w:ascii="Times New Roman" w:hAnsi="Times New Roman"/>
                <w:sz w:val="20"/>
                <w:szCs w:val="20"/>
              </w:rPr>
            </w:pPr>
            <w:r w:rsidRPr="00AB24E3">
              <w:rPr>
                <w:rFonts w:ascii="Times New Roman" w:hAnsi="Times New Roman"/>
                <w:sz w:val="22"/>
                <w:szCs w:val="22"/>
              </w:rPr>
              <w:t>Determine the meaning of words and phrases as they are used in a text, including figurative, connotative, and technical meanings; analyze the impact of a specific word choice on meaning and tone.</w:t>
            </w:r>
          </w:p>
        </w:tc>
      </w:tr>
      <w:tr w:rsidR="006954A1" w:rsidRPr="00AB24E3" w:rsidTr="006954A1">
        <w:trPr>
          <w:jc w:val="center"/>
        </w:trPr>
        <w:tc>
          <w:tcPr>
            <w:tcW w:w="3147" w:type="dxa"/>
            <w:tcBorders>
              <w:top w:val="single" w:sz="18" w:space="0" w:color="auto"/>
            </w:tcBorders>
          </w:tcPr>
          <w:p w:rsidR="006954A1" w:rsidRPr="00AB24E3" w:rsidRDefault="006954A1" w:rsidP="00CD5889">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6954A1" w:rsidRPr="00AB24E3" w:rsidRDefault="00452331" w:rsidP="006C49FE">
            <w:pPr>
              <w:ind w:left="360" w:hanging="8"/>
              <w:jc w:val="both"/>
              <w:rPr>
                <w:rFonts w:ascii="Times New Roman" w:hAnsi="Times New Roman"/>
                <w:b/>
                <w:spacing w:val="-4"/>
                <w:sz w:val="20"/>
                <w:szCs w:val="20"/>
              </w:rPr>
            </w:pPr>
            <w:r w:rsidRPr="00AB24E3">
              <w:rPr>
                <w:rFonts w:ascii="Times New Roman" w:hAnsi="Times New Roman"/>
                <w:sz w:val="22"/>
                <w:szCs w:val="22"/>
              </w:rPr>
              <w:t>Students can</w:t>
            </w:r>
            <w:r w:rsidR="0028017C" w:rsidRPr="00AB24E3">
              <w:rPr>
                <w:rFonts w:ascii="Times New Roman" w:hAnsi="Times New Roman"/>
                <w:sz w:val="22"/>
                <w:szCs w:val="22"/>
              </w:rPr>
              <w:t xml:space="preserve"> </w:t>
            </w:r>
            <w:r w:rsidR="005A0B01" w:rsidRPr="00AB24E3">
              <w:rPr>
                <w:rFonts w:ascii="Times New Roman" w:hAnsi="Times New Roman"/>
                <w:sz w:val="22"/>
                <w:szCs w:val="22"/>
              </w:rPr>
              <w:t>determine the meaning of words and phrases as they are used in a text, including figurative, connotative, and technical meanings; analyze the impact of a specific word choice on meaning and tone.</w:t>
            </w:r>
          </w:p>
          <w:p w:rsidR="006954A1" w:rsidRPr="00AB24E3" w:rsidRDefault="006954A1" w:rsidP="00CD5889">
            <w:pPr>
              <w:ind w:left="360" w:hanging="360"/>
              <w:jc w:val="both"/>
              <w:rPr>
                <w:rFonts w:ascii="Times New Roman" w:hAnsi="Times New Roman"/>
                <w:spacing w:val="-4"/>
                <w:sz w:val="20"/>
                <w:szCs w:val="20"/>
              </w:rPr>
            </w:pPr>
          </w:p>
        </w:tc>
        <w:tc>
          <w:tcPr>
            <w:tcW w:w="3240" w:type="dxa"/>
            <w:tcBorders>
              <w:top w:val="single" w:sz="18" w:space="0" w:color="auto"/>
            </w:tcBorders>
          </w:tcPr>
          <w:p w:rsidR="006954A1" w:rsidRPr="00AB24E3" w:rsidRDefault="006954A1" w:rsidP="00CD5889">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2F3CD1" w:rsidRPr="002F3CD1" w:rsidRDefault="002F3CD1" w:rsidP="002F3CD1">
            <w:pPr>
              <w:widowControl w:val="0"/>
              <w:autoSpaceDE w:val="0"/>
              <w:autoSpaceDN w:val="0"/>
              <w:adjustRightInd w:val="0"/>
              <w:spacing w:after="240"/>
              <w:rPr>
                <w:rFonts w:ascii="Times New Roman" w:eastAsia="Times New Roman" w:hAnsi="Times New Roman"/>
                <w:sz w:val="22"/>
                <w:szCs w:val="22"/>
              </w:rPr>
            </w:pPr>
            <w:r w:rsidRPr="002F3CD1">
              <w:rPr>
                <w:rFonts w:ascii="Times New Roman" w:eastAsia="Times New Roman" w:hAnsi="Times New Roman"/>
                <w:sz w:val="22"/>
                <w:szCs w:val="22"/>
              </w:rPr>
              <w:t xml:space="preserve">Students </w:t>
            </w:r>
            <w:r>
              <w:rPr>
                <w:rFonts w:ascii="Times New Roman" w:eastAsia="Times New Roman" w:hAnsi="Times New Roman"/>
                <w:sz w:val="22"/>
                <w:szCs w:val="22"/>
              </w:rPr>
              <w:t xml:space="preserve">can </w:t>
            </w:r>
            <w:r w:rsidRPr="002F3CD1">
              <w:rPr>
                <w:rFonts w:ascii="Times New Roman" w:eastAsia="Times New Roman" w:hAnsi="Times New Roman"/>
                <w:sz w:val="22"/>
                <w:szCs w:val="22"/>
              </w:rPr>
              <w:t xml:space="preserve">read and analyze words or phrases in texts to differentiate between figurative, connotative, </w:t>
            </w:r>
            <w:r>
              <w:rPr>
                <w:rFonts w:ascii="Times New Roman" w:eastAsia="Times New Roman" w:hAnsi="Times New Roman"/>
                <w:sz w:val="22"/>
                <w:szCs w:val="22"/>
              </w:rPr>
              <w:t xml:space="preserve">and </w:t>
            </w:r>
            <w:r w:rsidRPr="002F3CD1">
              <w:rPr>
                <w:rFonts w:ascii="Times New Roman" w:eastAsia="Times New Roman" w:hAnsi="Times New Roman"/>
                <w:sz w:val="22"/>
                <w:szCs w:val="22"/>
              </w:rPr>
              <w:t>technical use; students will identify how word choices affect the meaning and tone of a text.</w:t>
            </w:r>
          </w:p>
          <w:p w:rsidR="006954A1" w:rsidRPr="00AB24E3" w:rsidRDefault="006954A1" w:rsidP="00CD5889">
            <w:pPr>
              <w:ind w:left="360" w:hanging="360"/>
              <w:jc w:val="both"/>
              <w:rPr>
                <w:rFonts w:ascii="Times New Roman" w:hAnsi="Times New Roman"/>
                <w:spacing w:val="-4"/>
                <w:sz w:val="20"/>
                <w:szCs w:val="20"/>
              </w:rPr>
            </w:pPr>
          </w:p>
        </w:tc>
        <w:tc>
          <w:tcPr>
            <w:tcW w:w="2993" w:type="dxa"/>
            <w:tcBorders>
              <w:top w:val="single" w:sz="18" w:space="0" w:color="auto"/>
            </w:tcBorders>
          </w:tcPr>
          <w:p w:rsidR="006954A1" w:rsidRPr="00AB24E3" w:rsidRDefault="006954A1" w:rsidP="00CD5889">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2F3CD1" w:rsidRPr="002F3CD1" w:rsidRDefault="002F3CD1" w:rsidP="002F3CD1">
            <w:pPr>
              <w:widowControl w:val="0"/>
              <w:autoSpaceDE w:val="0"/>
              <w:autoSpaceDN w:val="0"/>
              <w:adjustRightInd w:val="0"/>
              <w:spacing w:after="240"/>
              <w:rPr>
                <w:rFonts w:ascii="Times New Roman" w:eastAsia="Times New Roman" w:hAnsi="Times New Roman"/>
                <w:sz w:val="22"/>
                <w:szCs w:val="22"/>
              </w:rPr>
            </w:pPr>
            <w:r w:rsidRPr="002F3CD1">
              <w:rPr>
                <w:rFonts w:ascii="Times New Roman" w:hAnsi="Times New Roman"/>
                <w:spacing w:val="-4"/>
                <w:sz w:val="22"/>
                <w:szCs w:val="22"/>
              </w:rPr>
              <w:t xml:space="preserve">Students will demonstrate ability to </w:t>
            </w:r>
            <w:r w:rsidRPr="002F3CD1">
              <w:rPr>
                <w:rFonts w:ascii="Times New Roman" w:eastAsia="Times New Roman" w:hAnsi="Times New Roman"/>
                <w:sz w:val="22"/>
                <w:szCs w:val="22"/>
              </w:rPr>
              <w:t>read and analyze words or phrases in texts to differentiate between figurat</w:t>
            </w:r>
            <w:r>
              <w:rPr>
                <w:rFonts w:ascii="Times New Roman" w:eastAsia="Times New Roman" w:hAnsi="Times New Roman"/>
                <w:sz w:val="22"/>
                <w:szCs w:val="22"/>
              </w:rPr>
              <w:t xml:space="preserve">ive, connotative, and technical use, as well as </w:t>
            </w:r>
            <w:r w:rsidRPr="002F3CD1">
              <w:rPr>
                <w:rFonts w:ascii="Times New Roman" w:eastAsia="Times New Roman" w:hAnsi="Times New Roman"/>
                <w:sz w:val="22"/>
                <w:szCs w:val="22"/>
              </w:rPr>
              <w:t>identify</w:t>
            </w:r>
            <w:r w:rsidR="006E386F">
              <w:rPr>
                <w:rFonts w:ascii="Times New Roman" w:eastAsia="Times New Roman" w:hAnsi="Times New Roman"/>
                <w:sz w:val="22"/>
                <w:szCs w:val="22"/>
              </w:rPr>
              <w:t xml:space="preserve"> and show </w:t>
            </w:r>
            <w:r w:rsidRPr="002F3CD1">
              <w:rPr>
                <w:rFonts w:ascii="Times New Roman" w:eastAsia="Times New Roman" w:hAnsi="Times New Roman"/>
                <w:sz w:val="22"/>
                <w:szCs w:val="22"/>
              </w:rPr>
              <w:t>how word choices affect the meaning and tone of a text.</w:t>
            </w:r>
          </w:p>
          <w:p w:rsidR="006954A1" w:rsidRPr="00AB24E3" w:rsidRDefault="006954A1" w:rsidP="00CD5889">
            <w:pPr>
              <w:ind w:left="360" w:hanging="360"/>
              <w:jc w:val="both"/>
              <w:rPr>
                <w:rFonts w:ascii="Times New Roman" w:hAnsi="Times New Roman"/>
                <w:spacing w:val="-4"/>
                <w:sz w:val="20"/>
                <w:szCs w:val="20"/>
              </w:rPr>
            </w:pPr>
          </w:p>
        </w:tc>
      </w:tr>
      <w:tr w:rsidR="006954A1" w:rsidRPr="00AB24E3" w:rsidTr="006954A1">
        <w:trPr>
          <w:jc w:val="center"/>
        </w:trPr>
        <w:tc>
          <w:tcPr>
            <w:tcW w:w="9380" w:type="dxa"/>
            <w:gridSpan w:val="3"/>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r w:rsidR="009E50A8">
              <w:rPr>
                <w:rFonts w:ascii="Times New Roman" w:hAnsi="Times New Roman"/>
                <w:b/>
                <w:sz w:val="20"/>
                <w:szCs w:val="20"/>
              </w:rPr>
              <w:t xml:space="preserve"> </w:t>
            </w:r>
            <w:r w:rsidR="009E50A8" w:rsidRPr="009E50A8">
              <w:rPr>
                <w:rFonts w:ascii="Times New Roman" w:eastAsia="Times New Roman" w:hAnsi="Times New Roman"/>
                <w:sz w:val="22"/>
                <w:szCs w:val="22"/>
              </w:rPr>
              <w:t>figurative, connotative, technical</w:t>
            </w:r>
            <w:r w:rsidR="002F3CD1">
              <w:rPr>
                <w:rFonts w:ascii="Times New Roman" w:eastAsia="Times New Roman" w:hAnsi="Times New Roman"/>
                <w:sz w:val="22"/>
                <w:szCs w:val="22"/>
              </w:rPr>
              <w:t xml:space="preserve">, </w:t>
            </w:r>
          </w:p>
          <w:p w:rsidR="006954A1" w:rsidRPr="00AB24E3" w:rsidRDefault="006954A1" w:rsidP="00A01BF6">
            <w:pPr>
              <w:ind w:left="360" w:hanging="360"/>
              <w:jc w:val="both"/>
              <w:rPr>
                <w:rFonts w:ascii="Times New Roman" w:hAnsi="Times New Roman"/>
                <w:sz w:val="20"/>
                <w:szCs w:val="20"/>
              </w:rPr>
            </w:pPr>
          </w:p>
        </w:tc>
      </w:tr>
    </w:tbl>
    <w:p w:rsidR="006954A1" w:rsidRPr="00AB24E3" w:rsidRDefault="006954A1" w:rsidP="00CD5889">
      <w:pPr>
        <w:ind w:left="360" w:hanging="360"/>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2174A7" w:rsidRDefault="006954A1" w:rsidP="002174A7">
            <w:pPr>
              <w:jc w:val="both"/>
              <w:rPr>
                <w:rFonts w:ascii="Times New Roman" w:hAnsi="Times New Roman"/>
                <w:b/>
                <w:sz w:val="20"/>
                <w:szCs w:val="20"/>
              </w:rPr>
            </w:pPr>
            <w:r w:rsidRPr="00AB24E3">
              <w:rPr>
                <w:rFonts w:ascii="Times New Roman" w:hAnsi="Times New Roman"/>
                <w:b/>
                <w:sz w:val="20"/>
                <w:szCs w:val="20"/>
              </w:rPr>
              <w:t>Career Connections:</w:t>
            </w:r>
            <w:r w:rsidR="002174A7">
              <w:rPr>
                <w:rFonts w:ascii="Times New Roman" w:hAnsi="Times New Roman"/>
                <w:b/>
                <w:sz w:val="20"/>
                <w:szCs w:val="20"/>
              </w:rPr>
              <w:t xml:space="preserve"> Writer, educator, librarian, editor, publishing, marketing, psychology, business management, criminal justice, legal, business analyst</w:t>
            </w:r>
          </w:p>
        </w:tc>
      </w:tr>
    </w:tbl>
    <w:p w:rsidR="006954A1" w:rsidRPr="00AB24E3" w:rsidRDefault="006954A1" w:rsidP="00CD5889">
      <w:pPr>
        <w:ind w:left="360" w:hanging="360"/>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6954A1">
        <w:trPr>
          <w:trHeight w:val="2010"/>
          <w:jc w:val="center"/>
        </w:trPr>
        <w:tc>
          <w:tcPr>
            <w:tcW w:w="9468"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CA79BF" w:rsidRPr="00CA79BF" w:rsidRDefault="00233C2B" w:rsidP="00CA79BF">
            <w:pPr>
              <w:pStyle w:val="ListParagraph"/>
              <w:numPr>
                <w:ilvl w:val="0"/>
                <w:numId w:val="4"/>
              </w:numPr>
              <w:jc w:val="both"/>
              <w:rPr>
                <w:rFonts w:ascii="Times New Roman" w:eastAsia="Times New Roman" w:hAnsi="Times New Roman"/>
                <w:sz w:val="22"/>
                <w:szCs w:val="22"/>
              </w:rPr>
            </w:pPr>
            <w:r w:rsidRPr="00CA79BF">
              <w:rPr>
                <w:rFonts w:ascii="Times New Roman" w:hAnsi="Times New Roman"/>
                <w:sz w:val="22"/>
                <w:szCs w:val="22"/>
              </w:rPr>
              <w:t xml:space="preserve">The students will work in </w:t>
            </w:r>
            <w:r w:rsidR="00CA79BF" w:rsidRPr="00CA79BF">
              <w:rPr>
                <w:rFonts w:ascii="Times New Roman" w:hAnsi="Times New Roman"/>
                <w:sz w:val="22"/>
                <w:szCs w:val="22"/>
              </w:rPr>
              <w:t xml:space="preserve">pairs or </w:t>
            </w:r>
            <w:r w:rsidRPr="00CA79BF">
              <w:rPr>
                <w:rFonts w:ascii="Times New Roman" w:hAnsi="Times New Roman"/>
                <w:sz w:val="22"/>
                <w:szCs w:val="22"/>
              </w:rPr>
              <w:t xml:space="preserve">small groups to read and examine </w:t>
            </w:r>
            <w:r w:rsidRPr="00CA79BF">
              <w:rPr>
                <w:rFonts w:ascii="Times New Roman" w:eastAsia="Times New Roman" w:hAnsi="Times New Roman"/>
                <w:sz w:val="22"/>
                <w:szCs w:val="22"/>
              </w:rPr>
              <w:t xml:space="preserve">words or phrases in a selected non-fiction text to create a chart that differentiates between figurative, connotative, and technical words and phrases. </w:t>
            </w:r>
            <w:r w:rsidR="00A70A0A" w:rsidRPr="00CA79BF">
              <w:rPr>
                <w:rFonts w:ascii="Times New Roman" w:eastAsia="Times New Roman" w:hAnsi="Times New Roman"/>
                <w:sz w:val="22"/>
                <w:szCs w:val="22"/>
              </w:rPr>
              <w:t xml:space="preserve">The students will then use this chart to </w:t>
            </w:r>
            <w:r w:rsidR="00CA79BF" w:rsidRPr="00CA79BF">
              <w:rPr>
                <w:rFonts w:ascii="Times New Roman" w:eastAsia="Times New Roman" w:hAnsi="Times New Roman"/>
                <w:sz w:val="22"/>
                <w:szCs w:val="22"/>
              </w:rPr>
              <w:t>create a quiz for other teams</w:t>
            </w:r>
            <w:r w:rsidR="0087483C">
              <w:rPr>
                <w:rFonts w:ascii="Times New Roman" w:eastAsia="Times New Roman" w:hAnsi="Times New Roman"/>
                <w:sz w:val="22"/>
                <w:szCs w:val="22"/>
              </w:rPr>
              <w:t xml:space="preserve"> to take</w:t>
            </w:r>
            <w:r w:rsidR="00CA79BF" w:rsidRPr="00CA79BF">
              <w:rPr>
                <w:rFonts w:ascii="Times New Roman" w:eastAsia="Times New Roman" w:hAnsi="Times New Roman"/>
                <w:sz w:val="22"/>
                <w:szCs w:val="22"/>
              </w:rPr>
              <w:t>. The teams will compete by taking each available quiz</w:t>
            </w:r>
            <w:r w:rsidR="0087483C">
              <w:rPr>
                <w:rFonts w:ascii="Times New Roman" w:eastAsia="Times New Roman" w:hAnsi="Times New Roman"/>
                <w:sz w:val="22"/>
                <w:szCs w:val="22"/>
              </w:rPr>
              <w:t>, and the final results will be determined by a team’s overall success on all of the quizzes</w:t>
            </w:r>
            <w:r w:rsidR="00CA79BF" w:rsidRPr="00CA79BF">
              <w:rPr>
                <w:rFonts w:ascii="Times New Roman" w:eastAsia="Times New Roman" w:hAnsi="Times New Roman"/>
                <w:sz w:val="22"/>
                <w:szCs w:val="22"/>
              </w:rPr>
              <w:t>.</w:t>
            </w:r>
          </w:p>
          <w:p w:rsidR="006954A1" w:rsidRPr="00CA79BF" w:rsidRDefault="00CA79BF" w:rsidP="00CA79BF">
            <w:pPr>
              <w:pStyle w:val="ListParagraph"/>
              <w:numPr>
                <w:ilvl w:val="0"/>
                <w:numId w:val="4"/>
              </w:numPr>
              <w:jc w:val="both"/>
              <w:rPr>
                <w:rFonts w:ascii="Times New Roman" w:hAnsi="Times New Roman"/>
                <w:sz w:val="22"/>
                <w:szCs w:val="22"/>
              </w:rPr>
            </w:pPr>
            <w:r w:rsidRPr="00CA79BF">
              <w:rPr>
                <w:rFonts w:ascii="Times New Roman" w:eastAsia="Times New Roman" w:hAnsi="Times New Roman"/>
                <w:sz w:val="22"/>
                <w:szCs w:val="22"/>
              </w:rPr>
              <w:t xml:space="preserve">  </w:t>
            </w:r>
            <w:r w:rsidR="00021AF9" w:rsidRPr="00CA79BF">
              <w:rPr>
                <w:rFonts w:ascii="Times New Roman" w:hAnsi="Times New Roman"/>
                <w:sz w:val="22"/>
                <w:szCs w:val="22"/>
              </w:rPr>
              <w:t xml:space="preserve">The students will work in pairs or small groups to read and examine </w:t>
            </w:r>
            <w:r w:rsidR="00021AF9" w:rsidRPr="00CA79BF">
              <w:rPr>
                <w:rFonts w:ascii="Times New Roman" w:eastAsia="Times New Roman" w:hAnsi="Times New Roman"/>
                <w:sz w:val="22"/>
                <w:szCs w:val="22"/>
              </w:rPr>
              <w:t>words or phrases in a selected non-fiction text</w:t>
            </w:r>
            <w:r w:rsidR="00021AF9">
              <w:rPr>
                <w:rFonts w:ascii="Times New Roman" w:eastAsia="Times New Roman" w:hAnsi="Times New Roman"/>
                <w:sz w:val="22"/>
                <w:szCs w:val="22"/>
              </w:rPr>
              <w:t xml:space="preserve"> to create a puzzle of selected words from the texts. After selecting 20 or more key figurative, connotative, and technical words from the text, the students will write those words </w:t>
            </w:r>
            <w:r w:rsidR="00CB0A7A">
              <w:rPr>
                <w:rFonts w:ascii="Times New Roman" w:eastAsia="Times New Roman" w:hAnsi="Times New Roman"/>
                <w:sz w:val="22"/>
                <w:szCs w:val="22"/>
              </w:rPr>
              <w:t xml:space="preserve">or phrases </w:t>
            </w:r>
            <w:r w:rsidR="00021AF9">
              <w:rPr>
                <w:rFonts w:ascii="Times New Roman" w:eastAsia="Times New Roman" w:hAnsi="Times New Roman"/>
                <w:sz w:val="22"/>
                <w:szCs w:val="22"/>
              </w:rPr>
              <w:t xml:space="preserve">on index cards and remove those words </w:t>
            </w:r>
            <w:r w:rsidR="00CB0A7A">
              <w:rPr>
                <w:rFonts w:ascii="Times New Roman" w:eastAsia="Times New Roman" w:hAnsi="Times New Roman"/>
                <w:sz w:val="22"/>
                <w:szCs w:val="22"/>
              </w:rPr>
              <w:t xml:space="preserve">or phrases </w:t>
            </w:r>
            <w:r w:rsidR="00021AF9">
              <w:rPr>
                <w:rFonts w:ascii="Times New Roman" w:eastAsia="Times New Roman" w:hAnsi="Times New Roman"/>
                <w:sz w:val="22"/>
                <w:szCs w:val="22"/>
              </w:rPr>
              <w:t>from the actual text. Teams will then compete to determine where those words or phrases belong in the text.</w:t>
            </w:r>
          </w:p>
          <w:p w:rsidR="006954A1" w:rsidRPr="00AB24E3" w:rsidRDefault="006954A1" w:rsidP="00021AF9">
            <w:pPr>
              <w:jc w:val="both"/>
              <w:rPr>
                <w:rFonts w:ascii="Times New Roman" w:hAnsi="Times New Roman"/>
                <w:sz w:val="20"/>
                <w:szCs w:val="20"/>
              </w:rPr>
            </w:pPr>
          </w:p>
        </w:tc>
      </w:tr>
    </w:tbl>
    <w:p w:rsidR="006954A1" w:rsidRPr="00AB24E3" w:rsidRDefault="006954A1" w:rsidP="00CD5889">
      <w:pPr>
        <w:ind w:left="360" w:hanging="360"/>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037F3F" w:rsidRDefault="006954A1" w:rsidP="00037F3F">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037F3F" w:rsidRDefault="008076D2" w:rsidP="00037F3F">
            <w:pPr>
              <w:pStyle w:val="ListParagraph"/>
              <w:numPr>
                <w:ilvl w:val="0"/>
                <w:numId w:val="1"/>
              </w:numPr>
              <w:jc w:val="both"/>
              <w:rPr>
                <w:rFonts w:ascii="Times New Roman" w:hAnsi="Times New Roman"/>
                <w:sz w:val="20"/>
                <w:szCs w:val="20"/>
              </w:rPr>
            </w:pPr>
            <w:hyperlink r:id="rId84" w:history="1">
              <w:r w:rsidR="00037F3F" w:rsidRPr="00901F21">
                <w:rPr>
                  <w:rStyle w:val="Hyperlink"/>
                  <w:rFonts w:ascii="Times New Roman" w:hAnsi="Times New Roman"/>
                  <w:sz w:val="20"/>
                  <w:szCs w:val="20"/>
                </w:rPr>
                <w:t>http://www.cnn.com/studentnews</w:t>
              </w:r>
            </w:hyperlink>
          </w:p>
          <w:p w:rsidR="00037F3F" w:rsidRDefault="008076D2" w:rsidP="00037F3F">
            <w:pPr>
              <w:pStyle w:val="ListParagraph"/>
              <w:numPr>
                <w:ilvl w:val="0"/>
                <w:numId w:val="1"/>
              </w:numPr>
              <w:jc w:val="both"/>
              <w:rPr>
                <w:rFonts w:ascii="Times New Roman" w:hAnsi="Times New Roman"/>
                <w:sz w:val="20"/>
                <w:szCs w:val="20"/>
              </w:rPr>
            </w:pPr>
            <w:hyperlink r:id="rId85" w:history="1">
              <w:r w:rsidR="00037F3F" w:rsidRPr="00901F21">
                <w:rPr>
                  <w:rStyle w:val="Hyperlink"/>
                  <w:rFonts w:ascii="Times New Roman" w:hAnsi="Times New Roman"/>
                  <w:sz w:val="20"/>
                  <w:szCs w:val="20"/>
                </w:rPr>
                <w:t>http://www.nytimes.com</w:t>
              </w:r>
            </w:hyperlink>
          </w:p>
          <w:p w:rsidR="00037F3F" w:rsidRDefault="008076D2" w:rsidP="00037F3F">
            <w:pPr>
              <w:pStyle w:val="ListParagraph"/>
              <w:numPr>
                <w:ilvl w:val="0"/>
                <w:numId w:val="1"/>
              </w:numPr>
              <w:jc w:val="both"/>
              <w:rPr>
                <w:rFonts w:ascii="Times New Roman" w:hAnsi="Times New Roman"/>
                <w:sz w:val="20"/>
                <w:szCs w:val="20"/>
              </w:rPr>
            </w:pPr>
            <w:hyperlink r:id="rId86" w:history="1">
              <w:r w:rsidR="00037F3F" w:rsidRPr="00901F21">
                <w:rPr>
                  <w:rStyle w:val="Hyperlink"/>
                  <w:rFonts w:ascii="Times New Roman" w:hAnsi="Times New Roman"/>
                  <w:sz w:val="20"/>
                  <w:szCs w:val="20"/>
                </w:rPr>
                <w:t>http://online.wsj.com</w:t>
              </w:r>
            </w:hyperlink>
          </w:p>
          <w:p w:rsidR="00037F3F" w:rsidRDefault="00037F3F" w:rsidP="00037F3F">
            <w:pPr>
              <w:pStyle w:val="ListParagraph"/>
              <w:numPr>
                <w:ilvl w:val="0"/>
                <w:numId w:val="1"/>
              </w:numPr>
              <w:jc w:val="both"/>
              <w:rPr>
                <w:rFonts w:ascii="Times New Roman" w:hAnsi="Times New Roman"/>
                <w:sz w:val="20"/>
                <w:szCs w:val="20"/>
              </w:rPr>
            </w:pPr>
            <w:r w:rsidRPr="00037F3F">
              <w:rPr>
                <w:rFonts w:ascii="Times New Roman" w:hAnsi="Times New Roman"/>
                <w:sz w:val="20"/>
                <w:szCs w:val="20"/>
              </w:rPr>
              <w:t>http://www.usatod</w:t>
            </w:r>
            <w:r>
              <w:rPr>
                <w:rFonts w:ascii="Times New Roman" w:hAnsi="Times New Roman"/>
                <w:sz w:val="20"/>
                <w:szCs w:val="20"/>
              </w:rPr>
              <w:t xml:space="preserve">ay.com </w:t>
            </w:r>
          </w:p>
          <w:p w:rsidR="00037F3F" w:rsidRDefault="008076D2" w:rsidP="00037F3F">
            <w:pPr>
              <w:pStyle w:val="ListParagraph"/>
              <w:numPr>
                <w:ilvl w:val="0"/>
                <w:numId w:val="1"/>
              </w:numPr>
              <w:jc w:val="both"/>
              <w:rPr>
                <w:rFonts w:ascii="Times New Roman" w:hAnsi="Times New Roman"/>
                <w:sz w:val="20"/>
                <w:szCs w:val="20"/>
              </w:rPr>
            </w:pPr>
            <w:hyperlink r:id="rId87" w:history="1">
              <w:r w:rsidR="00037F3F" w:rsidRPr="00901F21">
                <w:rPr>
                  <w:rStyle w:val="Hyperlink"/>
                  <w:rFonts w:ascii="Times New Roman" w:hAnsi="Times New Roman"/>
                  <w:sz w:val="20"/>
                  <w:szCs w:val="20"/>
                </w:rPr>
                <w:t>http://ideas.time.com/</w:t>
              </w:r>
            </w:hyperlink>
          </w:p>
          <w:p w:rsidR="00037F3F" w:rsidRDefault="008076D2" w:rsidP="00037F3F">
            <w:pPr>
              <w:pStyle w:val="ListParagraph"/>
              <w:numPr>
                <w:ilvl w:val="0"/>
                <w:numId w:val="1"/>
              </w:numPr>
              <w:jc w:val="both"/>
              <w:rPr>
                <w:rFonts w:ascii="Times New Roman" w:hAnsi="Times New Roman"/>
                <w:sz w:val="20"/>
                <w:szCs w:val="20"/>
              </w:rPr>
            </w:pPr>
            <w:hyperlink r:id="rId88" w:history="1">
              <w:r w:rsidR="00037F3F" w:rsidRPr="00901F21">
                <w:rPr>
                  <w:rStyle w:val="Hyperlink"/>
                  <w:rFonts w:ascii="Times New Roman" w:hAnsi="Times New Roman"/>
                  <w:sz w:val="20"/>
                  <w:szCs w:val="20"/>
                </w:rPr>
                <w:t>http://www.al.com</w:t>
              </w:r>
            </w:hyperlink>
          </w:p>
          <w:p w:rsidR="006954A1" w:rsidRPr="00037F3F" w:rsidRDefault="008076D2" w:rsidP="00037F3F">
            <w:pPr>
              <w:pStyle w:val="ListParagraph"/>
              <w:numPr>
                <w:ilvl w:val="0"/>
                <w:numId w:val="1"/>
              </w:numPr>
              <w:jc w:val="both"/>
              <w:rPr>
                <w:rFonts w:ascii="Times New Roman" w:hAnsi="Times New Roman"/>
                <w:sz w:val="20"/>
                <w:szCs w:val="20"/>
              </w:rPr>
            </w:pPr>
            <w:hyperlink r:id="rId89" w:history="1">
              <w:r w:rsidR="00037F3F" w:rsidRPr="00901F21">
                <w:rPr>
                  <w:rStyle w:val="Hyperlink"/>
                  <w:rFonts w:ascii="Times New Roman" w:hAnsi="Times New Roman"/>
                  <w:sz w:val="20"/>
                  <w:szCs w:val="20"/>
                </w:rPr>
                <w:t>http://nieteacher.org</w:t>
              </w:r>
            </w:hyperlink>
          </w:p>
          <w:p w:rsidR="006954A1" w:rsidRPr="00AB24E3" w:rsidRDefault="006954A1" w:rsidP="00CD5889">
            <w:pPr>
              <w:ind w:left="360" w:hanging="360"/>
              <w:jc w:val="both"/>
              <w:rPr>
                <w:rFonts w:ascii="Times New Roman" w:hAnsi="Times New Roman"/>
                <w:sz w:val="20"/>
                <w:szCs w:val="20"/>
              </w:rPr>
            </w:pPr>
          </w:p>
        </w:tc>
      </w:tr>
    </w:tbl>
    <w:p w:rsidR="00340858" w:rsidRDefault="00340858" w:rsidP="004421D5">
      <w:pPr>
        <w:jc w:val="both"/>
        <w:rPr>
          <w:rFonts w:ascii="Times New Roman" w:hAnsi="Times New Roman"/>
        </w:rPr>
      </w:pPr>
    </w:p>
    <w:p w:rsidR="00340858" w:rsidRDefault="00340858" w:rsidP="00CD5889">
      <w:pPr>
        <w:ind w:left="360" w:hanging="360"/>
        <w:jc w:val="both"/>
        <w:rPr>
          <w:rFonts w:ascii="Times New Roman" w:hAnsi="Times New Roman"/>
        </w:rPr>
      </w:pPr>
    </w:p>
    <w:p w:rsidR="00340858" w:rsidRPr="00AB24E3" w:rsidRDefault="00340858" w:rsidP="00CD5889">
      <w:pPr>
        <w:ind w:left="360" w:hanging="360"/>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5A0B01" w:rsidRPr="00AB24E3">
              <w:rPr>
                <w:rFonts w:ascii="Times New Roman" w:hAnsi="Times New Roman"/>
                <w:b/>
                <w:sz w:val="20"/>
                <w:szCs w:val="20"/>
              </w:rPr>
              <w:t>7</w:t>
            </w:r>
            <w:r w:rsidR="008D7633" w:rsidRPr="00AB24E3">
              <w:rPr>
                <w:rFonts w:ascii="Times New Roman" w:hAnsi="Times New Roman"/>
                <w:b/>
                <w:sz w:val="20"/>
                <w:szCs w:val="20"/>
              </w:rPr>
              <w:t>.14</w:t>
            </w:r>
          </w:p>
          <w:p w:rsidR="006954A1" w:rsidRPr="00AB24E3" w:rsidRDefault="002251BA" w:rsidP="0028017C">
            <w:pPr>
              <w:ind w:left="360" w:hanging="8"/>
              <w:jc w:val="both"/>
              <w:rPr>
                <w:rFonts w:ascii="Times New Roman" w:hAnsi="Times New Roman"/>
                <w:sz w:val="20"/>
                <w:szCs w:val="20"/>
              </w:rPr>
            </w:pPr>
            <w:r w:rsidRPr="00697340">
              <w:rPr>
                <w:rFonts w:ascii="Times New Roman" w:hAnsi="Times New Roman"/>
                <w:sz w:val="22"/>
                <w:szCs w:val="22"/>
              </w:rPr>
              <w:t>Analyze the structure an author uses to organize a text, including how the major sections contribute to the whole and</w:t>
            </w:r>
            <w:r w:rsidRPr="00AB24E3">
              <w:rPr>
                <w:rFonts w:ascii="Times New Roman" w:hAnsi="Times New Roman"/>
                <w:sz w:val="22"/>
                <w:szCs w:val="22"/>
              </w:rPr>
              <w:t xml:space="preserve"> to the development of the ideas.</w:t>
            </w:r>
          </w:p>
        </w:tc>
      </w:tr>
      <w:tr w:rsidR="006954A1" w:rsidRPr="00AB24E3" w:rsidTr="006954A1">
        <w:trPr>
          <w:jc w:val="center"/>
        </w:trPr>
        <w:tc>
          <w:tcPr>
            <w:tcW w:w="3147" w:type="dxa"/>
            <w:tcBorders>
              <w:top w:val="single" w:sz="18" w:space="0" w:color="auto"/>
            </w:tcBorders>
          </w:tcPr>
          <w:p w:rsidR="006954A1" w:rsidRPr="00AB24E3" w:rsidRDefault="006954A1" w:rsidP="0028017C">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6954A1" w:rsidRPr="00AB24E3" w:rsidRDefault="0028017C" w:rsidP="00CD5889">
            <w:pPr>
              <w:ind w:left="360" w:hanging="8"/>
              <w:jc w:val="both"/>
              <w:rPr>
                <w:rFonts w:ascii="Times New Roman" w:hAnsi="Times New Roman"/>
                <w:b/>
                <w:sz w:val="20"/>
                <w:szCs w:val="20"/>
              </w:rPr>
            </w:pPr>
            <w:r w:rsidRPr="00AB24E3">
              <w:rPr>
                <w:rFonts w:ascii="Times New Roman" w:hAnsi="Times New Roman"/>
                <w:sz w:val="22"/>
                <w:szCs w:val="22"/>
              </w:rPr>
              <w:t xml:space="preserve">Students can </w:t>
            </w:r>
            <w:r w:rsidR="002251BA" w:rsidRPr="00AB24E3">
              <w:rPr>
                <w:rFonts w:ascii="Times New Roman" w:hAnsi="Times New Roman"/>
                <w:sz w:val="22"/>
                <w:szCs w:val="22"/>
              </w:rPr>
              <w:t>analyze the structure an author uses to organize a text, including how the major sections contribute to the whole and to the development of the ideas.</w:t>
            </w:r>
          </w:p>
        </w:tc>
        <w:tc>
          <w:tcPr>
            <w:tcW w:w="3240" w:type="dxa"/>
            <w:tcBorders>
              <w:top w:val="single" w:sz="18" w:space="0" w:color="auto"/>
            </w:tcBorders>
          </w:tcPr>
          <w:p w:rsidR="006954A1" w:rsidRPr="00AB24E3" w:rsidRDefault="006954A1" w:rsidP="00CD5889">
            <w:pPr>
              <w:ind w:left="360" w:hanging="8"/>
              <w:jc w:val="both"/>
              <w:rPr>
                <w:rFonts w:ascii="Times New Roman" w:hAnsi="Times New Roman"/>
                <w:b/>
                <w:sz w:val="20"/>
                <w:szCs w:val="20"/>
              </w:rPr>
            </w:pPr>
            <w:r w:rsidRPr="00AB24E3">
              <w:rPr>
                <w:rFonts w:ascii="Times New Roman" w:hAnsi="Times New Roman"/>
                <w:b/>
                <w:sz w:val="20"/>
                <w:szCs w:val="20"/>
              </w:rPr>
              <w:t xml:space="preserve">Present: </w:t>
            </w:r>
          </w:p>
          <w:p w:rsidR="006954A1" w:rsidRPr="00AB24E3" w:rsidRDefault="00697340" w:rsidP="00CD5889">
            <w:pPr>
              <w:ind w:left="360" w:hanging="8"/>
              <w:jc w:val="both"/>
              <w:rPr>
                <w:rFonts w:ascii="Times New Roman" w:hAnsi="Times New Roman"/>
                <w:b/>
                <w:sz w:val="20"/>
                <w:szCs w:val="20"/>
              </w:rPr>
            </w:pPr>
            <w:r w:rsidRPr="002422AC">
              <w:rPr>
                <w:rFonts w:ascii="Times New Roman" w:hAnsi="Times New Roman"/>
                <w:sz w:val="22"/>
                <w:szCs w:val="22"/>
              </w:rPr>
              <w:t>Students analyze the way a book or article is written and how the structure does matter. In some cases the author chooses to go from beginning to end in sequential manners and sometimes the author uses flashbacks in an effective means to develop their stories or ideas.</w:t>
            </w:r>
          </w:p>
        </w:tc>
        <w:tc>
          <w:tcPr>
            <w:tcW w:w="2993" w:type="dxa"/>
            <w:tcBorders>
              <w:top w:val="single" w:sz="18" w:space="0" w:color="auto"/>
            </w:tcBorders>
          </w:tcPr>
          <w:p w:rsidR="006954A1" w:rsidRPr="00AB24E3" w:rsidRDefault="006954A1" w:rsidP="00CD5889">
            <w:pPr>
              <w:ind w:left="360" w:hanging="8"/>
              <w:jc w:val="both"/>
              <w:rPr>
                <w:rFonts w:ascii="Times New Roman" w:hAnsi="Times New Roman"/>
                <w:b/>
                <w:sz w:val="20"/>
                <w:szCs w:val="20"/>
              </w:rPr>
            </w:pPr>
            <w:r w:rsidRPr="00AB24E3">
              <w:rPr>
                <w:rFonts w:ascii="Times New Roman" w:hAnsi="Times New Roman"/>
                <w:b/>
                <w:sz w:val="20"/>
                <w:szCs w:val="20"/>
              </w:rPr>
              <w:t xml:space="preserve">Going Forward: </w:t>
            </w:r>
          </w:p>
          <w:p w:rsidR="006954A1" w:rsidRPr="00AB24E3" w:rsidRDefault="00987994" w:rsidP="00CD5889">
            <w:pPr>
              <w:ind w:left="360" w:hanging="8"/>
              <w:jc w:val="both"/>
              <w:rPr>
                <w:rFonts w:ascii="Times New Roman" w:hAnsi="Times New Roman"/>
                <w:b/>
                <w:sz w:val="20"/>
                <w:szCs w:val="20"/>
              </w:rPr>
            </w:pPr>
            <w:r w:rsidRPr="002422AC">
              <w:rPr>
                <w:rFonts w:ascii="Times New Roman" w:hAnsi="Times New Roman"/>
                <w:sz w:val="22"/>
                <w:szCs w:val="22"/>
              </w:rPr>
              <w:t>Students will create their own stories in which they will use different literary elements such as flashback, foreshadowing, or point of view. They will also use different figures of speech such as metaphors, similes, oxymorons, personification and alliteration.</w:t>
            </w:r>
          </w:p>
        </w:tc>
      </w:tr>
      <w:tr w:rsidR="006954A1" w:rsidRPr="00AB24E3" w:rsidTr="006954A1">
        <w:trPr>
          <w:jc w:val="center"/>
        </w:trPr>
        <w:tc>
          <w:tcPr>
            <w:tcW w:w="9380" w:type="dxa"/>
            <w:gridSpan w:val="3"/>
          </w:tcPr>
          <w:p w:rsidR="006954A1" w:rsidRPr="00AB24E3" w:rsidRDefault="006954A1" w:rsidP="00DC6988">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r w:rsidR="00DC6988">
              <w:rPr>
                <w:rFonts w:ascii="Times New Roman" w:hAnsi="Times New Roman"/>
                <w:b/>
                <w:sz w:val="20"/>
                <w:szCs w:val="20"/>
              </w:rPr>
              <w:t xml:space="preserve"> Flashback, foreshadowing, point of view, metaphors, similes, oxymoron, personification, alliteration</w:t>
            </w:r>
          </w:p>
          <w:p w:rsidR="006954A1" w:rsidRPr="00AB24E3" w:rsidRDefault="006954A1" w:rsidP="00CD5889">
            <w:pPr>
              <w:ind w:left="360" w:hanging="360"/>
              <w:jc w:val="both"/>
              <w:rPr>
                <w:rFonts w:ascii="Times New Roman" w:hAnsi="Times New Roman"/>
                <w:sz w:val="20"/>
                <w:szCs w:val="20"/>
              </w:rPr>
            </w:pPr>
          </w:p>
        </w:tc>
      </w:tr>
    </w:tbl>
    <w:p w:rsidR="006954A1" w:rsidRPr="00AB24E3" w:rsidRDefault="006954A1" w:rsidP="00CD5889">
      <w:pPr>
        <w:ind w:left="360" w:hanging="360"/>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AB24E3" w:rsidRDefault="006954A1" w:rsidP="009E1781">
            <w:pPr>
              <w:jc w:val="both"/>
              <w:rPr>
                <w:rFonts w:ascii="Times New Roman" w:hAnsi="Times New Roman"/>
                <w:b/>
                <w:sz w:val="20"/>
                <w:szCs w:val="20"/>
              </w:rPr>
            </w:pPr>
            <w:r w:rsidRPr="00AB24E3">
              <w:rPr>
                <w:rFonts w:ascii="Times New Roman" w:hAnsi="Times New Roman"/>
                <w:b/>
                <w:sz w:val="20"/>
                <w:szCs w:val="20"/>
              </w:rPr>
              <w:t>Career Connections:</w:t>
            </w:r>
            <w:r w:rsidR="009E1781">
              <w:rPr>
                <w:rFonts w:ascii="Times New Roman" w:hAnsi="Times New Roman"/>
                <w:b/>
                <w:sz w:val="20"/>
                <w:szCs w:val="20"/>
              </w:rPr>
              <w:t xml:space="preserve"> Writer, educator, editor, publishing, marketing, psychology, librarian</w:t>
            </w:r>
          </w:p>
          <w:p w:rsidR="006954A1" w:rsidRPr="00AB24E3" w:rsidRDefault="006954A1" w:rsidP="009E1781">
            <w:pPr>
              <w:jc w:val="both"/>
              <w:rPr>
                <w:rFonts w:ascii="Times New Roman" w:hAnsi="Times New Roman"/>
                <w:sz w:val="20"/>
                <w:szCs w:val="20"/>
              </w:rPr>
            </w:pPr>
          </w:p>
        </w:tc>
      </w:tr>
    </w:tbl>
    <w:p w:rsidR="006954A1" w:rsidRPr="00AB24E3" w:rsidRDefault="006954A1" w:rsidP="00CD5889">
      <w:pPr>
        <w:ind w:left="360" w:hanging="360"/>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6954A1">
        <w:trPr>
          <w:trHeight w:val="2010"/>
          <w:jc w:val="center"/>
        </w:trPr>
        <w:tc>
          <w:tcPr>
            <w:tcW w:w="9468" w:type="dxa"/>
          </w:tcPr>
          <w:p w:rsidR="006954A1" w:rsidRPr="00B508D0" w:rsidRDefault="006954A1" w:rsidP="00B508D0">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Pr="00AB24E3" w:rsidRDefault="00806C69" w:rsidP="00B508D0">
            <w:pPr>
              <w:ind w:left="360" w:hanging="360"/>
              <w:jc w:val="both"/>
              <w:rPr>
                <w:rFonts w:ascii="Times New Roman" w:hAnsi="Times New Roman"/>
                <w:sz w:val="20"/>
                <w:szCs w:val="20"/>
              </w:rPr>
            </w:pPr>
            <w:r>
              <w:rPr>
                <w:rFonts w:ascii="Times New Roman" w:hAnsi="Times New Roman"/>
                <w:sz w:val="20"/>
                <w:szCs w:val="20"/>
              </w:rPr>
              <w:t xml:space="preserve">       </w:t>
            </w:r>
            <w:r w:rsidR="00B508D0">
              <w:rPr>
                <w:rFonts w:ascii="Times New Roman" w:hAnsi="Times New Roman"/>
                <w:sz w:val="20"/>
                <w:szCs w:val="20"/>
              </w:rPr>
              <w:t>Many students have read Rick Riordan’s books about Greek, Roman and Egyptian gods. First, listen to a podcast of an interview Rick Riordan did discussing the appeal of mythology. Now, have students research a Greek, Roman or Egyptian god. After the research is complete, the students will write a story that contains literary elements. They will then write a story about their god using flashbacks as a component. The flashbacks must be important and must advance the story as it is written. The stories will be illustrated as a children’s book and must appeal to a broad-range of readers.</w:t>
            </w:r>
          </w:p>
        </w:tc>
      </w:tr>
    </w:tbl>
    <w:p w:rsidR="006954A1" w:rsidRPr="00AB24E3" w:rsidRDefault="006954A1" w:rsidP="00CD5889">
      <w:pPr>
        <w:ind w:left="360" w:hanging="360"/>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4D0329" w:rsidRDefault="004D0329" w:rsidP="004D0329">
            <w:pPr>
              <w:pStyle w:val="ListParagraph"/>
              <w:numPr>
                <w:ilvl w:val="0"/>
                <w:numId w:val="1"/>
              </w:numPr>
              <w:ind w:left="360"/>
              <w:jc w:val="both"/>
              <w:rPr>
                <w:rFonts w:ascii="Times New Roman" w:hAnsi="Times New Roman"/>
                <w:sz w:val="20"/>
                <w:szCs w:val="20"/>
              </w:rPr>
            </w:pPr>
            <w:r>
              <w:rPr>
                <w:rFonts w:ascii="Times New Roman" w:hAnsi="Times New Roman"/>
                <w:sz w:val="20"/>
                <w:szCs w:val="20"/>
              </w:rPr>
              <w:t xml:space="preserve">Rick Riordan interview: </w:t>
            </w:r>
            <w:hyperlink r:id="rId90" w:history="1">
              <w:r w:rsidRPr="0028404A">
                <w:rPr>
                  <w:rStyle w:val="Hyperlink"/>
                  <w:rFonts w:ascii="Times New Roman" w:hAnsi="Times New Roman"/>
                  <w:sz w:val="20"/>
                  <w:szCs w:val="20"/>
                </w:rPr>
                <w:t>www.metmuseum.org/metmedia/audio/kids</w:t>
              </w:r>
            </w:hyperlink>
          </w:p>
          <w:p w:rsidR="004D0329" w:rsidRDefault="004D0329" w:rsidP="004D0329">
            <w:pPr>
              <w:pStyle w:val="ListParagraph"/>
              <w:numPr>
                <w:ilvl w:val="0"/>
                <w:numId w:val="1"/>
              </w:numPr>
              <w:ind w:left="360"/>
              <w:jc w:val="both"/>
              <w:rPr>
                <w:rFonts w:ascii="Times New Roman" w:hAnsi="Times New Roman"/>
                <w:sz w:val="20"/>
                <w:szCs w:val="20"/>
              </w:rPr>
            </w:pPr>
            <w:r>
              <w:rPr>
                <w:rFonts w:ascii="Times New Roman" w:hAnsi="Times New Roman"/>
                <w:sz w:val="20"/>
                <w:szCs w:val="20"/>
              </w:rPr>
              <w:t xml:space="preserve">Greek gods: </w:t>
            </w:r>
            <w:hyperlink r:id="rId91" w:history="1">
              <w:r w:rsidRPr="0028404A">
                <w:rPr>
                  <w:rStyle w:val="Hyperlink"/>
                  <w:rFonts w:ascii="Times New Roman" w:hAnsi="Times New Roman"/>
                  <w:sz w:val="20"/>
                  <w:szCs w:val="20"/>
                </w:rPr>
                <w:t>www.greek-gods.info/</w:t>
              </w:r>
            </w:hyperlink>
          </w:p>
          <w:p w:rsidR="004D0329" w:rsidRDefault="004D0329" w:rsidP="004D0329">
            <w:pPr>
              <w:pStyle w:val="ListParagraph"/>
              <w:numPr>
                <w:ilvl w:val="0"/>
                <w:numId w:val="1"/>
              </w:numPr>
              <w:ind w:left="360"/>
              <w:jc w:val="both"/>
              <w:rPr>
                <w:rFonts w:ascii="Times New Roman" w:hAnsi="Times New Roman"/>
                <w:sz w:val="20"/>
                <w:szCs w:val="20"/>
              </w:rPr>
            </w:pPr>
            <w:r>
              <w:rPr>
                <w:rFonts w:ascii="Times New Roman" w:hAnsi="Times New Roman"/>
                <w:sz w:val="20"/>
                <w:szCs w:val="20"/>
              </w:rPr>
              <w:t xml:space="preserve">Roman gods: </w:t>
            </w:r>
            <w:hyperlink r:id="rId92" w:history="1">
              <w:r w:rsidRPr="0028404A">
                <w:rPr>
                  <w:rStyle w:val="Hyperlink"/>
                  <w:rFonts w:ascii="Times New Roman" w:hAnsi="Times New Roman"/>
                  <w:sz w:val="20"/>
                  <w:szCs w:val="20"/>
                </w:rPr>
                <w:t>www.pantheon.org/miscellaneous/roman_vs_greek.html</w:t>
              </w:r>
            </w:hyperlink>
          </w:p>
          <w:p w:rsidR="004D0329" w:rsidRDefault="004D0329" w:rsidP="004D0329">
            <w:pPr>
              <w:pStyle w:val="ListParagraph"/>
              <w:numPr>
                <w:ilvl w:val="0"/>
                <w:numId w:val="1"/>
              </w:numPr>
              <w:ind w:left="360"/>
              <w:jc w:val="both"/>
              <w:rPr>
                <w:rFonts w:ascii="Times New Roman" w:hAnsi="Times New Roman"/>
                <w:sz w:val="20"/>
                <w:szCs w:val="20"/>
              </w:rPr>
            </w:pPr>
            <w:r>
              <w:rPr>
                <w:rFonts w:ascii="Times New Roman" w:hAnsi="Times New Roman"/>
                <w:sz w:val="20"/>
                <w:szCs w:val="20"/>
              </w:rPr>
              <w:t xml:space="preserve">Egyptian gods: </w:t>
            </w:r>
            <w:hyperlink r:id="rId93" w:history="1">
              <w:r w:rsidRPr="0028404A">
                <w:rPr>
                  <w:rStyle w:val="Hyperlink"/>
                  <w:rFonts w:ascii="Times New Roman" w:hAnsi="Times New Roman"/>
                  <w:sz w:val="20"/>
                  <w:szCs w:val="20"/>
                </w:rPr>
                <w:t>www.ancientegypt.co.uk/gods/explore/main.html</w:t>
              </w:r>
            </w:hyperlink>
          </w:p>
          <w:p w:rsidR="004D0329" w:rsidRDefault="004D0329" w:rsidP="004D0329">
            <w:pPr>
              <w:pStyle w:val="ListParagraph"/>
              <w:numPr>
                <w:ilvl w:val="0"/>
                <w:numId w:val="1"/>
              </w:numPr>
              <w:ind w:left="360"/>
              <w:jc w:val="both"/>
              <w:rPr>
                <w:rFonts w:ascii="Times New Roman" w:hAnsi="Times New Roman"/>
                <w:sz w:val="20"/>
                <w:szCs w:val="20"/>
              </w:rPr>
            </w:pPr>
            <w:r>
              <w:rPr>
                <w:rFonts w:ascii="Times New Roman" w:hAnsi="Times New Roman"/>
                <w:sz w:val="20"/>
                <w:szCs w:val="20"/>
              </w:rPr>
              <w:t>Rick Riordan books</w:t>
            </w:r>
          </w:p>
          <w:p w:rsidR="004D0329" w:rsidRDefault="004D0329" w:rsidP="004D0329">
            <w:pPr>
              <w:pStyle w:val="ListParagraph"/>
              <w:numPr>
                <w:ilvl w:val="0"/>
                <w:numId w:val="1"/>
              </w:numPr>
              <w:ind w:left="360"/>
              <w:jc w:val="both"/>
              <w:rPr>
                <w:rFonts w:ascii="Times New Roman" w:hAnsi="Times New Roman"/>
                <w:sz w:val="20"/>
                <w:szCs w:val="20"/>
              </w:rPr>
            </w:pPr>
            <w:r>
              <w:rPr>
                <w:rFonts w:ascii="Times New Roman" w:hAnsi="Times New Roman"/>
                <w:sz w:val="20"/>
                <w:szCs w:val="20"/>
              </w:rPr>
              <w:t>Media center</w:t>
            </w:r>
          </w:p>
          <w:p w:rsidR="006954A1" w:rsidRPr="004D0329" w:rsidRDefault="004D0329" w:rsidP="004D0329">
            <w:pPr>
              <w:pStyle w:val="ListParagraph"/>
              <w:numPr>
                <w:ilvl w:val="0"/>
                <w:numId w:val="1"/>
              </w:numPr>
              <w:ind w:left="360"/>
              <w:jc w:val="both"/>
              <w:rPr>
                <w:rFonts w:ascii="Times New Roman" w:hAnsi="Times New Roman"/>
                <w:sz w:val="20"/>
                <w:szCs w:val="20"/>
              </w:rPr>
            </w:pPr>
            <w:r>
              <w:rPr>
                <w:rFonts w:ascii="Times New Roman" w:hAnsi="Times New Roman"/>
                <w:sz w:val="20"/>
                <w:szCs w:val="20"/>
              </w:rPr>
              <w:t>Media Specialist/Librarian</w:t>
            </w:r>
          </w:p>
          <w:p w:rsidR="006954A1" w:rsidRPr="00AB24E3" w:rsidRDefault="006954A1" w:rsidP="00CD5889">
            <w:pPr>
              <w:ind w:left="360" w:hanging="360"/>
              <w:jc w:val="both"/>
              <w:rPr>
                <w:rFonts w:ascii="Times New Roman" w:hAnsi="Times New Roman"/>
                <w:sz w:val="20"/>
                <w:szCs w:val="20"/>
              </w:rPr>
            </w:pPr>
          </w:p>
        </w:tc>
      </w:tr>
    </w:tbl>
    <w:p w:rsidR="006954A1" w:rsidRPr="00AB24E3" w:rsidRDefault="006954A1" w:rsidP="00CD5889">
      <w:pPr>
        <w:ind w:left="360" w:hanging="360"/>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2251BA" w:rsidRPr="00AB24E3">
              <w:rPr>
                <w:rFonts w:ascii="Times New Roman" w:hAnsi="Times New Roman"/>
                <w:b/>
                <w:sz w:val="20"/>
                <w:szCs w:val="20"/>
              </w:rPr>
              <w:t>7</w:t>
            </w:r>
            <w:r w:rsidR="008D7633" w:rsidRPr="00AB24E3">
              <w:rPr>
                <w:rFonts w:ascii="Times New Roman" w:hAnsi="Times New Roman"/>
                <w:b/>
                <w:sz w:val="20"/>
                <w:szCs w:val="20"/>
              </w:rPr>
              <w:t>.15</w:t>
            </w:r>
          </w:p>
          <w:p w:rsidR="006954A1" w:rsidRPr="00AB24E3" w:rsidRDefault="002251BA" w:rsidP="00F93E9B">
            <w:pPr>
              <w:ind w:left="360" w:hanging="8"/>
              <w:jc w:val="both"/>
              <w:rPr>
                <w:rFonts w:ascii="Times New Roman" w:hAnsi="Times New Roman"/>
                <w:b/>
                <w:sz w:val="20"/>
                <w:szCs w:val="20"/>
              </w:rPr>
            </w:pPr>
            <w:r w:rsidRPr="00AB24E3">
              <w:rPr>
                <w:rFonts w:ascii="Times New Roman" w:hAnsi="Times New Roman"/>
                <w:sz w:val="22"/>
                <w:szCs w:val="22"/>
              </w:rPr>
              <w:t>Determine an author’s point of view or purpose in a text and analyze how the author distinguishes his or her position from that of others.</w:t>
            </w:r>
          </w:p>
        </w:tc>
      </w:tr>
      <w:tr w:rsidR="006954A1" w:rsidRPr="00AB24E3" w:rsidTr="006954A1">
        <w:trPr>
          <w:jc w:val="center"/>
        </w:trPr>
        <w:tc>
          <w:tcPr>
            <w:tcW w:w="3147" w:type="dxa"/>
            <w:tcBorders>
              <w:top w:val="single" w:sz="18" w:space="0" w:color="auto"/>
            </w:tcBorders>
          </w:tcPr>
          <w:p w:rsidR="006954A1" w:rsidRPr="00AB24E3" w:rsidRDefault="006954A1" w:rsidP="00CD5889">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6954A1" w:rsidRPr="00AB24E3" w:rsidRDefault="006954A1" w:rsidP="00F93E9B">
            <w:pPr>
              <w:ind w:left="352"/>
              <w:jc w:val="both"/>
              <w:rPr>
                <w:rFonts w:ascii="Times New Roman" w:hAnsi="Times New Roman"/>
                <w:spacing w:val="-4"/>
                <w:sz w:val="20"/>
                <w:szCs w:val="20"/>
              </w:rPr>
            </w:pPr>
            <w:r w:rsidRPr="00AB24E3">
              <w:rPr>
                <w:rFonts w:ascii="Times New Roman" w:hAnsi="Times New Roman"/>
                <w:spacing w:val="-4"/>
                <w:sz w:val="22"/>
                <w:szCs w:val="22"/>
              </w:rPr>
              <w:t>Student can</w:t>
            </w:r>
            <w:r w:rsidR="001E439B" w:rsidRPr="00AB24E3">
              <w:rPr>
                <w:rFonts w:ascii="Times New Roman" w:hAnsi="Times New Roman"/>
                <w:spacing w:val="-4"/>
                <w:sz w:val="20"/>
                <w:szCs w:val="20"/>
              </w:rPr>
              <w:t xml:space="preserve"> </w:t>
            </w:r>
            <w:r w:rsidR="002251BA" w:rsidRPr="00AB24E3">
              <w:rPr>
                <w:rFonts w:ascii="Times New Roman" w:hAnsi="Times New Roman"/>
                <w:sz w:val="22"/>
                <w:szCs w:val="22"/>
              </w:rPr>
              <w:t>determine an author’s point of view or purpose in a text and analyze how the author distinguishes his or her position from that of others.</w:t>
            </w:r>
          </w:p>
        </w:tc>
        <w:tc>
          <w:tcPr>
            <w:tcW w:w="3240" w:type="dxa"/>
            <w:tcBorders>
              <w:top w:val="single" w:sz="18" w:space="0" w:color="auto"/>
            </w:tcBorders>
          </w:tcPr>
          <w:p w:rsidR="006954A1" w:rsidRPr="00AB24E3" w:rsidRDefault="006954A1" w:rsidP="00CD5889">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6954A1" w:rsidRPr="00AB24E3" w:rsidRDefault="00D836DF" w:rsidP="00514A4E">
            <w:pPr>
              <w:ind w:left="360" w:hanging="360"/>
              <w:jc w:val="both"/>
              <w:rPr>
                <w:rFonts w:ascii="Times New Roman" w:hAnsi="Times New Roman"/>
                <w:spacing w:val="-4"/>
                <w:sz w:val="20"/>
                <w:szCs w:val="20"/>
              </w:rPr>
            </w:pPr>
            <w:r>
              <w:rPr>
                <w:rFonts w:ascii="Times New Roman" w:hAnsi="Times New Roman"/>
                <w:spacing w:val="-4"/>
                <w:sz w:val="20"/>
                <w:szCs w:val="20"/>
              </w:rPr>
              <w:t>Students will observe and recognize the impact of the author’s point of view or purpose in a text and analyze the unique impact of that point of view on the plot, theme, central idea</w:t>
            </w:r>
            <w:r w:rsidR="00514A4E">
              <w:rPr>
                <w:rFonts w:ascii="Times New Roman" w:hAnsi="Times New Roman"/>
                <w:spacing w:val="-4"/>
                <w:sz w:val="20"/>
                <w:szCs w:val="20"/>
              </w:rPr>
              <w:t>, tone and mood of the text</w:t>
            </w:r>
            <w:r>
              <w:rPr>
                <w:rFonts w:ascii="Times New Roman" w:hAnsi="Times New Roman"/>
                <w:spacing w:val="-4"/>
                <w:sz w:val="20"/>
                <w:szCs w:val="20"/>
              </w:rPr>
              <w:t xml:space="preserve">. </w:t>
            </w:r>
          </w:p>
        </w:tc>
        <w:tc>
          <w:tcPr>
            <w:tcW w:w="2993" w:type="dxa"/>
            <w:tcBorders>
              <w:top w:val="single" w:sz="18" w:space="0" w:color="auto"/>
            </w:tcBorders>
          </w:tcPr>
          <w:p w:rsidR="006954A1" w:rsidRPr="00AB24E3" w:rsidRDefault="006954A1" w:rsidP="00CD5889">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6954A1" w:rsidRPr="00AB24E3" w:rsidRDefault="00D836DF" w:rsidP="00B4717C">
            <w:pPr>
              <w:ind w:left="360" w:hanging="360"/>
              <w:jc w:val="both"/>
              <w:rPr>
                <w:rFonts w:ascii="Times New Roman" w:hAnsi="Times New Roman"/>
                <w:spacing w:val="-4"/>
                <w:sz w:val="20"/>
                <w:szCs w:val="20"/>
              </w:rPr>
            </w:pPr>
            <w:r>
              <w:rPr>
                <w:rFonts w:ascii="Times New Roman" w:hAnsi="Times New Roman"/>
                <w:spacing w:val="-4"/>
                <w:sz w:val="20"/>
                <w:szCs w:val="20"/>
              </w:rPr>
              <w:t>Students will re</w:t>
            </w:r>
            <w:r w:rsidR="00C9388E">
              <w:rPr>
                <w:rFonts w:ascii="Times New Roman" w:hAnsi="Times New Roman"/>
                <w:spacing w:val="-4"/>
                <w:sz w:val="20"/>
                <w:szCs w:val="20"/>
              </w:rPr>
              <w:t>cognize and apply the impact of the author’s point of view</w:t>
            </w:r>
            <w:r w:rsidR="00B4717C">
              <w:rPr>
                <w:rFonts w:ascii="Times New Roman" w:hAnsi="Times New Roman"/>
                <w:spacing w:val="-4"/>
                <w:sz w:val="20"/>
                <w:szCs w:val="20"/>
              </w:rPr>
              <w:t xml:space="preserve">, </w:t>
            </w:r>
            <w:r w:rsidR="00C9388E">
              <w:rPr>
                <w:rFonts w:ascii="Times New Roman" w:hAnsi="Times New Roman"/>
                <w:spacing w:val="-4"/>
                <w:sz w:val="20"/>
                <w:szCs w:val="20"/>
              </w:rPr>
              <w:t>purpose</w:t>
            </w:r>
            <w:r w:rsidR="00B4717C">
              <w:rPr>
                <w:rFonts w:ascii="Times New Roman" w:hAnsi="Times New Roman"/>
                <w:spacing w:val="-4"/>
                <w:sz w:val="20"/>
                <w:szCs w:val="20"/>
              </w:rPr>
              <w:t>, tone, and mood</w:t>
            </w:r>
            <w:r w:rsidR="00C9388E">
              <w:rPr>
                <w:rFonts w:ascii="Times New Roman" w:hAnsi="Times New Roman"/>
                <w:spacing w:val="-4"/>
                <w:sz w:val="20"/>
                <w:szCs w:val="20"/>
              </w:rPr>
              <w:t xml:space="preserve"> in a text by </w:t>
            </w:r>
            <w:r w:rsidR="000B0E37">
              <w:rPr>
                <w:rFonts w:ascii="Times New Roman" w:hAnsi="Times New Roman"/>
                <w:spacing w:val="-4"/>
                <w:sz w:val="20"/>
                <w:szCs w:val="20"/>
              </w:rPr>
              <w:t>writing a narrative from a different point of view.</w:t>
            </w:r>
          </w:p>
        </w:tc>
      </w:tr>
      <w:tr w:rsidR="006954A1" w:rsidRPr="00AB24E3" w:rsidTr="006954A1">
        <w:trPr>
          <w:jc w:val="center"/>
        </w:trPr>
        <w:tc>
          <w:tcPr>
            <w:tcW w:w="9380" w:type="dxa"/>
            <w:gridSpan w:val="3"/>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p>
          <w:p w:rsidR="006954A1" w:rsidRPr="00AB24E3" w:rsidRDefault="000B0E37" w:rsidP="00CD5889">
            <w:pPr>
              <w:ind w:left="360" w:hanging="360"/>
              <w:jc w:val="both"/>
              <w:rPr>
                <w:rFonts w:ascii="Times New Roman" w:hAnsi="Times New Roman"/>
                <w:b/>
                <w:sz w:val="20"/>
                <w:szCs w:val="20"/>
              </w:rPr>
            </w:pPr>
            <w:r>
              <w:rPr>
                <w:rFonts w:ascii="Times New Roman" w:hAnsi="Times New Roman"/>
                <w:b/>
                <w:sz w:val="20"/>
                <w:szCs w:val="20"/>
              </w:rPr>
              <w:t xml:space="preserve">Point of view; plot; theme; central idea; tone; </w:t>
            </w:r>
            <w:r w:rsidR="00514A4E">
              <w:rPr>
                <w:rFonts w:ascii="Times New Roman" w:hAnsi="Times New Roman"/>
                <w:b/>
                <w:sz w:val="20"/>
                <w:szCs w:val="20"/>
              </w:rPr>
              <w:t xml:space="preserve">mood; </w:t>
            </w:r>
            <w:r>
              <w:rPr>
                <w:rFonts w:ascii="Times New Roman" w:hAnsi="Times New Roman"/>
                <w:b/>
                <w:sz w:val="20"/>
                <w:szCs w:val="20"/>
              </w:rPr>
              <w:t>purpose; narrative</w:t>
            </w:r>
          </w:p>
          <w:p w:rsidR="006954A1" w:rsidRPr="00AB24E3" w:rsidRDefault="006954A1" w:rsidP="00E73A11">
            <w:pPr>
              <w:jc w:val="both"/>
              <w:rPr>
                <w:rFonts w:ascii="Times New Roman" w:hAnsi="Times New Roman"/>
                <w:b/>
                <w:sz w:val="20"/>
                <w:szCs w:val="20"/>
              </w:rPr>
            </w:pPr>
          </w:p>
        </w:tc>
      </w:tr>
    </w:tbl>
    <w:p w:rsidR="006954A1" w:rsidRPr="00AB24E3" w:rsidRDefault="006954A1" w:rsidP="00CD5889">
      <w:pPr>
        <w:ind w:left="360" w:hanging="360"/>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6954A1" w:rsidRPr="00AB24E3" w:rsidRDefault="000B0E37" w:rsidP="00CD5889">
            <w:pPr>
              <w:ind w:left="360" w:hanging="360"/>
              <w:jc w:val="both"/>
              <w:rPr>
                <w:rFonts w:ascii="Times New Roman" w:hAnsi="Times New Roman"/>
                <w:b/>
                <w:sz w:val="20"/>
                <w:szCs w:val="20"/>
              </w:rPr>
            </w:pPr>
            <w:r w:rsidRPr="00067498">
              <w:rPr>
                <w:rFonts w:ascii="Times New Roman" w:hAnsi="Times New Roman"/>
                <w:sz w:val="20"/>
                <w:szCs w:val="20"/>
              </w:rPr>
              <w:t>Writer, educator, editor, publishing, marketing, psychology</w:t>
            </w:r>
          </w:p>
          <w:p w:rsidR="006954A1" w:rsidRPr="00AB24E3" w:rsidRDefault="006954A1" w:rsidP="00CD5889">
            <w:pPr>
              <w:ind w:left="360" w:hanging="360"/>
              <w:jc w:val="both"/>
              <w:rPr>
                <w:rFonts w:ascii="Times New Roman" w:hAnsi="Times New Roman"/>
                <w:sz w:val="20"/>
                <w:szCs w:val="20"/>
              </w:rPr>
            </w:pPr>
          </w:p>
        </w:tc>
      </w:tr>
    </w:tbl>
    <w:p w:rsidR="006954A1" w:rsidRPr="00AB24E3" w:rsidRDefault="006954A1" w:rsidP="00CD5889">
      <w:pPr>
        <w:ind w:left="360" w:hanging="360"/>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6954A1">
        <w:trPr>
          <w:trHeight w:val="2010"/>
          <w:jc w:val="center"/>
        </w:trPr>
        <w:tc>
          <w:tcPr>
            <w:tcW w:w="9468"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Pr="00AB24E3" w:rsidRDefault="00514A4E" w:rsidP="00CD5889">
            <w:pPr>
              <w:ind w:left="360" w:hanging="360"/>
              <w:jc w:val="both"/>
              <w:rPr>
                <w:rFonts w:ascii="Times New Roman" w:hAnsi="Times New Roman"/>
                <w:sz w:val="20"/>
                <w:szCs w:val="20"/>
              </w:rPr>
            </w:pPr>
            <w:r>
              <w:rPr>
                <w:rFonts w:ascii="Times New Roman" w:hAnsi="Times New Roman"/>
                <w:sz w:val="20"/>
                <w:szCs w:val="20"/>
              </w:rPr>
              <w:t>The teacher will use a short story, narrative poem, or biography to open discussion of how changing the point of view (from third-person narrator to first-person narrator, from one character to another</w:t>
            </w:r>
            <w:r w:rsidR="000503C2">
              <w:rPr>
                <w:rFonts w:ascii="Times New Roman" w:hAnsi="Times New Roman"/>
                <w:sz w:val="20"/>
                <w:szCs w:val="20"/>
              </w:rPr>
              <w:t>, from biography to autobiography</w:t>
            </w:r>
            <w:r>
              <w:rPr>
                <w:rFonts w:ascii="Times New Roman" w:hAnsi="Times New Roman"/>
                <w:sz w:val="20"/>
                <w:szCs w:val="20"/>
              </w:rPr>
              <w:t>) changes the purpose, tone, and mood of the story.</w:t>
            </w:r>
            <w:r w:rsidR="000503C2">
              <w:rPr>
                <w:rFonts w:ascii="Times New Roman" w:hAnsi="Times New Roman"/>
                <w:sz w:val="20"/>
                <w:szCs w:val="20"/>
              </w:rPr>
              <w:t xml:space="preserve"> </w:t>
            </w:r>
          </w:p>
          <w:p w:rsidR="006954A1" w:rsidRPr="00AB24E3" w:rsidRDefault="000503C2" w:rsidP="0093214D">
            <w:pPr>
              <w:ind w:left="360" w:hanging="360"/>
              <w:jc w:val="both"/>
              <w:rPr>
                <w:rFonts w:ascii="Times New Roman" w:hAnsi="Times New Roman"/>
                <w:sz w:val="20"/>
                <w:szCs w:val="20"/>
              </w:rPr>
            </w:pPr>
            <w:r>
              <w:rPr>
                <w:rFonts w:ascii="Times New Roman" w:hAnsi="Times New Roman"/>
                <w:sz w:val="20"/>
                <w:szCs w:val="20"/>
              </w:rPr>
              <w:t xml:space="preserve">Students will independently choose a </w:t>
            </w:r>
            <w:r w:rsidR="0093214D">
              <w:rPr>
                <w:rFonts w:ascii="Times New Roman" w:hAnsi="Times New Roman"/>
                <w:sz w:val="20"/>
                <w:szCs w:val="20"/>
              </w:rPr>
              <w:t xml:space="preserve">chapter or section of a </w:t>
            </w:r>
            <w:r>
              <w:rPr>
                <w:rFonts w:ascii="Times New Roman" w:hAnsi="Times New Roman"/>
                <w:sz w:val="20"/>
                <w:szCs w:val="20"/>
              </w:rPr>
              <w:t xml:space="preserve">text and </w:t>
            </w:r>
            <w:r w:rsidR="0093214D">
              <w:rPr>
                <w:rFonts w:ascii="Times New Roman" w:hAnsi="Times New Roman"/>
                <w:sz w:val="20"/>
                <w:szCs w:val="20"/>
              </w:rPr>
              <w:t xml:space="preserve">then choose </w:t>
            </w:r>
            <w:r>
              <w:rPr>
                <w:rFonts w:ascii="Times New Roman" w:hAnsi="Times New Roman"/>
                <w:sz w:val="20"/>
                <w:szCs w:val="20"/>
              </w:rPr>
              <w:t>a different point of view</w:t>
            </w:r>
            <w:r w:rsidR="0093214D">
              <w:rPr>
                <w:rFonts w:ascii="Times New Roman" w:hAnsi="Times New Roman"/>
                <w:sz w:val="20"/>
                <w:szCs w:val="20"/>
              </w:rPr>
              <w:t>. Students may write a narrative story from that perspective, or create a multimedia presentation to show the tone, mood, and purpose of the story is changed by a different point of view.</w:t>
            </w:r>
          </w:p>
          <w:p w:rsidR="006954A1" w:rsidRPr="00AB24E3" w:rsidRDefault="006954A1" w:rsidP="0093214D">
            <w:pPr>
              <w:jc w:val="both"/>
              <w:rPr>
                <w:rFonts w:ascii="Times New Roman" w:hAnsi="Times New Roman"/>
                <w:sz w:val="20"/>
                <w:szCs w:val="20"/>
              </w:rPr>
            </w:pPr>
          </w:p>
          <w:p w:rsidR="006954A1" w:rsidRPr="00AB24E3" w:rsidRDefault="00514A4E" w:rsidP="00CD5889">
            <w:pPr>
              <w:ind w:left="360" w:hanging="360"/>
              <w:jc w:val="both"/>
              <w:rPr>
                <w:rFonts w:ascii="Times New Roman" w:hAnsi="Times New Roman"/>
                <w:sz w:val="20"/>
                <w:szCs w:val="20"/>
              </w:rPr>
            </w:pPr>
            <w:r>
              <w:rPr>
                <w:rFonts w:ascii="Times New Roman" w:hAnsi="Times New Roman"/>
                <w:sz w:val="20"/>
                <w:szCs w:val="20"/>
              </w:rPr>
              <w:t xml:space="preserve">Suggested text for comparison: the YA novel </w:t>
            </w:r>
            <w:r w:rsidRPr="00514A4E">
              <w:rPr>
                <w:rFonts w:ascii="Times New Roman" w:hAnsi="Times New Roman"/>
                <w:i/>
                <w:sz w:val="20"/>
                <w:szCs w:val="20"/>
              </w:rPr>
              <w:t>Flipped</w:t>
            </w:r>
            <w:r w:rsidR="006B1401">
              <w:rPr>
                <w:rFonts w:ascii="Times New Roman" w:hAnsi="Times New Roman"/>
                <w:sz w:val="20"/>
                <w:szCs w:val="20"/>
              </w:rPr>
              <w:t xml:space="preserve"> to show two different points of view </w:t>
            </w:r>
            <w:r>
              <w:rPr>
                <w:rFonts w:ascii="Times New Roman" w:hAnsi="Times New Roman"/>
                <w:sz w:val="20"/>
                <w:szCs w:val="20"/>
              </w:rPr>
              <w:t>of the same story.</w:t>
            </w:r>
          </w:p>
          <w:p w:rsidR="006954A1" w:rsidRPr="00AB24E3" w:rsidRDefault="006954A1" w:rsidP="00CD5889">
            <w:pPr>
              <w:ind w:left="360" w:hanging="360"/>
              <w:jc w:val="both"/>
              <w:rPr>
                <w:rFonts w:ascii="Times New Roman" w:hAnsi="Times New Roman"/>
                <w:sz w:val="20"/>
                <w:szCs w:val="20"/>
              </w:rPr>
            </w:pPr>
          </w:p>
        </w:tc>
      </w:tr>
    </w:tbl>
    <w:p w:rsidR="006954A1" w:rsidRPr="00AB24E3" w:rsidRDefault="006954A1" w:rsidP="00CD5889">
      <w:pPr>
        <w:ind w:left="360" w:hanging="360"/>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6954A1" w:rsidRPr="002E70DB" w:rsidRDefault="00870C19" w:rsidP="00CD5889">
            <w:pPr>
              <w:pStyle w:val="ListParagraph"/>
              <w:numPr>
                <w:ilvl w:val="0"/>
                <w:numId w:val="1"/>
              </w:numPr>
              <w:ind w:left="360"/>
              <w:jc w:val="both"/>
              <w:rPr>
                <w:rFonts w:ascii="Times New Roman" w:hAnsi="Times New Roman"/>
                <w:i/>
                <w:sz w:val="20"/>
                <w:szCs w:val="20"/>
              </w:rPr>
            </w:pPr>
            <w:r w:rsidRPr="002E70DB">
              <w:rPr>
                <w:rFonts w:ascii="Times New Roman" w:hAnsi="Times New Roman"/>
                <w:i/>
                <w:sz w:val="20"/>
                <w:szCs w:val="20"/>
              </w:rPr>
              <w:t>Flipped</w:t>
            </w:r>
            <w:r w:rsidR="002E70DB">
              <w:rPr>
                <w:rFonts w:ascii="Times New Roman" w:hAnsi="Times New Roman"/>
                <w:i/>
                <w:sz w:val="20"/>
                <w:szCs w:val="20"/>
              </w:rPr>
              <w:t xml:space="preserve"> </w:t>
            </w:r>
            <w:r w:rsidR="002E70DB">
              <w:rPr>
                <w:rFonts w:ascii="Times New Roman" w:hAnsi="Times New Roman"/>
                <w:sz w:val="20"/>
                <w:szCs w:val="20"/>
              </w:rPr>
              <w:t xml:space="preserve">by </w:t>
            </w:r>
            <w:r w:rsidR="00A62E93" w:rsidRPr="00A62E93">
              <w:rPr>
                <w:rFonts w:ascii="Times New Roman" w:eastAsia="Times New Roman" w:hAnsi="Times New Roman" w:cs="Arial"/>
                <w:color w:val="1A1A1A"/>
                <w:sz w:val="20"/>
                <w:szCs w:val="20"/>
              </w:rPr>
              <w:t>Wendelin Van Draanen</w:t>
            </w:r>
            <w:r w:rsidR="00A62E93">
              <w:rPr>
                <w:rFonts w:ascii="Times New Roman" w:eastAsia="Times New Roman" w:hAnsi="Times New Roman" w:cs="Arial"/>
                <w:color w:val="1A1A1A"/>
                <w:sz w:val="20"/>
                <w:szCs w:val="20"/>
              </w:rPr>
              <w:t>; or the movie by the same name.</w:t>
            </w:r>
          </w:p>
          <w:p w:rsidR="00870C19" w:rsidRPr="00AB24E3" w:rsidRDefault="00870C19" w:rsidP="00870C19">
            <w:pPr>
              <w:jc w:val="both"/>
              <w:rPr>
                <w:rFonts w:ascii="Times New Roman" w:hAnsi="Times New Roman"/>
                <w:b/>
                <w:sz w:val="20"/>
                <w:szCs w:val="20"/>
              </w:rPr>
            </w:pPr>
            <w:r>
              <w:rPr>
                <w:rFonts w:ascii="Times New Roman" w:hAnsi="Times New Roman"/>
                <w:b/>
                <w:sz w:val="20"/>
                <w:szCs w:val="20"/>
              </w:rPr>
              <w:t>Free literature sources such as:</w:t>
            </w:r>
          </w:p>
          <w:p w:rsidR="00870C19" w:rsidRDefault="008076D2" w:rsidP="00870C19">
            <w:pPr>
              <w:pStyle w:val="ListParagraph"/>
              <w:numPr>
                <w:ilvl w:val="0"/>
                <w:numId w:val="1"/>
              </w:numPr>
              <w:jc w:val="both"/>
              <w:rPr>
                <w:rFonts w:ascii="Times New Roman" w:hAnsi="Times New Roman"/>
                <w:sz w:val="20"/>
                <w:szCs w:val="20"/>
              </w:rPr>
            </w:pPr>
            <w:hyperlink r:id="rId94" w:history="1">
              <w:r w:rsidR="00870C19" w:rsidRPr="005B1C7E">
                <w:rPr>
                  <w:rStyle w:val="Hyperlink"/>
                  <w:rFonts w:ascii="Times New Roman" w:hAnsi="Times New Roman"/>
                  <w:sz w:val="20"/>
                  <w:szCs w:val="20"/>
                </w:rPr>
                <w:t>http://www.literaturecollection.com</w:t>
              </w:r>
            </w:hyperlink>
          </w:p>
          <w:p w:rsidR="00870C19" w:rsidRDefault="008076D2" w:rsidP="00870C19">
            <w:pPr>
              <w:pStyle w:val="ListParagraph"/>
              <w:numPr>
                <w:ilvl w:val="0"/>
                <w:numId w:val="1"/>
              </w:numPr>
              <w:jc w:val="both"/>
              <w:rPr>
                <w:rFonts w:ascii="Times New Roman" w:hAnsi="Times New Roman"/>
                <w:sz w:val="20"/>
                <w:szCs w:val="20"/>
              </w:rPr>
            </w:pPr>
            <w:hyperlink r:id="rId95" w:history="1">
              <w:r w:rsidR="00870C19" w:rsidRPr="005B1C7E">
                <w:rPr>
                  <w:rStyle w:val="Hyperlink"/>
                  <w:rFonts w:ascii="Times New Roman" w:hAnsi="Times New Roman"/>
                  <w:sz w:val="20"/>
                  <w:szCs w:val="20"/>
                </w:rPr>
                <w:t>http://www.bibliomania.com/</w:t>
              </w:r>
            </w:hyperlink>
          </w:p>
          <w:p w:rsidR="00870C19" w:rsidRDefault="008076D2" w:rsidP="00870C19">
            <w:pPr>
              <w:pStyle w:val="ListParagraph"/>
              <w:numPr>
                <w:ilvl w:val="0"/>
                <w:numId w:val="1"/>
              </w:numPr>
              <w:jc w:val="both"/>
              <w:rPr>
                <w:rFonts w:ascii="Times New Roman" w:hAnsi="Times New Roman"/>
                <w:sz w:val="20"/>
                <w:szCs w:val="20"/>
              </w:rPr>
            </w:pPr>
            <w:hyperlink r:id="rId96" w:history="1">
              <w:r w:rsidR="00870C19" w:rsidRPr="005B1C7E">
                <w:rPr>
                  <w:rStyle w:val="Hyperlink"/>
                  <w:rFonts w:ascii="Times New Roman" w:hAnsi="Times New Roman"/>
                  <w:sz w:val="20"/>
                  <w:szCs w:val="20"/>
                </w:rPr>
                <w:t>http://www.gutenberg.org/</w:t>
              </w:r>
            </w:hyperlink>
          </w:p>
          <w:p w:rsidR="00870C19" w:rsidRDefault="008076D2" w:rsidP="00870C19">
            <w:pPr>
              <w:pStyle w:val="ListParagraph"/>
              <w:numPr>
                <w:ilvl w:val="0"/>
                <w:numId w:val="1"/>
              </w:numPr>
              <w:jc w:val="both"/>
              <w:rPr>
                <w:rFonts w:ascii="Times New Roman" w:hAnsi="Times New Roman"/>
                <w:sz w:val="20"/>
                <w:szCs w:val="20"/>
              </w:rPr>
            </w:pPr>
            <w:hyperlink r:id="rId97" w:history="1">
              <w:r w:rsidR="00870C19" w:rsidRPr="005B1C7E">
                <w:rPr>
                  <w:rStyle w:val="Hyperlink"/>
                  <w:rFonts w:ascii="Times New Roman" w:hAnsi="Times New Roman"/>
                  <w:sz w:val="20"/>
                  <w:szCs w:val="20"/>
                </w:rPr>
                <w:t>http://www.online-literature.com/</w:t>
              </w:r>
            </w:hyperlink>
          </w:p>
          <w:p w:rsidR="00870C19" w:rsidRDefault="008076D2" w:rsidP="00870C19">
            <w:pPr>
              <w:pStyle w:val="ListParagraph"/>
              <w:numPr>
                <w:ilvl w:val="0"/>
                <w:numId w:val="1"/>
              </w:numPr>
              <w:jc w:val="both"/>
              <w:rPr>
                <w:rFonts w:ascii="Times New Roman" w:hAnsi="Times New Roman"/>
                <w:sz w:val="20"/>
                <w:szCs w:val="20"/>
              </w:rPr>
            </w:pPr>
            <w:hyperlink r:id="rId98" w:history="1">
              <w:r w:rsidR="00870C19" w:rsidRPr="005B1C7E">
                <w:rPr>
                  <w:rStyle w:val="Hyperlink"/>
                  <w:rFonts w:ascii="Times New Roman" w:hAnsi="Times New Roman"/>
                  <w:sz w:val="20"/>
                  <w:szCs w:val="20"/>
                </w:rPr>
                <w:t>http://www.literature.org/</w:t>
              </w:r>
            </w:hyperlink>
          </w:p>
          <w:p w:rsidR="00870C19" w:rsidRDefault="00870C19" w:rsidP="00870C19">
            <w:pPr>
              <w:pStyle w:val="ListParagraph"/>
              <w:numPr>
                <w:ilvl w:val="0"/>
                <w:numId w:val="1"/>
              </w:numPr>
              <w:jc w:val="both"/>
              <w:rPr>
                <w:rFonts w:ascii="Times New Roman" w:hAnsi="Times New Roman"/>
                <w:sz w:val="20"/>
                <w:szCs w:val="20"/>
              </w:rPr>
            </w:pPr>
            <w:r w:rsidRPr="00B11F49">
              <w:rPr>
                <w:rFonts w:ascii="Times New Roman" w:hAnsi="Times New Roman"/>
                <w:sz w:val="20"/>
                <w:szCs w:val="20"/>
              </w:rPr>
              <w:t>http://www.freeliterature.org/</w:t>
            </w:r>
          </w:p>
          <w:p w:rsidR="00196D8B" w:rsidRDefault="00870C19" w:rsidP="00196D8B">
            <w:pPr>
              <w:pStyle w:val="ListParagraph"/>
              <w:numPr>
                <w:ilvl w:val="0"/>
                <w:numId w:val="1"/>
              </w:numPr>
              <w:jc w:val="both"/>
              <w:rPr>
                <w:rFonts w:ascii="Times New Roman" w:hAnsi="Times New Roman"/>
                <w:sz w:val="20"/>
                <w:szCs w:val="20"/>
              </w:rPr>
            </w:pPr>
            <w:r>
              <w:rPr>
                <w:rFonts w:ascii="Times New Roman" w:hAnsi="Times New Roman"/>
                <w:sz w:val="20"/>
                <w:szCs w:val="20"/>
              </w:rPr>
              <w:t>Classroom literature textbook.</w:t>
            </w:r>
          </w:p>
          <w:p w:rsidR="006954A1" w:rsidRPr="004F6A13" w:rsidRDefault="00870C19" w:rsidP="004F6A13">
            <w:pPr>
              <w:ind w:left="360"/>
              <w:jc w:val="both"/>
              <w:rPr>
                <w:rFonts w:ascii="Times New Roman" w:hAnsi="Times New Roman"/>
                <w:sz w:val="20"/>
                <w:szCs w:val="20"/>
              </w:rPr>
            </w:pPr>
            <w:r w:rsidRPr="004F6A13">
              <w:rPr>
                <w:rFonts w:ascii="Times New Roman" w:hAnsi="Times New Roman"/>
                <w:sz w:val="20"/>
                <w:szCs w:val="20"/>
              </w:rPr>
              <w:t>School media center</w:t>
            </w:r>
          </w:p>
          <w:p w:rsidR="004F6A13" w:rsidRDefault="004F6A13" w:rsidP="004F6A13">
            <w:pPr>
              <w:ind w:left="360"/>
              <w:jc w:val="both"/>
              <w:rPr>
                <w:rFonts w:ascii="Times New Roman" w:hAnsi="Times New Roman"/>
                <w:sz w:val="20"/>
                <w:szCs w:val="20"/>
              </w:rPr>
            </w:pPr>
            <w:r>
              <w:rPr>
                <w:rFonts w:ascii="Times New Roman" w:hAnsi="Times New Roman"/>
                <w:sz w:val="20"/>
                <w:szCs w:val="20"/>
              </w:rPr>
              <w:t>Prezi.com</w:t>
            </w:r>
          </w:p>
          <w:p w:rsidR="004F6A13" w:rsidRPr="004F6A13" w:rsidRDefault="004F6A13" w:rsidP="004F6A13">
            <w:pPr>
              <w:ind w:left="360"/>
              <w:jc w:val="both"/>
              <w:rPr>
                <w:rFonts w:ascii="Times New Roman" w:hAnsi="Times New Roman"/>
                <w:sz w:val="20"/>
                <w:szCs w:val="20"/>
              </w:rPr>
            </w:pPr>
            <w:r>
              <w:rPr>
                <w:rFonts w:ascii="Times New Roman" w:hAnsi="Times New Roman"/>
                <w:sz w:val="20"/>
                <w:szCs w:val="20"/>
              </w:rPr>
              <w:t>Ahead.com</w:t>
            </w:r>
          </w:p>
          <w:p w:rsidR="006954A1" w:rsidRPr="00AB24E3" w:rsidRDefault="006954A1" w:rsidP="004F6A13">
            <w:pPr>
              <w:jc w:val="both"/>
              <w:rPr>
                <w:rFonts w:ascii="Times New Roman" w:hAnsi="Times New Roman"/>
                <w:sz w:val="20"/>
                <w:szCs w:val="20"/>
              </w:rPr>
            </w:pPr>
          </w:p>
        </w:tc>
      </w:tr>
    </w:tbl>
    <w:p w:rsidR="006954A1" w:rsidRPr="00AB24E3" w:rsidRDefault="006954A1" w:rsidP="00CD5889">
      <w:pPr>
        <w:ind w:left="360" w:hanging="360"/>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2251BA" w:rsidRPr="00AB24E3">
              <w:rPr>
                <w:rFonts w:ascii="Times New Roman" w:hAnsi="Times New Roman"/>
                <w:b/>
                <w:sz w:val="20"/>
                <w:szCs w:val="20"/>
              </w:rPr>
              <w:t>7</w:t>
            </w:r>
            <w:r w:rsidR="001E439B" w:rsidRPr="00AB24E3">
              <w:rPr>
                <w:rFonts w:ascii="Times New Roman" w:hAnsi="Times New Roman"/>
                <w:b/>
                <w:sz w:val="20"/>
                <w:szCs w:val="20"/>
              </w:rPr>
              <w:t>.16</w:t>
            </w:r>
          </w:p>
          <w:p w:rsidR="006954A1" w:rsidRPr="00AB24E3" w:rsidRDefault="002251BA" w:rsidP="00CD5889">
            <w:pPr>
              <w:ind w:left="360" w:hanging="8"/>
              <w:jc w:val="both"/>
              <w:rPr>
                <w:rFonts w:ascii="Times New Roman" w:hAnsi="Times New Roman"/>
                <w:sz w:val="20"/>
                <w:szCs w:val="20"/>
              </w:rPr>
            </w:pPr>
            <w:r w:rsidRPr="00AB24E3">
              <w:rPr>
                <w:rFonts w:ascii="Times New Roman" w:hAnsi="Times New Roman"/>
                <w:sz w:val="22"/>
                <w:szCs w:val="22"/>
              </w:rPr>
              <w:t>Compare and contrast a text to an audio, video, or multimedia version of the text, analyzing each medium’s portrayal of the subject (e.g., how the delivery of a speech affects the impact of the words).</w:t>
            </w:r>
          </w:p>
        </w:tc>
      </w:tr>
      <w:tr w:rsidR="006954A1" w:rsidRPr="00AB24E3" w:rsidTr="006954A1">
        <w:trPr>
          <w:jc w:val="center"/>
        </w:trPr>
        <w:tc>
          <w:tcPr>
            <w:tcW w:w="3147" w:type="dxa"/>
            <w:tcBorders>
              <w:top w:val="single" w:sz="18" w:space="0" w:color="auto"/>
            </w:tcBorders>
          </w:tcPr>
          <w:p w:rsidR="006954A1" w:rsidRPr="00AB24E3" w:rsidRDefault="006954A1" w:rsidP="00CD5889">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6954A1" w:rsidRPr="00AB24E3" w:rsidRDefault="006954A1" w:rsidP="00CD5889">
            <w:pPr>
              <w:ind w:left="360" w:hanging="8"/>
              <w:jc w:val="both"/>
              <w:rPr>
                <w:rFonts w:ascii="Times New Roman" w:hAnsi="Times New Roman"/>
                <w:spacing w:val="-4"/>
                <w:sz w:val="20"/>
                <w:szCs w:val="20"/>
              </w:rPr>
            </w:pPr>
            <w:r w:rsidRPr="001C159C">
              <w:rPr>
                <w:rFonts w:ascii="Times New Roman" w:hAnsi="Times New Roman"/>
                <w:spacing w:val="-4"/>
                <w:sz w:val="22"/>
                <w:szCs w:val="22"/>
              </w:rPr>
              <w:t>Student can</w:t>
            </w:r>
            <w:r w:rsidR="001E439B" w:rsidRPr="001C159C">
              <w:rPr>
                <w:rFonts w:ascii="Times New Roman" w:hAnsi="Times New Roman"/>
                <w:spacing w:val="-4"/>
                <w:sz w:val="22"/>
                <w:szCs w:val="22"/>
              </w:rPr>
              <w:t xml:space="preserve"> </w:t>
            </w:r>
            <w:r w:rsidR="002251BA" w:rsidRPr="001C159C">
              <w:rPr>
                <w:rFonts w:ascii="Times New Roman" w:hAnsi="Times New Roman"/>
                <w:sz w:val="22"/>
                <w:szCs w:val="22"/>
              </w:rPr>
              <w:t>compare</w:t>
            </w:r>
            <w:r w:rsidR="002251BA" w:rsidRPr="00AB24E3">
              <w:rPr>
                <w:rFonts w:ascii="Times New Roman" w:hAnsi="Times New Roman"/>
                <w:sz w:val="22"/>
                <w:szCs w:val="22"/>
              </w:rPr>
              <w:t xml:space="preserve"> and contrast a text to an audio, video, or multimedia version of the text, analyzing each medium’s portrayal of the subject (e.g., how the delivery of a speech affects the impact of the words).</w:t>
            </w:r>
          </w:p>
        </w:tc>
        <w:tc>
          <w:tcPr>
            <w:tcW w:w="3240" w:type="dxa"/>
            <w:tcBorders>
              <w:top w:val="single" w:sz="18" w:space="0" w:color="auto"/>
            </w:tcBorders>
          </w:tcPr>
          <w:p w:rsidR="006954A1" w:rsidRPr="00AB24E3" w:rsidRDefault="006954A1" w:rsidP="00CD5889">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6954A1" w:rsidRPr="00AB24E3" w:rsidRDefault="001969C1" w:rsidP="001C159C">
            <w:pPr>
              <w:ind w:left="360" w:hanging="360"/>
              <w:jc w:val="both"/>
              <w:rPr>
                <w:rFonts w:ascii="Times New Roman" w:hAnsi="Times New Roman"/>
                <w:spacing w:val="-4"/>
                <w:sz w:val="20"/>
                <w:szCs w:val="20"/>
              </w:rPr>
            </w:pPr>
            <w:r w:rsidRPr="0033070F">
              <w:rPr>
                <w:rFonts w:ascii="Times New Roman" w:hAnsi="Times New Roman"/>
                <w:spacing w:val="-4"/>
                <w:sz w:val="22"/>
                <w:szCs w:val="22"/>
              </w:rPr>
              <w:t xml:space="preserve">Student </w:t>
            </w:r>
            <w:r w:rsidRPr="0033070F">
              <w:rPr>
                <w:rFonts w:ascii="Times New Roman" w:eastAsia="Times New Roman" w:hAnsi="Times New Roman"/>
                <w:sz w:val="22"/>
                <w:szCs w:val="22"/>
              </w:rPr>
              <w:t xml:space="preserve">can </w:t>
            </w:r>
            <w:r w:rsidR="001C159C" w:rsidRPr="0033070F">
              <w:rPr>
                <w:rFonts w:ascii="Times New Roman" w:eastAsia="Times New Roman" w:hAnsi="Times New Roman"/>
                <w:sz w:val="22"/>
                <w:szCs w:val="22"/>
              </w:rPr>
              <w:t xml:space="preserve">analyze the value of </w:t>
            </w:r>
            <w:r w:rsidRPr="0033070F">
              <w:rPr>
                <w:rFonts w:ascii="Times New Roman" w:eastAsia="Times New Roman" w:hAnsi="Times New Roman"/>
                <w:sz w:val="22"/>
                <w:szCs w:val="22"/>
              </w:rPr>
              <w:t>a wide range</w:t>
            </w:r>
            <w:r w:rsidRPr="001969C1">
              <w:rPr>
                <w:rFonts w:ascii="Times New Roman" w:eastAsia="Times New Roman" w:hAnsi="Times New Roman"/>
                <w:sz w:val="22"/>
                <w:szCs w:val="22"/>
              </w:rPr>
              <w:t xml:space="preserve"> of </w:t>
            </w:r>
            <w:r w:rsidR="001C159C">
              <w:rPr>
                <w:rFonts w:ascii="Times New Roman" w:eastAsia="Times New Roman" w:hAnsi="Times New Roman"/>
                <w:sz w:val="22"/>
                <w:szCs w:val="22"/>
              </w:rPr>
              <w:t xml:space="preserve">significant </w:t>
            </w:r>
            <w:r w:rsidRPr="001969C1">
              <w:rPr>
                <w:rFonts w:ascii="Times New Roman" w:eastAsia="Times New Roman" w:hAnsi="Times New Roman"/>
                <w:sz w:val="22"/>
                <w:szCs w:val="22"/>
              </w:rPr>
              <w:t>source texts, including classic literature and important historical documents</w:t>
            </w:r>
            <w:r w:rsidR="001C159C">
              <w:rPr>
                <w:rFonts w:ascii="Times New Roman" w:eastAsia="Times New Roman" w:hAnsi="Times New Roman"/>
                <w:sz w:val="22"/>
                <w:szCs w:val="22"/>
              </w:rPr>
              <w:t>, and compare and contrast their respective audio, video, or multimedia versions to determine the impact</w:t>
            </w:r>
            <w:r w:rsidR="00A8629D">
              <w:rPr>
                <w:rFonts w:ascii="Times New Roman" w:eastAsia="Times New Roman" w:hAnsi="Times New Roman"/>
                <w:sz w:val="22"/>
                <w:szCs w:val="22"/>
              </w:rPr>
              <w:t xml:space="preserve"> of the delivery of the chosen texts</w:t>
            </w:r>
            <w:r w:rsidR="001C159C">
              <w:rPr>
                <w:rFonts w:ascii="Times New Roman" w:eastAsia="Times New Roman" w:hAnsi="Times New Roman"/>
                <w:sz w:val="22"/>
                <w:szCs w:val="22"/>
              </w:rPr>
              <w:t>.</w:t>
            </w:r>
          </w:p>
        </w:tc>
        <w:tc>
          <w:tcPr>
            <w:tcW w:w="2993" w:type="dxa"/>
            <w:tcBorders>
              <w:top w:val="single" w:sz="18" w:space="0" w:color="auto"/>
            </w:tcBorders>
          </w:tcPr>
          <w:p w:rsidR="006954A1" w:rsidRPr="00AB24E3" w:rsidRDefault="006954A1" w:rsidP="00CD5889">
            <w:pPr>
              <w:ind w:left="360" w:hanging="360"/>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6954A1" w:rsidRPr="0033070F" w:rsidRDefault="0033070F" w:rsidP="0033070F">
            <w:pPr>
              <w:ind w:left="360" w:hanging="360"/>
              <w:jc w:val="both"/>
              <w:rPr>
                <w:rFonts w:ascii="Times New Roman" w:hAnsi="Times New Roman"/>
                <w:spacing w:val="-4"/>
                <w:sz w:val="22"/>
                <w:szCs w:val="22"/>
              </w:rPr>
            </w:pPr>
            <w:r>
              <w:rPr>
                <w:rFonts w:ascii="Times New Roman" w:eastAsia="Times New Roman" w:hAnsi="Times New Roman"/>
                <w:sz w:val="22"/>
                <w:szCs w:val="22"/>
              </w:rPr>
              <w:t>Student c</w:t>
            </w:r>
            <w:r w:rsidRPr="0033070F">
              <w:rPr>
                <w:rFonts w:ascii="Times New Roman" w:eastAsia="Times New Roman" w:hAnsi="Times New Roman"/>
                <w:sz w:val="22"/>
                <w:szCs w:val="22"/>
              </w:rPr>
              <w:t xml:space="preserve">an apply </w:t>
            </w:r>
            <w:r>
              <w:rPr>
                <w:rFonts w:ascii="Times New Roman" w:eastAsia="Times New Roman" w:hAnsi="Times New Roman"/>
                <w:sz w:val="22"/>
                <w:szCs w:val="22"/>
              </w:rPr>
              <w:t xml:space="preserve">appropriate </w:t>
            </w:r>
            <w:r w:rsidRPr="0033070F">
              <w:rPr>
                <w:rFonts w:ascii="Times New Roman" w:eastAsia="Times New Roman" w:hAnsi="Times New Roman"/>
                <w:sz w:val="22"/>
                <w:szCs w:val="22"/>
              </w:rPr>
              <w:t xml:space="preserve">strategies </w:t>
            </w:r>
            <w:r>
              <w:rPr>
                <w:rFonts w:ascii="Times New Roman" w:eastAsia="Times New Roman" w:hAnsi="Times New Roman"/>
                <w:sz w:val="22"/>
                <w:szCs w:val="22"/>
              </w:rPr>
              <w:t xml:space="preserve">to compare and contrast </w:t>
            </w:r>
            <w:r w:rsidRPr="0033070F">
              <w:rPr>
                <w:rFonts w:ascii="Times New Roman" w:eastAsia="Times New Roman" w:hAnsi="Times New Roman"/>
                <w:sz w:val="22"/>
                <w:szCs w:val="22"/>
              </w:rPr>
              <w:t xml:space="preserve">how information from a particular </w:t>
            </w:r>
            <w:r>
              <w:rPr>
                <w:rFonts w:ascii="Times New Roman" w:eastAsia="Times New Roman" w:hAnsi="Times New Roman"/>
                <w:sz w:val="22"/>
                <w:szCs w:val="22"/>
              </w:rPr>
              <w:t xml:space="preserve">text is interpreted though its portrayal </w:t>
            </w:r>
            <w:r w:rsidRPr="0033070F">
              <w:rPr>
                <w:rFonts w:ascii="Times New Roman" w:eastAsia="Times New Roman" w:hAnsi="Times New Roman"/>
                <w:sz w:val="22"/>
                <w:szCs w:val="22"/>
              </w:rPr>
              <w:t>by a historical figure</w:t>
            </w:r>
            <w:r>
              <w:rPr>
                <w:rFonts w:ascii="Times New Roman" w:eastAsia="Times New Roman" w:hAnsi="Times New Roman"/>
                <w:sz w:val="22"/>
                <w:szCs w:val="22"/>
              </w:rPr>
              <w:t xml:space="preserve"> or a fictional character in audio, video, or multimedia</w:t>
            </w:r>
            <w:r w:rsidR="00EE39F1">
              <w:rPr>
                <w:rFonts w:ascii="Times New Roman" w:eastAsia="Times New Roman" w:hAnsi="Times New Roman"/>
                <w:sz w:val="22"/>
                <w:szCs w:val="22"/>
              </w:rPr>
              <w:t xml:space="preserve"> formats</w:t>
            </w:r>
            <w:r>
              <w:rPr>
                <w:rFonts w:ascii="Times New Roman" w:eastAsia="Times New Roman" w:hAnsi="Times New Roman"/>
                <w:sz w:val="22"/>
                <w:szCs w:val="22"/>
              </w:rPr>
              <w:t>.</w:t>
            </w:r>
          </w:p>
        </w:tc>
      </w:tr>
      <w:tr w:rsidR="006954A1" w:rsidRPr="00AB24E3" w:rsidTr="006954A1">
        <w:trPr>
          <w:jc w:val="center"/>
        </w:trPr>
        <w:tc>
          <w:tcPr>
            <w:tcW w:w="9380" w:type="dxa"/>
            <w:gridSpan w:val="3"/>
          </w:tcPr>
          <w:p w:rsidR="006954A1" w:rsidRPr="00AB24E3" w:rsidRDefault="006954A1" w:rsidP="00E5161C">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r w:rsidR="00EE39F1">
              <w:rPr>
                <w:rFonts w:ascii="Times New Roman" w:hAnsi="Times New Roman"/>
                <w:b/>
                <w:sz w:val="20"/>
                <w:szCs w:val="20"/>
              </w:rPr>
              <w:t xml:space="preserve"> audio, </w:t>
            </w:r>
            <w:r w:rsidR="00E5161C">
              <w:rPr>
                <w:rFonts w:ascii="Times New Roman" w:hAnsi="Times New Roman"/>
                <w:b/>
                <w:sz w:val="20"/>
                <w:szCs w:val="20"/>
              </w:rPr>
              <w:t>video, multimedia, significant.</w:t>
            </w:r>
          </w:p>
          <w:p w:rsidR="006954A1" w:rsidRPr="00AB24E3" w:rsidRDefault="006954A1" w:rsidP="00CD5889">
            <w:pPr>
              <w:ind w:left="360" w:hanging="360"/>
              <w:jc w:val="both"/>
              <w:rPr>
                <w:rFonts w:ascii="Times New Roman" w:hAnsi="Times New Roman"/>
                <w:sz w:val="20"/>
                <w:szCs w:val="20"/>
              </w:rPr>
            </w:pPr>
          </w:p>
        </w:tc>
      </w:tr>
    </w:tbl>
    <w:p w:rsidR="006954A1" w:rsidRPr="00AB24E3" w:rsidRDefault="006954A1" w:rsidP="00CD5889">
      <w:pPr>
        <w:ind w:left="360" w:hanging="360"/>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E5161C" w:rsidRDefault="006954A1" w:rsidP="00E5161C">
            <w:pPr>
              <w:ind w:left="360" w:hanging="360"/>
              <w:jc w:val="both"/>
              <w:rPr>
                <w:rFonts w:ascii="Times New Roman" w:hAnsi="Times New Roman"/>
                <w:b/>
                <w:sz w:val="20"/>
                <w:szCs w:val="20"/>
              </w:rPr>
            </w:pPr>
            <w:r w:rsidRPr="00AB24E3">
              <w:rPr>
                <w:rFonts w:ascii="Times New Roman" w:hAnsi="Times New Roman"/>
                <w:b/>
                <w:sz w:val="20"/>
                <w:szCs w:val="20"/>
              </w:rPr>
              <w:t>Career Connections:</w:t>
            </w:r>
            <w:r w:rsidR="0057107E">
              <w:rPr>
                <w:rFonts w:ascii="Times New Roman" w:hAnsi="Times New Roman"/>
                <w:b/>
                <w:sz w:val="20"/>
                <w:szCs w:val="20"/>
              </w:rPr>
              <w:t xml:space="preserve"> public speaking, att</w:t>
            </w:r>
            <w:r w:rsidR="004B2312">
              <w:rPr>
                <w:rFonts w:ascii="Times New Roman" w:hAnsi="Times New Roman"/>
                <w:b/>
                <w:sz w:val="20"/>
                <w:szCs w:val="20"/>
              </w:rPr>
              <w:t xml:space="preserve">orney, sales, </w:t>
            </w:r>
            <w:r w:rsidR="000739AF">
              <w:rPr>
                <w:rFonts w:ascii="Times New Roman" w:hAnsi="Times New Roman"/>
                <w:b/>
                <w:sz w:val="20"/>
                <w:szCs w:val="20"/>
              </w:rPr>
              <w:t xml:space="preserve">advertising, marketing, </w:t>
            </w:r>
            <w:r w:rsidR="004B2312">
              <w:rPr>
                <w:rFonts w:ascii="Times New Roman" w:hAnsi="Times New Roman"/>
                <w:b/>
                <w:sz w:val="20"/>
                <w:szCs w:val="20"/>
              </w:rPr>
              <w:t>theater, educator</w:t>
            </w:r>
            <w:r w:rsidR="00E5161C">
              <w:rPr>
                <w:rFonts w:ascii="Times New Roman" w:hAnsi="Times New Roman"/>
                <w:b/>
                <w:sz w:val="20"/>
                <w:szCs w:val="20"/>
              </w:rPr>
              <w:t>, writer, editor.</w:t>
            </w:r>
          </w:p>
        </w:tc>
      </w:tr>
    </w:tbl>
    <w:p w:rsidR="006954A1" w:rsidRPr="00AB24E3" w:rsidRDefault="006954A1" w:rsidP="00CD5889">
      <w:pPr>
        <w:ind w:left="360" w:hanging="360"/>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6954A1">
        <w:trPr>
          <w:trHeight w:val="2010"/>
          <w:jc w:val="center"/>
        </w:trPr>
        <w:tc>
          <w:tcPr>
            <w:tcW w:w="9468"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Pr="00740C2A" w:rsidRDefault="00D21283" w:rsidP="00494E04">
            <w:pPr>
              <w:jc w:val="both"/>
              <w:rPr>
                <w:rFonts w:ascii="Times New Roman" w:hAnsi="Times New Roman"/>
                <w:sz w:val="22"/>
                <w:szCs w:val="22"/>
              </w:rPr>
            </w:pPr>
            <w:r w:rsidRPr="00740C2A">
              <w:rPr>
                <w:rFonts w:ascii="Times New Roman" w:hAnsi="Times New Roman"/>
                <w:sz w:val="22"/>
                <w:szCs w:val="22"/>
              </w:rPr>
              <w:t>The student</w:t>
            </w:r>
            <w:r w:rsidR="00C5018E" w:rsidRPr="00740C2A">
              <w:rPr>
                <w:rFonts w:ascii="Times New Roman" w:hAnsi="Times New Roman"/>
                <w:sz w:val="22"/>
                <w:szCs w:val="22"/>
              </w:rPr>
              <w:t>s</w:t>
            </w:r>
            <w:r w:rsidRPr="00740C2A">
              <w:rPr>
                <w:rFonts w:ascii="Times New Roman" w:hAnsi="Times New Roman"/>
                <w:sz w:val="22"/>
                <w:szCs w:val="22"/>
              </w:rPr>
              <w:t xml:space="preserve"> will choose from a number of appropriate reading strategies (i.e., triple entry journal, double entry journal, Venn diagram</w:t>
            </w:r>
            <w:r w:rsidR="00DD5FFF" w:rsidRPr="00740C2A">
              <w:rPr>
                <w:rFonts w:ascii="Times New Roman" w:hAnsi="Times New Roman"/>
                <w:sz w:val="22"/>
                <w:szCs w:val="22"/>
              </w:rPr>
              <w:t xml:space="preserve"> compare-and-contrast) to compare and contrast the basic text against the perfo</w:t>
            </w:r>
            <w:r w:rsidR="00C5018E" w:rsidRPr="00740C2A">
              <w:rPr>
                <w:rFonts w:ascii="Times New Roman" w:hAnsi="Times New Roman"/>
                <w:sz w:val="22"/>
                <w:szCs w:val="22"/>
              </w:rPr>
              <w:t xml:space="preserve">rmance or delivery of that text. The students will </w:t>
            </w:r>
            <w:r w:rsidR="00494E04" w:rsidRPr="00740C2A">
              <w:rPr>
                <w:rFonts w:ascii="Times New Roman" w:hAnsi="Times New Roman"/>
                <w:sz w:val="22"/>
                <w:szCs w:val="22"/>
              </w:rPr>
              <w:t>then create a chart analyzing the use of tone, mood, body language, volume, and pace in the performance or delivery of the text. In the final step, the students will create a journal entry in which they place themselves among the witnesses to that speech and write a first-person response to the speech and its performance or delivery.</w:t>
            </w:r>
          </w:p>
          <w:p w:rsidR="006954A1" w:rsidRPr="00740C2A" w:rsidRDefault="006954A1" w:rsidP="00494E04">
            <w:pPr>
              <w:jc w:val="both"/>
              <w:rPr>
                <w:rFonts w:ascii="Times New Roman" w:hAnsi="Times New Roman"/>
                <w:sz w:val="22"/>
                <w:szCs w:val="22"/>
              </w:rPr>
            </w:pPr>
          </w:p>
          <w:p w:rsidR="006954A1" w:rsidRPr="00AB24E3" w:rsidRDefault="00B5277B" w:rsidP="00494E04">
            <w:pPr>
              <w:ind w:left="360" w:hanging="360"/>
              <w:jc w:val="both"/>
              <w:rPr>
                <w:rFonts w:ascii="Times New Roman" w:hAnsi="Times New Roman"/>
                <w:b/>
                <w:sz w:val="20"/>
                <w:szCs w:val="20"/>
              </w:rPr>
            </w:pPr>
            <w:r w:rsidRPr="00740C2A">
              <w:rPr>
                <w:rFonts w:ascii="Times New Roman" w:hAnsi="Times New Roman"/>
                <w:sz w:val="22"/>
                <w:szCs w:val="22"/>
              </w:rPr>
              <w:t>Examples might</w:t>
            </w:r>
            <w:r w:rsidR="000934B1" w:rsidRPr="00740C2A">
              <w:rPr>
                <w:rFonts w:ascii="Times New Roman" w:hAnsi="Times New Roman"/>
                <w:sz w:val="22"/>
                <w:szCs w:val="22"/>
              </w:rPr>
              <w:t xml:space="preserve"> include: The Gettysburg scene from </w:t>
            </w:r>
            <w:r w:rsidR="000934B1" w:rsidRPr="00740C2A">
              <w:rPr>
                <w:rFonts w:ascii="Times New Roman" w:hAnsi="Times New Roman"/>
                <w:i/>
                <w:sz w:val="22"/>
                <w:szCs w:val="22"/>
              </w:rPr>
              <w:t>Remember the Titans</w:t>
            </w:r>
            <w:r w:rsidR="000934B1" w:rsidRPr="00740C2A">
              <w:rPr>
                <w:rFonts w:ascii="Times New Roman" w:hAnsi="Times New Roman"/>
                <w:sz w:val="22"/>
                <w:szCs w:val="22"/>
              </w:rPr>
              <w:t xml:space="preserve">; The battlefield speech from </w:t>
            </w:r>
            <w:r w:rsidR="000934B1" w:rsidRPr="00740C2A">
              <w:rPr>
                <w:rFonts w:ascii="Times New Roman" w:hAnsi="Times New Roman"/>
                <w:i/>
                <w:sz w:val="22"/>
                <w:szCs w:val="22"/>
              </w:rPr>
              <w:t>Braveheart</w:t>
            </w:r>
            <w:r w:rsidR="000934B1" w:rsidRPr="00740C2A">
              <w:rPr>
                <w:rFonts w:ascii="Times New Roman" w:hAnsi="Times New Roman"/>
                <w:sz w:val="22"/>
                <w:szCs w:val="22"/>
              </w:rPr>
              <w:t>; Dr. Martin Luther King Jr.’s “I Have a Dream” speech</w:t>
            </w:r>
            <w:r w:rsidRPr="00740C2A">
              <w:rPr>
                <w:rFonts w:ascii="Times New Roman" w:hAnsi="Times New Roman"/>
                <w:sz w:val="22"/>
                <w:szCs w:val="22"/>
              </w:rPr>
              <w:t>; and Steve Jobs’s Stanford commencement address</w:t>
            </w:r>
            <w:r w:rsidR="000934B1" w:rsidRPr="00740C2A">
              <w:rPr>
                <w:rFonts w:ascii="Times New Roman" w:hAnsi="Times New Roman"/>
                <w:sz w:val="22"/>
                <w:szCs w:val="22"/>
              </w:rPr>
              <w:t>.</w:t>
            </w:r>
            <w:r w:rsidRPr="00740C2A">
              <w:rPr>
                <w:rFonts w:ascii="Times New Roman" w:hAnsi="Times New Roman"/>
                <w:sz w:val="22"/>
                <w:szCs w:val="22"/>
              </w:rPr>
              <w:t xml:space="preserve"> Another example might include the comparison and contrast between good and evil while viewing speeches by both Dr. King and Adolph Hitler.</w:t>
            </w:r>
            <w:r w:rsidR="0057107E">
              <w:rPr>
                <w:rFonts w:ascii="Times New Roman" w:hAnsi="Times New Roman"/>
                <w:b/>
                <w:sz w:val="20"/>
                <w:szCs w:val="20"/>
              </w:rPr>
              <w:t xml:space="preserve"> </w:t>
            </w:r>
          </w:p>
        </w:tc>
      </w:tr>
    </w:tbl>
    <w:p w:rsidR="006954A1" w:rsidRPr="00AB24E3" w:rsidRDefault="006954A1" w:rsidP="00CD5889">
      <w:pPr>
        <w:ind w:left="360" w:hanging="360"/>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F73E28" w:rsidRPr="00AB24E3" w:rsidRDefault="006954A1" w:rsidP="00F73E28">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F73E28" w:rsidRDefault="008076D2" w:rsidP="00F73E28">
            <w:pPr>
              <w:pStyle w:val="ListParagraph"/>
              <w:numPr>
                <w:ilvl w:val="0"/>
                <w:numId w:val="1"/>
              </w:numPr>
              <w:ind w:left="360"/>
              <w:jc w:val="both"/>
              <w:rPr>
                <w:rFonts w:ascii="Times New Roman" w:hAnsi="Times New Roman"/>
                <w:sz w:val="20"/>
                <w:szCs w:val="20"/>
              </w:rPr>
            </w:pPr>
            <w:hyperlink r:id="rId99" w:history="1">
              <w:r w:rsidR="00F73E28" w:rsidRPr="00901F21">
                <w:rPr>
                  <w:rStyle w:val="Hyperlink"/>
                  <w:rFonts w:ascii="Times New Roman" w:hAnsi="Times New Roman"/>
                  <w:sz w:val="20"/>
                  <w:szCs w:val="20"/>
                </w:rPr>
                <w:t>http://www.americanrhetoric.com/</w:t>
              </w:r>
            </w:hyperlink>
          </w:p>
          <w:p w:rsidR="0057107E" w:rsidRDefault="008076D2" w:rsidP="00F73E28">
            <w:pPr>
              <w:pStyle w:val="ListParagraph"/>
              <w:numPr>
                <w:ilvl w:val="0"/>
                <w:numId w:val="1"/>
              </w:numPr>
              <w:ind w:left="360"/>
              <w:jc w:val="both"/>
              <w:rPr>
                <w:rFonts w:ascii="Times New Roman" w:hAnsi="Times New Roman"/>
                <w:sz w:val="20"/>
                <w:szCs w:val="20"/>
              </w:rPr>
            </w:pPr>
            <w:hyperlink r:id="rId100" w:history="1">
              <w:r w:rsidR="0057107E" w:rsidRPr="00901F21">
                <w:rPr>
                  <w:rStyle w:val="Hyperlink"/>
                  <w:rFonts w:ascii="Times New Roman" w:hAnsi="Times New Roman"/>
                  <w:sz w:val="20"/>
                  <w:szCs w:val="20"/>
                </w:rPr>
                <w:t>http://www.americanrhetoric.com/top100speechesall.html</w:t>
              </w:r>
            </w:hyperlink>
          </w:p>
          <w:p w:rsidR="006954A1" w:rsidRPr="0057107E" w:rsidRDefault="008076D2" w:rsidP="0057107E">
            <w:pPr>
              <w:pStyle w:val="ListParagraph"/>
              <w:numPr>
                <w:ilvl w:val="0"/>
                <w:numId w:val="1"/>
              </w:numPr>
              <w:ind w:left="360"/>
              <w:jc w:val="both"/>
              <w:rPr>
                <w:rFonts w:ascii="Times New Roman" w:hAnsi="Times New Roman"/>
                <w:sz w:val="20"/>
                <w:szCs w:val="20"/>
              </w:rPr>
            </w:pPr>
            <w:hyperlink r:id="rId101" w:history="1">
              <w:r w:rsidR="00F73E28" w:rsidRPr="0057107E">
                <w:rPr>
                  <w:rStyle w:val="Hyperlink"/>
                  <w:rFonts w:ascii="Times New Roman" w:hAnsi="Times New Roman"/>
                  <w:sz w:val="20"/>
                  <w:szCs w:val="20"/>
                </w:rPr>
                <w:t>http://www.americanrhetoric.com/moviespeeches.htm</w:t>
              </w:r>
            </w:hyperlink>
          </w:p>
          <w:p w:rsidR="00494E04" w:rsidRDefault="008076D2" w:rsidP="0057107E">
            <w:pPr>
              <w:pStyle w:val="ListParagraph"/>
              <w:numPr>
                <w:ilvl w:val="0"/>
                <w:numId w:val="1"/>
              </w:numPr>
              <w:ind w:left="360"/>
              <w:jc w:val="both"/>
              <w:rPr>
                <w:rFonts w:ascii="Times New Roman" w:hAnsi="Times New Roman"/>
                <w:sz w:val="20"/>
                <w:szCs w:val="20"/>
              </w:rPr>
            </w:pPr>
            <w:hyperlink r:id="rId102" w:history="1">
              <w:r w:rsidR="00A566D3" w:rsidRPr="00901F21">
                <w:rPr>
                  <w:rStyle w:val="Hyperlink"/>
                  <w:rFonts w:ascii="Times New Roman" w:hAnsi="Times New Roman"/>
                  <w:sz w:val="20"/>
                  <w:szCs w:val="20"/>
                </w:rPr>
                <w:t>http://www.filmsite.org/bestspeeches.html</w:t>
              </w:r>
            </w:hyperlink>
          </w:p>
          <w:p w:rsidR="006954A1" w:rsidRPr="00494E04" w:rsidRDefault="008076D2" w:rsidP="00494E04">
            <w:pPr>
              <w:pStyle w:val="ListParagraph"/>
              <w:numPr>
                <w:ilvl w:val="0"/>
                <w:numId w:val="1"/>
              </w:numPr>
              <w:ind w:left="360"/>
              <w:jc w:val="both"/>
              <w:rPr>
                <w:rFonts w:ascii="Times New Roman" w:hAnsi="Times New Roman"/>
                <w:sz w:val="20"/>
                <w:szCs w:val="20"/>
              </w:rPr>
            </w:pPr>
            <w:hyperlink r:id="rId103" w:history="1">
              <w:r w:rsidR="00494E04" w:rsidRPr="00901F21">
                <w:rPr>
                  <w:rStyle w:val="Hyperlink"/>
                  <w:rFonts w:ascii="Times New Roman" w:hAnsi="Times New Roman"/>
                  <w:sz w:val="20"/>
                  <w:szCs w:val="20"/>
                </w:rPr>
                <w:t>http://www.history.com/speeches</w:t>
              </w:r>
            </w:hyperlink>
          </w:p>
        </w:tc>
      </w:tr>
    </w:tbl>
    <w:p w:rsidR="006954A1" w:rsidRPr="00AB24E3" w:rsidRDefault="006954A1" w:rsidP="00CD5889">
      <w:pPr>
        <w:ind w:left="360" w:hanging="360"/>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2251BA" w:rsidRPr="00AB24E3">
              <w:rPr>
                <w:rFonts w:ascii="Times New Roman" w:hAnsi="Times New Roman"/>
                <w:b/>
                <w:sz w:val="20"/>
                <w:szCs w:val="20"/>
              </w:rPr>
              <w:t>7</w:t>
            </w:r>
            <w:r w:rsidR="00ED2159" w:rsidRPr="00AB24E3">
              <w:rPr>
                <w:rFonts w:ascii="Times New Roman" w:hAnsi="Times New Roman"/>
                <w:b/>
                <w:sz w:val="20"/>
                <w:szCs w:val="20"/>
              </w:rPr>
              <w:t>.17</w:t>
            </w:r>
          </w:p>
          <w:p w:rsidR="006954A1" w:rsidRPr="00AB24E3" w:rsidRDefault="002251BA" w:rsidP="00CD5889">
            <w:pPr>
              <w:ind w:left="360" w:hanging="8"/>
              <w:jc w:val="both"/>
              <w:rPr>
                <w:rFonts w:ascii="Times New Roman" w:hAnsi="Times New Roman"/>
                <w:b/>
                <w:sz w:val="20"/>
                <w:szCs w:val="20"/>
              </w:rPr>
            </w:pPr>
            <w:r w:rsidRPr="007E51D8">
              <w:rPr>
                <w:rFonts w:ascii="Times New Roman" w:hAnsi="Times New Roman"/>
                <w:sz w:val="22"/>
                <w:szCs w:val="22"/>
              </w:rPr>
              <w:t>Trace and evaluate the argument and specific claims in a text, assessing whether the reasoning is sound and the evidence</w:t>
            </w:r>
            <w:r w:rsidRPr="00AB24E3">
              <w:rPr>
                <w:rFonts w:ascii="Times New Roman" w:hAnsi="Times New Roman"/>
                <w:sz w:val="22"/>
                <w:szCs w:val="22"/>
              </w:rPr>
              <w:t xml:space="preserve"> is relevant and sufficient to support the claims.</w:t>
            </w:r>
          </w:p>
        </w:tc>
      </w:tr>
      <w:tr w:rsidR="006954A1" w:rsidRPr="00AB24E3" w:rsidTr="006954A1">
        <w:trPr>
          <w:jc w:val="center"/>
        </w:trPr>
        <w:tc>
          <w:tcPr>
            <w:tcW w:w="3147"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6954A1" w:rsidRPr="00AB24E3" w:rsidRDefault="006954A1" w:rsidP="001E2F6F">
            <w:pPr>
              <w:ind w:left="360" w:hanging="8"/>
              <w:jc w:val="both"/>
              <w:rPr>
                <w:rFonts w:ascii="Times New Roman" w:hAnsi="Times New Roman"/>
                <w:b/>
                <w:sz w:val="20"/>
                <w:szCs w:val="20"/>
              </w:rPr>
            </w:pPr>
            <w:r w:rsidRPr="00AB24E3">
              <w:rPr>
                <w:rFonts w:ascii="Times New Roman" w:hAnsi="Times New Roman"/>
                <w:sz w:val="20"/>
                <w:szCs w:val="20"/>
              </w:rPr>
              <w:t>Student can</w:t>
            </w:r>
            <w:r w:rsidR="001E439B" w:rsidRPr="00AB24E3">
              <w:rPr>
                <w:rFonts w:ascii="Times New Roman" w:hAnsi="Times New Roman"/>
                <w:b/>
                <w:sz w:val="20"/>
                <w:szCs w:val="20"/>
              </w:rPr>
              <w:t xml:space="preserve"> </w:t>
            </w:r>
            <w:r w:rsidR="002251BA" w:rsidRPr="00AB24E3">
              <w:rPr>
                <w:rFonts w:ascii="Times New Roman" w:hAnsi="Times New Roman"/>
                <w:sz w:val="22"/>
                <w:szCs w:val="22"/>
              </w:rPr>
              <w:t>trace and evaluate the argument and specific claims in a text, assessing whether the reasoning is sound and the evidence is relevant and sufficient to support the claims.</w:t>
            </w:r>
          </w:p>
        </w:tc>
        <w:tc>
          <w:tcPr>
            <w:tcW w:w="3240"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6954A1" w:rsidRPr="007E51D8" w:rsidRDefault="007E51D8" w:rsidP="00CD5889">
            <w:pPr>
              <w:ind w:left="360" w:hanging="360"/>
              <w:jc w:val="both"/>
              <w:rPr>
                <w:rFonts w:ascii="Times New Roman" w:hAnsi="Times New Roman"/>
                <w:sz w:val="22"/>
                <w:szCs w:val="22"/>
              </w:rPr>
            </w:pPr>
            <w:r>
              <w:rPr>
                <w:rFonts w:ascii="Times New Roman" w:hAnsi="Times New Roman"/>
                <w:b/>
                <w:sz w:val="20"/>
                <w:szCs w:val="20"/>
              </w:rPr>
              <w:t xml:space="preserve">       </w:t>
            </w:r>
            <w:r w:rsidRPr="007E51D8">
              <w:rPr>
                <w:rFonts w:ascii="Times New Roman" w:hAnsi="Times New Roman"/>
                <w:sz w:val="22"/>
                <w:szCs w:val="22"/>
              </w:rPr>
              <w:t>The students are tracing and evaluating arguments in debates-written text from televised debates would work well</w:t>
            </w:r>
            <w:r>
              <w:rPr>
                <w:rFonts w:ascii="Times New Roman" w:hAnsi="Times New Roman"/>
                <w:sz w:val="22"/>
                <w:szCs w:val="22"/>
              </w:rPr>
              <w:t xml:space="preserve"> </w:t>
            </w:r>
            <w:r w:rsidRPr="007E51D8">
              <w:rPr>
                <w:rFonts w:ascii="Times New Roman" w:hAnsi="Times New Roman"/>
                <w:sz w:val="22"/>
                <w:szCs w:val="22"/>
              </w:rPr>
              <w:t>- and they assess whether the reasoning is sound and the evidence is relevant and sufficient to support the speakers’ claims.</w:t>
            </w:r>
          </w:p>
        </w:tc>
        <w:tc>
          <w:tcPr>
            <w:tcW w:w="2993"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Going Forward: </w:t>
            </w:r>
          </w:p>
          <w:p w:rsidR="006954A1" w:rsidRPr="00AB24E3" w:rsidRDefault="00F0634E" w:rsidP="00CD5889">
            <w:pPr>
              <w:ind w:left="360" w:hanging="360"/>
              <w:jc w:val="both"/>
              <w:rPr>
                <w:rFonts w:ascii="Times New Roman" w:hAnsi="Times New Roman"/>
                <w:b/>
                <w:sz w:val="20"/>
                <w:szCs w:val="20"/>
              </w:rPr>
            </w:pPr>
            <w:r>
              <w:rPr>
                <w:rFonts w:ascii="Times New Roman" w:hAnsi="Times New Roman"/>
                <w:sz w:val="22"/>
                <w:szCs w:val="22"/>
              </w:rPr>
              <w:t xml:space="preserve">      </w:t>
            </w:r>
            <w:r w:rsidRPr="00F0634E">
              <w:rPr>
                <w:rFonts w:ascii="Times New Roman" w:hAnsi="Times New Roman"/>
                <w:sz w:val="22"/>
                <w:szCs w:val="22"/>
              </w:rPr>
              <w:t>Students will write their own speeches that support their side of the argument in a clear and concise manner that supports and defends the arguments that they are making in their writing and speaking</w:t>
            </w:r>
            <w:r>
              <w:rPr>
                <w:rFonts w:ascii="Times New Roman" w:hAnsi="Times New Roman"/>
                <w:b/>
                <w:sz w:val="20"/>
                <w:szCs w:val="20"/>
              </w:rPr>
              <w:t>.</w:t>
            </w:r>
          </w:p>
        </w:tc>
      </w:tr>
      <w:tr w:rsidR="006954A1" w:rsidRPr="00AB24E3" w:rsidTr="006954A1">
        <w:trPr>
          <w:jc w:val="center"/>
        </w:trPr>
        <w:tc>
          <w:tcPr>
            <w:tcW w:w="9380" w:type="dxa"/>
            <w:gridSpan w:val="3"/>
          </w:tcPr>
          <w:p w:rsidR="006954A1" w:rsidRPr="00AB24E3" w:rsidRDefault="006954A1" w:rsidP="005F4785">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r w:rsidR="005F4785">
              <w:rPr>
                <w:rFonts w:ascii="Times New Roman" w:hAnsi="Times New Roman"/>
                <w:b/>
                <w:sz w:val="20"/>
                <w:szCs w:val="20"/>
              </w:rPr>
              <w:t xml:space="preserve"> evaluate, specific, text, reasoning, evidence, relevant, sufficient</w:t>
            </w:r>
          </w:p>
          <w:p w:rsidR="006954A1" w:rsidRPr="00AB24E3" w:rsidRDefault="006954A1" w:rsidP="00CD5889">
            <w:pPr>
              <w:ind w:left="360" w:hanging="360"/>
              <w:jc w:val="both"/>
              <w:rPr>
                <w:rFonts w:ascii="Times New Roman" w:hAnsi="Times New Roman"/>
                <w:b/>
                <w:sz w:val="20"/>
                <w:szCs w:val="20"/>
              </w:rPr>
            </w:pP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6954A1" w:rsidRPr="00AB24E3" w:rsidRDefault="00630F1E" w:rsidP="00630F1E">
            <w:pPr>
              <w:jc w:val="both"/>
              <w:rPr>
                <w:rFonts w:ascii="Times New Roman" w:hAnsi="Times New Roman"/>
                <w:b/>
                <w:sz w:val="20"/>
                <w:szCs w:val="20"/>
              </w:rPr>
            </w:pPr>
            <w:r>
              <w:rPr>
                <w:rFonts w:ascii="Times New Roman" w:hAnsi="Times New Roman"/>
                <w:b/>
                <w:sz w:val="20"/>
                <w:szCs w:val="20"/>
              </w:rPr>
              <w:t>Writer, educator, editor, publishing, marketing, psychology, librarian, teacher, attorney, public speaker</w:t>
            </w:r>
          </w:p>
        </w:tc>
      </w:tr>
    </w:tbl>
    <w:p w:rsidR="006954A1" w:rsidRPr="00AB24E3" w:rsidRDefault="006954A1" w:rsidP="00CD5889">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6954A1">
        <w:trPr>
          <w:trHeight w:val="2010"/>
          <w:jc w:val="center"/>
        </w:trPr>
        <w:tc>
          <w:tcPr>
            <w:tcW w:w="9468"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Pr="00AA5B3A" w:rsidRDefault="00AA5B3A" w:rsidP="00AA5B3A">
            <w:pPr>
              <w:jc w:val="both"/>
              <w:rPr>
                <w:rFonts w:ascii="Times New Roman" w:hAnsi="Times New Roman"/>
                <w:sz w:val="22"/>
                <w:szCs w:val="22"/>
              </w:rPr>
            </w:pPr>
            <w:r w:rsidRPr="00AA5B3A">
              <w:rPr>
                <w:rFonts w:ascii="Times New Roman" w:hAnsi="Times New Roman"/>
                <w:sz w:val="22"/>
                <w:szCs w:val="22"/>
              </w:rPr>
              <w:t>Students will choose a hot topic that has two sides to it. They will spend time researching their side, finding relevant and important facts that back up their viewpoints. They will then create a persuasive essay in the form of a speech that can be memorized and said to the class. Another student will research the opposing side of the argument. After listening to both speeches, the class will vote on which side they feel did the better job of supporting and defending their side. It is not about personal opinion; it is about facts and arguments that are supported by those facts. This process will allow students to expand their ability to create arguments based on research i</w:t>
            </w:r>
            <w:r>
              <w:rPr>
                <w:rFonts w:ascii="Times New Roman" w:hAnsi="Times New Roman"/>
                <w:sz w:val="22"/>
                <w:szCs w:val="22"/>
              </w:rPr>
              <w:t>nformation and not just opinion.</w:t>
            </w:r>
          </w:p>
          <w:p w:rsidR="006954A1" w:rsidRPr="00AB24E3" w:rsidRDefault="006954A1" w:rsidP="00CD5889">
            <w:pPr>
              <w:ind w:left="360" w:hanging="360"/>
              <w:jc w:val="both"/>
              <w:rPr>
                <w:rFonts w:ascii="Times New Roman" w:hAnsi="Times New Roman"/>
                <w:b/>
                <w:sz w:val="20"/>
                <w:szCs w:val="20"/>
              </w:rPr>
            </w:pP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1569FB" w:rsidRPr="008041CF" w:rsidRDefault="008076D2" w:rsidP="001569FB">
            <w:pPr>
              <w:pStyle w:val="ListParagraph"/>
              <w:numPr>
                <w:ilvl w:val="0"/>
                <w:numId w:val="1"/>
              </w:numPr>
              <w:jc w:val="both"/>
              <w:rPr>
                <w:rFonts w:ascii="Times New Roman" w:hAnsi="Times New Roman"/>
                <w:sz w:val="20"/>
                <w:szCs w:val="20"/>
              </w:rPr>
            </w:pPr>
            <w:hyperlink r:id="rId104" w:history="1">
              <w:r w:rsidR="001569FB" w:rsidRPr="008041CF">
                <w:rPr>
                  <w:rStyle w:val="Hyperlink"/>
                  <w:rFonts w:ascii="Times New Roman" w:hAnsi="Times New Roman"/>
                  <w:b/>
                  <w:sz w:val="20"/>
                  <w:szCs w:val="20"/>
                </w:rPr>
                <w:t>http://www.idebate.org/index.php</w:t>
              </w:r>
            </w:hyperlink>
          </w:p>
          <w:p w:rsidR="001569FB" w:rsidRPr="008041CF" w:rsidRDefault="008076D2" w:rsidP="001569FB">
            <w:pPr>
              <w:pStyle w:val="ListParagraph"/>
              <w:numPr>
                <w:ilvl w:val="0"/>
                <w:numId w:val="1"/>
              </w:numPr>
              <w:jc w:val="both"/>
              <w:rPr>
                <w:rFonts w:ascii="Times New Roman" w:hAnsi="Times New Roman"/>
                <w:sz w:val="20"/>
                <w:szCs w:val="20"/>
              </w:rPr>
            </w:pPr>
            <w:hyperlink r:id="rId105" w:history="1">
              <w:r w:rsidR="001569FB" w:rsidRPr="008041CF">
                <w:rPr>
                  <w:rStyle w:val="Hyperlink"/>
                  <w:rFonts w:ascii="Times New Roman" w:hAnsi="Times New Roman"/>
                  <w:b/>
                  <w:sz w:val="20"/>
                  <w:szCs w:val="20"/>
                </w:rPr>
                <w:t>http://www.middleschooldebate.com/resources/resourcesmain.htm</w:t>
              </w:r>
            </w:hyperlink>
          </w:p>
          <w:p w:rsidR="001569FB" w:rsidRDefault="008076D2" w:rsidP="001569FB">
            <w:pPr>
              <w:pStyle w:val="ListParagraph"/>
              <w:numPr>
                <w:ilvl w:val="0"/>
                <w:numId w:val="1"/>
              </w:numPr>
              <w:jc w:val="both"/>
              <w:rPr>
                <w:rFonts w:ascii="Times New Roman" w:hAnsi="Times New Roman"/>
                <w:sz w:val="20"/>
                <w:szCs w:val="20"/>
              </w:rPr>
            </w:pPr>
            <w:hyperlink r:id="rId106" w:history="1">
              <w:r w:rsidR="001569FB" w:rsidRPr="00901F21">
                <w:rPr>
                  <w:rStyle w:val="Hyperlink"/>
                  <w:rFonts w:ascii="Times New Roman" w:hAnsi="Times New Roman"/>
                  <w:sz w:val="20"/>
                  <w:szCs w:val="20"/>
                </w:rPr>
                <w:t>http://www.middleschooldebate.com/topics/topiclists.htm</w:t>
              </w:r>
            </w:hyperlink>
          </w:p>
          <w:p w:rsidR="001569FB" w:rsidRDefault="008076D2" w:rsidP="00964ACE">
            <w:pPr>
              <w:pStyle w:val="ListParagraph"/>
              <w:numPr>
                <w:ilvl w:val="0"/>
                <w:numId w:val="1"/>
              </w:numPr>
              <w:jc w:val="both"/>
              <w:rPr>
                <w:rFonts w:ascii="Times New Roman" w:hAnsi="Times New Roman"/>
                <w:sz w:val="20"/>
                <w:szCs w:val="20"/>
              </w:rPr>
            </w:pPr>
            <w:hyperlink r:id="rId107" w:history="1">
              <w:r w:rsidR="001569FB" w:rsidRPr="00901F21">
                <w:rPr>
                  <w:rStyle w:val="Hyperlink"/>
                  <w:rFonts w:ascii="Times New Roman" w:hAnsi="Times New Roman"/>
                  <w:sz w:val="20"/>
                  <w:szCs w:val="20"/>
                </w:rPr>
                <w:t>http://www.middleschooldebate.com/topics/topicresearch.htm</w:t>
              </w:r>
            </w:hyperlink>
          </w:p>
          <w:p w:rsidR="001569FB" w:rsidRPr="001569FB" w:rsidRDefault="00964ACE" w:rsidP="001569FB">
            <w:pPr>
              <w:pStyle w:val="ListParagraph"/>
              <w:numPr>
                <w:ilvl w:val="0"/>
                <w:numId w:val="1"/>
              </w:numPr>
              <w:jc w:val="both"/>
              <w:rPr>
                <w:rStyle w:val="Hyperlink"/>
                <w:rFonts w:ascii="Times New Roman" w:hAnsi="Times New Roman"/>
                <w:color w:val="auto"/>
                <w:sz w:val="20"/>
                <w:szCs w:val="20"/>
                <w:u w:val="none"/>
              </w:rPr>
            </w:pPr>
            <w:r w:rsidRPr="001569FB">
              <w:rPr>
                <w:rFonts w:ascii="Times New Roman" w:hAnsi="Times New Roman"/>
                <w:b/>
                <w:sz w:val="20"/>
                <w:szCs w:val="20"/>
              </w:rPr>
              <w:t xml:space="preserve">Alabama Virtual Library- </w:t>
            </w:r>
            <w:hyperlink r:id="rId108" w:history="1">
              <w:r w:rsidRPr="001569FB">
                <w:rPr>
                  <w:rStyle w:val="Hyperlink"/>
                  <w:rFonts w:ascii="Times New Roman" w:hAnsi="Times New Roman"/>
                  <w:b/>
                  <w:sz w:val="20"/>
                  <w:szCs w:val="20"/>
                </w:rPr>
                <w:t>www.Avl.lib.al.us</w:t>
              </w:r>
            </w:hyperlink>
          </w:p>
          <w:p w:rsidR="001569FB" w:rsidRPr="001569FB" w:rsidRDefault="00964ACE" w:rsidP="001569FB">
            <w:pPr>
              <w:pStyle w:val="ListParagraph"/>
              <w:numPr>
                <w:ilvl w:val="0"/>
                <w:numId w:val="1"/>
              </w:numPr>
              <w:jc w:val="both"/>
              <w:rPr>
                <w:rStyle w:val="Hyperlink"/>
                <w:rFonts w:ascii="Times New Roman" w:hAnsi="Times New Roman"/>
                <w:color w:val="auto"/>
                <w:sz w:val="20"/>
                <w:szCs w:val="20"/>
                <w:u w:val="none"/>
              </w:rPr>
            </w:pPr>
            <w:r w:rsidRPr="001569FB">
              <w:rPr>
                <w:rFonts w:ascii="Times New Roman" w:hAnsi="Times New Roman"/>
                <w:b/>
                <w:sz w:val="20"/>
                <w:szCs w:val="20"/>
              </w:rPr>
              <w:t xml:space="preserve">Encyclopedia Britannica- </w:t>
            </w:r>
            <w:hyperlink r:id="rId109" w:history="1">
              <w:r w:rsidRPr="001569FB">
                <w:rPr>
                  <w:rStyle w:val="Hyperlink"/>
                  <w:rFonts w:ascii="Times New Roman" w:hAnsi="Times New Roman"/>
                  <w:b/>
                  <w:sz w:val="20"/>
                  <w:szCs w:val="20"/>
                </w:rPr>
                <w:t>www.britannica.com</w:t>
              </w:r>
            </w:hyperlink>
          </w:p>
          <w:p w:rsidR="001569FB" w:rsidRPr="001569FB" w:rsidRDefault="008076D2" w:rsidP="001569FB">
            <w:pPr>
              <w:pStyle w:val="ListParagraph"/>
              <w:numPr>
                <w:ilvl w:val="0"/>
                <w:numId w:val="1"/>
              </w:numPr>
              <w:jc w:val="both"/>
              <w:rPr>
                <w:rStyle w:val="Hyperlink"/>
                <w:rFonts w:ascii="Times New Roman" w:hAnsi="Times New Roman"/>
                <w:color w:val="auto"/>
                <w:sz w:val="20"/>
                <w:szCs w:val="20"/>
                <w:u w:val="none"/>
              </w:rPr>
            </w:pPr>
            <w:hyperlink r:id="rId110" w:history="1">
              <w:r w:rsidR="00964ACE" w:rsidRPr="001569FB">
                <w:rPr>
                  <w:rStyle w:val="Hyperlink"/>
                  <w:rFonts w:ascii="Times New Roman" w:hAnsi="Times New Roman"/>
                  <w:b/>
                  <w:sz w:val="20"/>
                  <w:szCs w:val="20"/>
                </w:rPr>
                <w:t>www.reference.com</w:t>
              </w:r>
            </w:hyperlink>
          </w:p>
          <w:p w:rsidR="00964ACE" w:rsidRPr="001569FB" w:rsidRDefault="00964ACE" w:rsidP="001569FB">
            <w:pPr>
              <w:pStyle w:val="ListParagraph"/>
              <w:numPr>
                <w:ilvl w:val="0"/>
                <w:numId w:val="1"/>
              </w:numPr>
              <w:jc w:val="both"/>
              <w:rPr>
                <w:rFonts w:ascii="Times New Roman" w:hAnsi="Times New Roman"/>
                <w:sz w:val="20"/>
                <w:szCs w:val="20"/>
              </w:rPr>
            </w:pPr>
            <w:r w:rsidRPr="001569FB">
              <w:rPr>
                <w:rFonts w:ascii="Times New Roman" w:hAnsi="Times New Roman"/>
                <w:b/>
                <w:sz w:val="20"/>
                <w:szCs w:val="20"/>
              </w:rPr>
              <w:t>School Library Media Center</w:t>
            </w:r>
          </w:p>
          <w:p w:rsidR="006954A1" w:rsidRPr="00AB24E3" w:rsidRDefault="006954A1" w:rsidP="00964ACE">
            <w:pPr>
              <w:ind w:left="360" w:hanging="360"/>
              <w:jc w:val="both"/>
              <w:rPr>
                <w:rFonts w:ascii="Times New Roman" w:hAnsi="Times New Roman"/>
                <w:b/>
                <w:sz w:val="20"/>
                <w:szCs w:val="20"/>
              </w:rPr>
            </w:pPr>
          </w:p>
        </w:tc>
      </w:tr>
    </w:tbl>
    <w:p w:rsidR="006954A1" w:rsidRPr="00AB24E3" w:rsidRDefault="006954A1" w:rsidP="00CD5889">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2251BA" w:rsidRPr="00AB24E3">
              <w:rPr>
                <w:rFonts w:ascii="Times New Roman" w:hAnsi="Times New Roman"/>
                <w:b/>
                <w:sz w:val="20"/>
                <w:szCs w:val="20"/>
              </w:rPr>
              <w:t>7</w:t>
            </w:r>
            <w:r w:rsidR="00ED2159" w:rsidRPr="00AB24E3">
              <w:rPr>
                <w:rFonts w:ascii="Times New Roman" w:hAnsi="Times New Roman"/>
                <w:b/>
                <w:sz w:val="20"/>
                <w:szCs w:val="20"/>
              </w:rPr>
              <w:t>.18</w:t>
            </w:r>
          </w:p>
          <w:p w:rsidR="006954A1" w:rsidRPr="00AB24E3" w:rsidRDefault="002251BA" w:rsidP="00CD5889">
            <w:pPr>
              <w:ind w:left="360" w:hanging="8"/>
              <w:jc w:val="both"/>
              <w:rPr>
                <w:rFonts w:ascii="Times New Roman" w:hAnsi="Times New Roman"/>
                <w:b/>
                <w:sz w:val="20"/>
                <w:szCs w:val="20"/>
              </w:rPr>
            </w:pPr>
            <w:r w:rsidRPr="00172DD1">
              <w:rPr>
                <w:rFonts w:ascii="Times New Roman" w:hAnsi="Times New Roman"/>
                <w:sz w:val="22"/>
                <w:szCs w:val="22"/>
              </w:rPr>
              <w:t>Analyze how two or more authors writing about the same topic shape their presentations of key information by emphasizing different evidence</w:t>
            </w:r>
            <w:r w:rsidRPr="00AB24E3">
              <w:rPr>
                <w:rFonts w:ascii="Times New Roman" w:hAnsi="Times New Roman"/>
                <w:sz w:val="22"/>
                <w:szCs w:val="22"/>
              </w:rPr>
              <w:t xml:space="preserve"> or advancing different interpretations of facts.</w:t>
            </w:r>
          </w:p>
        </w:tc>
      </w:tr>
      <w:tr w:rsidR="006954A1" w:rsidRPr="00AB24E3" w:rsidTr="006954A1">
        <w:trPr>
          <w:jc w:val="center"/>
        </w:trPr>
        <w:tc>
          <w:tcPr>
            <w:tcW w:w="3147"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6954A1" w:rsidRPr="00AB24E3" w:rsidRDefault="006954A1" w:rsidP="002251BA">
            <w:pPr>
              <w:ind w:left="360" w:hanging="8"/>
              <w:rPr>
                <w:rFonts w:ascii="Times New Roman" w:hAnsi="Times New Roman"/>
                <w:b/>
                <w:sz w:val="20"/>
                <w:szCs w:val="20"/>
              </w:rPr>
            </w:pPr>
            <w:r w:rsidRPr="00AB24E3">
              <w:rPr>
                <w:rFonts w:ascii="Times New Roman" w:hAnsi="Times New Roman"/>
                <w:sz w:val="20"/>
                <w:szCs w:val="20"/>
              </w:rPr>
              <w:t>Student can</w:t>
            </w:r>
            <w:r w:rsidR="00D77D4E" w:rsidRPr="00AB24E3">
              <w:rPr>
                <w:rFonts w:ascii="Times New Roman" w:hAnsi="Times New Roman"/>
                <w:sz w:val="20"/>
                <w:szCs w:val="20"/>
              </w:rPr>
              <w:t xml:space="preserve"> </w:t>
            </w:r>
            <w:r w:rsidR="002251BA" w:rsidRPr="00AB24E3">
              <w:rPr>
                <w:rFonts w:ascii="Times New Roman" w:hAnsi="Times New Roman"/>
                <w:sz w:val="22"/>
                <w:szCs w:val="22"/>
              </w:rPr>
              <w:t>analyze how two or more authors writing about the same topic shape their presentations of key information by emphasizing different evidence or advancing different interpretations of facts.</w:t>
            </w:r>
          </w:p>
        </w:tc>
        <w:tc>
          <w:tcPr>
            <w:tcW w:w="3240"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6954A1" w:rsidRPr="00AB24E3" w:rsidRDefault="00172DD1" w:rsidP="00CD5889">
            <w:pPr>
              <w:ind w:left="360" w:hanging="360"/>
              <w:jc w:val="both"/>
              <w:rPr>
                <w:rFonts w:ascii="Times New Roman" w:hAnsi="Times New Roman"/>
                <w:b/>
                <w:sz w:val="20"/>
                <w:szCs w:val="20"/>
              </w:rPr>
            </w:pPr>
            <w:r>
              <w:rPr>
                <w:rFonts w:ascii="Times New Roman" w:hAnsi="Times New Roman"/>
                <w:b/>
                <w:sz w:val="20"/>
                <w:szCs w:val="20"/>
              </w:rPr>
              <w:t>Students have looked at both fiction and nonfiction works that look at the same topic and are familiar with how some authors present different information in different manners that emphasizes different aspects of the text.</w:t>
            </w:r>
          </w:p>
        </w:tc>
        <w:tc>
          <w:tcPr>
            <w:tcW w:w="2993"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Going Forward: </w:t>
            </w:r>
          </w:p>
          <w:p w:rsidR="006954A1" w:rsidRPr="00AB24E3" w:rsidRDefault="00172DD1" w:rsidP="00CD5889">
            <w:pPr>
              <w:ind w:left="360" w:hanging="360"/>
              <w:jc w:val="both"/>
              <w:rPr>
                <w:rFonts w:ascii="Times New Roman" w:hAnsi="Times New Roman"/>
                <w:b/>
                <w:sz w:val="20"/>
                <w:szCs w:val="20"/>
              </w:rPr>
            </w:pPr>
            <w:r>
              <w:rPr>
                <w:rFonts w:ascii="Times New Roman" w:hAnsi="Times New Roman"/>
                <w:b/>
                <w:sz w:val="20"/>
                <w:szCs w:val="20"/>
              </w:rPr>
              <w:t xml:space="preserve">Students will look at a particular fiction and nonfiction book that uses the same part </w:t>
            </w:r>
            <w:r w:rsidR="00E13E02">
              <w:rPr>
                <w:rFonts w:ascii="Times New Roman" w:hAnsi="Times New Roman"/>
                <w:b/>
                <w:sz w:val="20"/>
                <w:szCs w:val="20"/>
              </w:rPr>
              <w:t xml:space="preserve">of history to tell a story. </w:t>
            </w:r>
            <w:r w:rsidR="00D03B6F">
              <w:rPr>
                <w:rFonts w:ascii="Times New Roman" w:hAnsi="Times New Roman"/>
                <w:b/>
                <w:sz w:val="20"/>
                <w:szCs w:val="20"/>
              </w:rPr>
              <w:t>After</w:t>
            </w:r>
          </w:p>
        </w:tc>
      </w:tr>
      <w:tr w:rsidR="006954A1" w:rsidRPr="00AB24E3" w:rsidTr="006954A1">
        <w:trPr>
          <w:jc w:val="center"/>
        </w:trPr>
        <w:tc>
          <w:tcPr>
            <w:tcW w:w="9380" w:type="dxa"/>
            <w:gridSpan w:val="3"/>
          </w:tcPr>
          <w:p w:rsidR="006954A1" w:rsidRPr="00AB24E3" w:rsidRDefault="006954A1" w:rsidP="00DC2A55">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r w:rsidR="00DC2A55">
              <w:rPr>
                <w:rFonts w:ascii="Times New Roman" w:hAnsi="Times New Roman"/>
                <w:b/>
                <w:sz w:val="20"/>
                <w:szCs w:val="20"/>
              </w:rPr>
              <w:t xml:space="preserve"> analyze, emphasize, evidence, advance, interpretation, familiar</w:t>
            </w:r>
          </w:p>
          <w:p w:rsidR="006954A1" w:rsidRPr="00AB24E3" w:rsidRDefault="006954A1" w:rsidP="00CD5889">
            <w:pPr>
              <w:ind w:left="360" w:hanging="360"/>
              <w:jc w:val="both"/>
              <w:rPr>
                <w:rFonts w:ascii="Times New Roman" w:hAnsi="Times New Roman"/>
                <w:b/>
                <w:sz w:val="20"/>
                <w:szCs w:val="20"/>
              </w:rPr>
            </w:pP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AB24E3" w:rsidRDefault="006954A1" w:rsidP="009428E7">
            <w:pPr>
              <w:ind w:left="360" w:hanging="360"/>
              <w:jc w:val="both"/>
              <w:rPr>
                <w:rFonts w:ascii="Times New Roman" w:hAnsi="Times New Roman"/>
                <w:b/>
                <w:sz w:val="20"/>
                <w:szCs w:val="20"/>
              </w:rPr>
            </w:pPr>
            <w:r w:rsidRPr="00AB24E3">
              <w:rPr>
                <w:rFonts w:ascii="Times New Roman" w:hAnsi="Times New Roman"/>
                <w:b/>
                <w:sz w:val="20"/>
                <w:szCs w:val="20"/>
              </w:rPr>
              <w:t>Career Connections:</w:t>
            </w:r>
            <w:r w:rsidR="009428E7">
              <w:rPr>
                <w:rFonts w:ascii="Times New Roman" w:hAnsi="Times New Roman"/>
                <w:b/>
                <w:sz w:val="20"/>
                <w:szCs w:val="20"/>
              </w:rPr>
              <w:t xml:space="preserve"> Writer, educator, editor, publishing, marketing, psychology, teacher, librarian</w:t>
            </w:r>
          </w:p>
        </w:tc>
      </w:tr>
    </w:tbl>
    <w:p w:rsidR="006954A1" w:rsidRPr="00AB24E3" w:rsidRDefault="006954A1" w:rsidP="00CD5889">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6954A1">
        <w:trPr>
          <w:trHeight w:val="2010"/>
          <w:jc w:val="center"/>
        </w:trPr>
        <w:tc>
          <w:tcPr>
            <w:tcW w:w="9468"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Pr="00AB24E3" w:rsidRDefault="006142FD" w:rsidP="006142FD">
            <w:pPr>
              <w:ind w:left="360" w:hanging="360"/>
              <w:jc w:val="both"/>
              <w:rPr>
                <w:rFonts w:ascii="Times New Roman" w:hAnsi="Times New Roman"/>
                <w:b/>
                <w:sz w:val="20"/>
                <w:szCs w:val="20"/>
              </w:rPr>
            </w:pPr>
            <w:r>
              <w:rPr>
                <w:rFonts w:ascii="Times New Roman" w:hAnsi="Times New Roman"/>
                <w:b/>
                <w:sz w:val="20"/>
                <w:szCs w:val="20"/>
              </w:rPr>
              <w:t xml:space="preserve">Students will complete the questions and writing activities on the following webquest: </w:t>
            </w:r>
            <w:hyperlink r:id="rId111" w:history="1">
              <w:r w:rsidRPr="0028404A">
                <w:rPr>
                  <w:rStyle w:val="Hyperlink"/>
                  <w:rFonts w:ascii="Times New Roman" w:hAnsi="Times New Roman"/>
                  <w:b/>
                  <w:sz w:val="20"/>
                  <w:szCs w:val="20"/>
                </w:rPr>
                <w:t>www.mrsoshouse.com/ext/fever.html</w:t>
              </w:r>
            </w:hyperlink>
            <w:r>
              <w:rPr>
                <w:rFonts w:ascii="Times New Roman" w:hAnsi="Times New Roman"/>
                <w:b/>
                <w:sz w:val="20"/>
                <w:szCs w:val="20"/>
              </w:rPr>
              <w:t xml:space="preserve"> after reading “Fever, 1793” by Laurie Halse Anderson and “An American Plague: The True and Terrifying Story of the Yellow Fever Epidemic” by Jim Murphy. Both of these books look at the same time period, however, one of fiction and one is non-fiction. After completing the webquest, the students will complete one of the writing activities on the page. They will also create a book trailer for one of books. All of these components will allow them to see how both authors have used the same materials in different ways and have emphasized the material differently. This activity should also allow for students to see how important it is to use accurate information when using an actual historical event in their fiction writing.</w:t>
            </w:r>
          </w:p>
          <w:p w:rsidR="006954A1" w:rsidRPr="00AB24E3" w:rsidRDefault="006954A1" w:rsidP="00CD5889">
            <w:pPr>
              <w:ind w:left="360" w:hanging="360"/>
              <w:jc w:val="both"/>
              <w:rPr>
                <w:rFonts w:ascii="Times New Roman" w:hAnsi="Times New Roman"/>
                <w:b/>
                <w:sz w:val="20"/>
                <w:szCs w:val="20"/>
              </w:rPr>
            </w:pP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C97B13" w:rsidRDefault="00C97B13" w:rsidP="00C97B13">
            <w:pPr>
              <w:ind w:left="360" w:hanging="360"/>
              <w:jc w:val="both"/>
              <w:rPr>
                <w:rFonts w:ascii="Times New Roman" w:hAnsi="Times New Roman"/>
                <w:b/>
                <w:sz w:val="20"/>
                <w:szCs w:val="20"/>
              </w:rPr>
            </w:pPr>
            <w:r>
              <w:rPr>
                <w:rFonts w:ascii="Times New Roman" w:hAnsi="Times New Roman"/>
                <w:b/>
                <w:sz w:val="20"/>
                <w:szCs w:val="20"/>
              </w:rPr>
              <w:t>Laurie Halse Anderson: madwomanintheforest.com</w:t>
            </w:r>
          </w:p>
          <w:p w:rsidR="00C97B13" w:rsidRDefault="00C97B13" w:rsidP="00C97B13">
            <w:pPr>
              <w:ind w:left="360" w:hanging="360"/>
              <w:jc w:val="both"/>
              <w:rPr>
                <w:rFonts w:ascii="Times New Roman" w:hAnsi="Times New Roman"/>
                <w:b/>
                <w:sz w:val="20"/>
                <w:szCs w:val="20"/>
              </w:rPr>
            </w:pPr>
            <w:r>
              <w:rPr>
                <w:rFonts w:ascii="Times New Roman" w:hAnsi="Times New Roman"/>
                <w:b/>
                <w:sz w:val="20"/>
                <w:szCs w:val="20"/>
              </w:rPr>
              <w:t xml:space="preserve">Jim Murphy: </w:t>
            </w:r>
            <w:hyperlink r:id="rId112" w:history="1">
              <w:r w:rsidRPr="0028404A">
                <w:rPr>
                  <w:rStyle w:val="Hyperlink"/>
                  <w:rFonts w:ascii="Times New Roman" w:hAnsi="Times New Roman"/>
                  <w:b/>
                  <w:sz w:val="20"/>
                  <w:szCs w:val="20"/>
                </w:rPr>
                <w:t>www.jimmurphybooks.com</w:t>
              </w:r>
            </w:hyperlink>
          </w:p>
          <w:p w:rsidR="00C97B13" w:rsidRDefault="008076D2" w:rsidP="00C97B13">
            <w:pPr>
              <w:ind w:left="360" w:hanging="360"/>
              <w:jc w:val="both"/>
              <w:rPr>
                <w:rFonts w:ascii="Times New Roman" w:hAnsi="Times New Roman"/>
                <w:b/>
                <w:sz w:val="20"/>
                <w:szCs w:val="20"/>
              </w:rPr>
            </w:pPr>
            <w:hyperlink r:id="rId113" w:history="1">
              <w:r w:rsidR="00C97B13" w:rsidRPr="0028404A">
                <w:rPr>
                  <w:rStyle w:val="Hyperlink"/>
                  <w:rFonts w:ascii="Times New Roman" w:hAnsi="Times New Roman"/>
                  <w:b/>
                  <w:sz w:val="20"/>
                  <w:szCs w:val="20"/>
                </w:rPr>
                <w:t>www.eyewitnesstohistory.com/yellowfever.htm</w:t>
              </w:r>
            </w:hyperlink>
          </w:p>
          <w:p w:rsidR="00C97B13" w:rsidRDefault="00C97B13" w:rsidP="00C97B13">
            <w:pPr>
              <w:ind w:left="360" w:hanging="360"/>
              <w:jc w:val="both"/>
              <w:rPr>
                <w:rFonts w:ascii="Times New Roman" w:hAnsi="Times New Roman"/>
                <w:b/>
                <w:sz w:val="20"/>
                <w:szCs w:val="20"/>
              </w:rPr>
            </w:pPr>
            <w:r>
              <w:rPr>
                <w:rFonts w:ascii="Times New Roman" w:hAnsi="Times New Roman"/>
                <w:b/>
                <w:sz w:val="20"/>
                <w:szCs w:val="20"/>
              </w:rPr>
              <w:t>Yellow Fever Epidemic: ocp.hul.harvard.edu/contagion/yellowfever.html</w:t>
            </w:r>
          </w:p>
          <w:p w:rsidR="00C97B13" w:rsidRDefault="00C97B13" w:rsidP="00C97B13">
            <w:pPr>
              <w:ind w:left="360" w:hanging="360"/>
              <w:jc w:val="both"/>
              <w:rPr>
                <w:rFonts w:ascii="Times New Roman" w:hAnsi="Times New Roman"/>
                <w:b/>
                <w:sz w:val="20"/>
                <w:szCs w:val="20"/>
              </w:rPr>
            </w:pPr>
            <w:r>
              <w:rPr>
                <w:rFonts w:ascii="Times New Roman" w:hAnsi="Times New Roman"/>
                <w:b/>
                <w:sz w:val="20"/>
                <w:szCs w:val="20"/>
              </w:rPr>
              <w:t>School Library Media center</w:t>
            </w:r>
          </w:p>
          <w:p w:rsidR="006954A1" w:rsidRPr="00AB24E3" w:rsidRDefault="00C97B13" w:rsidP="00C97B13">
            <w:pPr>
              <w:ind w:left="360" w:hanging="360"/>
              <w:jc w:val="both"/>
              <w:rPr>
                <w:rFonts w:ascii="Times New Roman" w:hAnsi="Times New Roman"/>
                <w:b/>
                <w:sz w:val="20"/>
                <w:szCs w:val="20"/>
              </w:rPr>
            </w:pPr>
            <w:r>
              <w:rPr>
                <w:rFonts w:ascii="Times New Roman" w:hAnsi="Times New Roman"/>
                <w:b/>
                <w:sz w:val="20"/>
                <w:szCs w:val="20"/>
              </w:rPr>
              <w:t>Media Specialist/Librarian</w:t>
            </w:r>
          </w:p>
        </w:tc>
      </w:tr>
    </w:tbl>
    <w:p w:rsidR="006954A1" w:rsidRPr="00AB24E3" w:rsidRDefault="006954A1" w:rsidP="00CD5889">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2251BA" w:rsidRPr="00AB24E3">
              <w:rPr>
                <w:rFonts w:ascii="Times New Roman" w:hAnsi="Times New Roman"/>
                <w:b/>
                <w:sz w:val="20"/>
                <w:szCs w:val="20"/>
              </w:rPr>
              <w:t>7</w:t>
            </w:r>
            <w:r w:rsidR="00074542" w:rsidRPr="00AB24E3">
              <w:rPr>
                <w:rFonts w:ascii="Times New Roman" w:hAnsi="Times New Roman"/>
                <w:b/>
                <w:sz w:val="20"/>
                <w:szCs w:val="20"/>
              </w:rPr>
              <w:t>.19</w:t>
            </w:r>
          </w:p>
          <w:p w:rsidR="006954A1" w:rsidRPr="00AB24E3" w:rsidRDefault="002251BA" w:rsidP="00CD5889">
            <w:pPr>
              <w:ind w:left="360" w:hanging="8"/>
              <w:jc w:val="both"/>
              <w:rPr>
                <w:rFonts w:ascii="Times New Roman" w:hAnsi="Times New Roman"/>
                <w:b/>
                <w:sz w:val="20"/>
                <w:szCs w:val="20"/>
              </w:rPr>
            </w:pPr>
            <w:r w:rsidRPr="00B77600">
              <w:rPr>
                <w:rFonts w:ascii="Times New Roman" w:hAnsi="Times New Roman"/>
                <w:sz w:val="22"/>
                <w:szCs w:val="22"/>
              </w:rPr>
              <w:t>By the end of the year, read and comprehend literary nonfiction in the Grades 6-8 text complexity band proficiently, with</w:t>
            </w:r>
            <w:r w:rsidRPr="00AB24E3">
              <w:rPr>
                <w:rFonts w:ascii="Times New Roman" w:hAnsi="Times New Roman"/>
                <w:sz w:val="22"/>
                <w:szCs w:val="22"/>
              </w:rPr>
              <w:t xml:space="preserve"> scaffolding as needed at the high end of the range.</w:t>
            </w:r>
          </w:p>
        </w:tc>
      </w:tr>
      <w:tr w:rsidR="006954A1" w:rsidRPr="00AB24E3" w:rsidTr="006954A1">
        <w:trPr>
          <w:jc w:val="center"/>
        </w:trPr>
        <w:tc>
          <w:tcPr>
            <w:tcW w:w="3147"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6954A1" w:rsidRPr="00AB24E3" w:rsidRDefault="006954A1" w:rsidP="002251BA">
            <w:pPr>
              <w:ind w:left="360" w:hanging="8"/>
              <w:jc w:val="both"/>
              <w:rPr>
                <w:rFonts w:ascii="Times New Roman" w:hAnsi="Times New Roman"/>
                <w:b/>
                <w:sz w:val="20"/>
                <w:szCs w:val="20"/>
              </w:rPr>
            </w:pPr>
            <w:r w:rsidRPr="00AB24E3">
              <w:rPr>
                <w:rFonts w:ascii="Times New Roman" w:hAnsi="Times New Roman"/>
                <w:sz w:val="20"/>
                <w:szCs w:val="20"/>
              </w:rPr>
              <w:t>Student can</w:t>
            </w:r>
            <w:r w:rsidR="00D77D4E" w:rsidRPr="00AB24E3">
              <w:rPr>
                <w:rFonts w:ascii="Times New Roman" w:hAnsi="Times New Roman"/>
                <w:b/>
                <w:sz w:val="20"/>
                <w:szCs w:val="20"/>
              </w:rPr>
              <w:t xml:space="preserve"> </w:t>
            </w:r>
            <w:r w:rsidR="002251BA" w:rsidRPr="00AB24E3">
              <w:rPr>
                <w:rFonts w:ascii="Times New Roman" w:hAnsi="Times New Roman"/>
                <w:sz w:val="22"/>
                <w:szCs w:val="22"/>
              </w:rPr>
              <w:t>by the end of the year, read and comprehend literary nonfiction in the Grades 6-8 text complexity band proficiently, with scaffolding as needed at the high end of the range.</w:t>
            </w:r>
          </w:p>
        </w:tc>
        <w:tc>
          <w:tcPr>
            <w:tcW w:w="3240"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6954A1" w:rsidRPr="00A95E94" w:rsidRDefault="00A95E94" w:rsidP="00A95E94">
            <w:pPr>
              <w:ind w:left="360" w:hanging="360"/>
              <w:jc w:val="both"/>
              <w:rPr>
                <w:rFonts w:ascii="Times New Roman" w:hAnsi="Times New Roman"/>
                <w:b/>
                <w:sz w:val="22"/>
                <w:szCs w:val="22"/>
              </w:rPr>
            </w:pPr>
            <w:r>
              <w:rPr>
                <w:rFonts w:ascii="Times New Roman" w:hAnsi="Times New Roman"/>
                <w:spacing w:val="-4"/>
                <w:sz w:val="20"/>
                <w:szCs w:val="20"/>
              </w:rPr>
              <w:t xml:space="preserve">       </w:t>
            </w:r>
            <w:r w:rsidRPr="00A95E94">
              <w:rPr>
                <w:rFonts w:ascii="Times New Roman" w:hAnsi="Times New Roman"/>
                <w:spacing w:val="-4"/>
                <w:sz w:val="22"/>
                <w:szCs w:val="22"/>
              </w:rPr>
              <w:t>Students will, by the end of the year, read and comprehend non-fiction texts, and be able to show that comprehension by making connections between two or more works.</w:t>
            </w:r>
          </w:p>
        </w:tc>
        <w:tc>
          <w:tcPr>
            <w:tcW w:w="2993"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Going Forward: </w:t>
            </w:r>
          </w:p>
          <w:p w:rsidR="006954A1" w:rsidRPr="00AB24E3" w:rsidRDefault="0047765D" w:rsidP="00AF06B7">
            <w:pPr>
              <w:ind w:left="360" w:hanging="360"/>
              <w:jc w:val="both"/>
              <w:rPr>
                <w:rFonts w:ascii="Times New Roman" w:hAnsi="Times New Roman"/>
                <w:b/>
                <w:sz w:val="20"/>
                <w:szCs w:val="20"/>
              </w:rPr>
            </w:pPr>
            <w:r>
              <w:rPr>
                <w:rFonts w:ascii="Times New Roman" w:hAnsi="Times New Roman"/>
                <w:spacing w:val="-4"/>
                <w:sz w:val="22"/>
                <w:szCs w:val="22"/>
              </w:rPr>
              <w:t xml:space="preserve">       </w:t>
            </w:r>
            <w:r w:rsidRPr="0047765D">
              <w:rPr>
                <w:rFonts w:ascii="Times New Roman" w:hAnsi="Times New Roman"/>
                <w:spacing w:val="-4"/>
                <w:sz w:val="22"/>
                <w:szCs w:val="22"/>
              </w:rPr>
              <w:t xml:space="preserve">Students will show comprehension between </w:t>
            </w:r>
            <w:r w:rsidR="006A1B47">
              <w:rPr>
                <w:rFonts w:ascii="Times New Roman" w:hAnsi="Times New Roman"/>
                <w:spacing w:val="-4"/>
                <w:sz w:val="22"/>
                <w:szCs w:val="22"/>
              </w:rPr>
              <w:t xml:space="preserve">non-fiction texts </w:t>
            </w:r>
            <w:r w:rsidRPr="0047765D">
              <w:rPr>
                <w:rFonts w:ascii="Times New Roman" w:hAnsi="Times New Roman"/>
                <w:spacing w:val="-4"/>
                <w:sz w:val="22"/>
                <w:szCs w:val="22"/>
              </w:rPr>
              <w:t>by making connections between two or more works, comparing and contrasting to support proficiency</w:t>
            </w:r>
            <w:r w:rsidR="00AF06B7">
              <w:rPr>
                <w:rFonts w:ascii="Times New Roman" w:hAnsi="Times New Roman"/>
                <w:spacing w:val="-4"/>
                <w:sz w:val="22"/>
                <w:szCs w:val="22"/>
              </w:rPr>
              <w:t xml:space="preserve"> </w:t>
            </w:r>
            <w:r w:rsidRPr="0047765D">
              <w:rPr>
                <w:rFonts w:ascii="Times New Roman" w:hAnsi="Times New Roman"/>
                <w:spacing w:val="-4"/>
                <w:sz w:val="22"/>
                <w:szCs w:val="22"/>
              </w:rPr>
              <w:t>and understanding</w:t>
            </w:r>
            <w:r w:rsidR="00F313CD">
              <w:rPr>
                <w:rFonts w:ascii="Times New Roman" w:hAnsi="Times New Roman"/>
                <w:spacing w:val="-4"/>
                <w:sz w:val="22"/>
                <w:szCs w:val="22"/>
              </w:rPr>
              <w:t>.</w:t>
            </w:r>
          </w:p>
        </w:tc>
      </w:tr>
      <w:tr w:rsidR="006954A1" w:rsidRPr="00AB24E3" w:rsidTr="006954A1">
        <w:trPr>
          <w:jc w:val="center"/>
        </w:trPr>
        <w:tc>
          <w:tcPr>
            <w:tcW w:w="9380" w:type="dxa"/>
            <w:gridSpan w:val="3"/>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r w:rsidR="00AF06B7">
              <w:rPr>
                <w:rFonts w:ascii="Times New Roman" w:hAnsi="Times New Roman"/>
                <w:b/>
                <w:sz w:val="20"/>
                <w:szCs w:val="20"/>
              </w:rPr>
              <w:t xml:space="preserve"> comprehend, comprehension, compare, contrast, non-fiction</w:t>
            </w:r>
          </w:p>
          <w:p w:rsidR="006954A1" w:rsidRPr="00AB24E3" w:rsidRDefault="006954A1" w:rsidP="00AF06B7">
            <w:pPr>
              <w:ind w:left="360" w:hanging="360"/>
              <w:jc w:val="both"/>
              <w:rPr>
                <w:rFonts w:ascii="Times New Roman" w:hAnsi="Times New Roman"/>
                <w:b/>
                <w:sz w:val="20"/>
                <w:szCs w:val="20"/>
              </w:rPr>
            </w:pP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AB24E3" w:rsidRDefault="006954A1" w:rsidP="00EE6386">
            <w:pPr>
              <w:ind w:left="360" w:hanging="360"/>
              <w:jc w:val="both"/>
              <w:rPr>
                <w:rFonts w:ascii="Times New Roman" w:hAnsi="Times New Roman"/>
                <w:b/>
                <w:sz w:val="20"/>
                <w:szCs w:val="20"/>
              </w:rPr>
            </w:pPr>
            <w:r w:rsidRPr="00AB24E3">
              <w:rPr>
                <w:rFonts w:ascii="Times New Roman" w:hAnsi="Times New Roman"/>
                <w:b/>
                <w:sz w:val="20"/>
                <w:szCs w:val="20"/>
              </w:rPr>
              <w:t>Career Connections:</w:t>
            </w:r>
            <w:r w:rsidR="00EE6386">
              <w:rPr>
                <w:rFonts w:ascii="Times New Roman" w:hAnsi="Times New Roman"/>
                <w:b/>
                <w:sz w:val="20"/>
                <w:szCs w:val="20"/>
              </w:rPr>
              <w:t xml:space="preserve"> Writer, educator, librarian, editor, publishing, marketing, psychology, business management, criminal justice, legal</w:t>
            </w:r>
          </w:p>
        </w:tc>
      </w:tr>
    </w:tbl>
    <w:p w:rsidR="006954A1" w:rsidRDefault="006954A1" w:rsidP="00CD5889">
      <w:pPr>
        <w:ind w:left="360" w:hanging="360"/>
        <w:jc w:val="both"/>
        <w:rPr>
          <w:rFonts w:ascii="Times New Roman" w:hAnsi="Times New Roman"/>
          <w:b/>
          <w:sz w:val="20"/>
          <w:szCs w:val="20"/>
        </w:rPr>
      </w:pPr>
    </w:p>
    <w:p w:rsidR="00483F51" w:rsidRDefault="00483F51" w:rsidP="00CD5889">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860C25" w:rsidRPr="00AB24E3" w:rsidTr="0042181C">
        <w:trPr>
          <w:trHeight w:val="1542"/>
          <w:jc w:val="center"/>
        </w:trPr>
        <w:tc>
          <w:tcPr>
            <w:tcW w:w="9468" w:type="dxa"/>
          </w:tcPr>
          <w:p w:rsidR="00860C25" w:rsidRPr="00AB24E3" w:rsidRDefault="00860C25" w:rsidP="00860C25">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860C25" w:rsidRPr="00AB24E3" w:rsidRDefault="008705E1" w:rsidP="008705E1">
            <w:pPr>
              <w:jc w:val="both"/>
              <w:rPr>
                <w:rFonts w:ascii="Times New Roman" w:hAnsi="Times New Roman"/>
                <w:b/>
                <w:sz w:val="20"/>
                <w:szCs w:val="20"/>
              </w:rPr>
            </w:pPr>
            <w:r>
              <w:rPr>
                <w:rFonts w:ascii="Times New Roman" w:hAnsi="Times New Roman"/>
                <w:sz w:val="20"/>
                <w:szCs w:val="20"/>
              </w:rPr>
              <w:t>The students will select two biographies or two autobiographies and create a compare and contrast chart focusing on the key decisions made by the subject in both works. The students will then create a good advice/bad advice comparison based upon the lessons learned from the subject’s life.</w:t>
            </w:r>
          </w:p>
          <w:p w:rsidR="00860C25" w:rsidRPr="00C45109" w:rsidRDefault="004C5BFD" w:rsidP="00C45109">
            <w:pPr>
              <w:jc w:val="both"/>
              <w:rPr>
                <w:rFonts w:ascii="Times New Roman" w:hAnsi="Times New Roman"/>
                <w:sz w:val="20"/>
                <w:szCs w:val="20"/>
              </w:rPr>
            </w:pPr>
            <w:r w:rsidRPr="00C45109">
              <w:rPr>
                <w:rFonts w:ascii="Times New Roman" w:hAnsi="Times New Roman"/>
                <w:sz w:val="20"/>
                <w:szCs w:val="20"/>
              </w:rPr>
              <w:t xml:space="preserve">Another option would be to allow the students to choose a biography and autobiography on the same subject and create a compare and contrast chart focusing on the </w:t>
            </w:r>
            <w:r w:rsidR="00C45109">
              <w:rPr>
                <w:rFonts w:ascii="Times New Roman" w:hAnsi="Times New Roman"/>
                <w:sz w:val="20"/>
                <w:szCs w:val="20"/>
              </w:rPr>
              <w:t>key points made by</w:t>
            </w:r>
            <w:r w:rsidRPr="00C45109">
              <w:rPr>
                <w:rFonts w:ascii="Times New Roman" w:hAnsi="Times New Roman"/>
                <w:sz w:val="20"/>
                <w:szCs w:val="20"/>
              </w:rPr>
              <w:t xml:space="preserve"> both the biography and the subject. </w:t>
            </w:r>
          </w:p>
          <w:p w:rsidR="00860C25" w:rsidRPr="00AB24E3" w:rsidRDefault="00860C25" w:rsidP="0042181C">
            <w:pPr>
              <w:jc w:val="both"/>
              <w:rPr>
                <w:rFonts w:ascii="Times New Roman" w:hAnsi="Times New Roman"/>
                <w:b/>
                <w:sz w:val="20"/>
                <w:szCs w:val="20"/>
              </w:rPr>
            </w:pPr>
          </w:p>
        </w:tc>
      </w:tr>
    </w:tbl>
    <w:p w:rsidR="00483F51" w:rsidRPr="00AB24E3" w:rsidRDefault="00483F51" w:rsidP="00B77600">
      <w:pPr>
        <w:jc w:val="both"/>
        <w:rPr>
          <w:rFonts w:ascii="Times New Roman" w:hAnsi="Times New Roman"/>
          <w:b/>
          <w:sz w:val="20"/>
          <w:szCs w:val="20"/>
        </w:rPr>
      </w:pPr>
    </w:p>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DC79C3">
        <w:trPr>
          <w:trHeight w:val="1239"/>
          <w:jc w:val="center"/>
        </w:trPr>
        <w:tc>
          <w:tcPr>
            <w:tcW w:w="7319" w:type="dxa"/>
          </w:tcPr>
          <w:p w:rsidR="006954A1"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4931E7" w:rsidRDefault="008076D2" w:rsidP="004931E7">
            <w:pPr>
              <w:pStyle w:val="ListParagraph"/>
              <w:numPr>
                <w:ilvl w:val="0"/>
                <w:numId w:val="1"/>
              </w:numPr>
              <w:jc w:val="both"/>
              <w:rPr>
                <w:rFonts w:ascii="Times New Roman" w:hAnsi="Times New Roman"/>
                <w:sz w:val="20"/>
                <w:szCs w:val="20"/>
              </w:rPr>
            </w:pPr>
            <w:hyperlink r:id="rId114" w:history="1">
              <w:r w:rsidR="008055ED" w:rsidRPr="00901F21">
                <w:rPr>
                  <w:rStyle w:val="Hyperlink"/>
                  <w:rFonts w:ascii="Times New Roman" w:hAnsi="Times New Roman"/>
                  <w:sz w:val="20"/>
                  <w:szCs w:val="20"/>
                </w:rPr>
                <w:t>http://www.techsupportalert.com/free-books-biography</w:t>
              </w:r>
            </w:hyperlink>
          </w:p>
          <w:p w:rsidR="008055ED" w:rsidRDefault="008076D2" w:rsidP="004931E7">
            <w:pPr>
              <w:pStyle w:val="ListParagraph"/>
              <w:numPr>
                <w:ilvl w:val="0"/>
                <w:numId w:val="1"/>
              </w:numPr>
              <w:jc w:val="both"/>
              <w:rPr>
                <w:rFonts w:ascii="Times New Roman" w:hAnsi="Times New Roman"/>
                <w:sz w:val="20"/>
                <w:szCs w:val="20"/>
              </w:rPr>
            </w:pPr>
            <w:hyperlink r:id="rId115" w:history="1">
              <w:r w:rsidR="008055ED" w:rsidRPr="00901F21">
                <w:rPr>
                  <w:rStyle w:val="Hyperlink"/>
                  <w:rFonts w:ascii="Times New Roman" w:hAnsi="Times New Roman"/>
                  <w:sz w:val="20"/>
                  <w:szCs w:val="20"/>
                </w:rPr>
                <w:t>http://www.publicbookshelf.com/biography/</w:t>
              </w:r>
            </w:hyperlink>
          </w:p>
          <w:p w:rsidR="008055ED" w:rsidRDefault="00247278" w:rsidP="004931E7">
            <w:pPr>
              <w:pStyle w:val="ListParagraph"/>
              <w:numPr>
                <w:ilvl w:val="0"/>
                <w:numId w:val="1"/>
              </w:numPr>
              <w:jc w:val="both"/>
              <w:rPr>
                <w:rFonts w:ascii="Times New Roman" w:hAnsi="Times New Roman"/>
                <w:sz w:val="20"/>
                <w:szCs w:val="20"/>
              </w:rPr>
            </w:pPr>
            <w:r w:rsidRPr="00247278">
              <w:rPr>
                <w:rFonts w:ascii="Times New Roman" w:hAnsi="Times New Roman"/>
                <w:sz w:val="20"/>
                <w:szCs w:val="20"/>
              </w:rPr>
              <w:t>http://www.dailylit.com/tags/autobiography</w:t>
            </w:r>
          </w:p>
          <w:p w:rsidR="006954A1" w:rsidRPr="00AB24E3" w:rsidRDefault="006954A1" w:rsidP="00DC79C3">
            <w:pPr>
              <w:jc w:val="both"/>
              <w:rPr>
                <w:rFonts w:ascii="Times New Roman" w:hAnsi="Times New Roman"/>
                <w:b/>
                <w:sz w:val="20"/>
                <w:szCs w:val="20"/>
              </w:rPr>
            </w:pPr>
          </w:p>
        </w:tc>
      </w:tr>
    </w:tbl>
    <w:p w:rsidR="006954A1" w:rsidRDefault="006954A1" w:rsidP="00CD5889">
      <w:pPr>
        <w:ind w:left="360" w:hanging="360"/>
        <w:jc w:val="both"/>
        <w:rPr>
          <w:rFonts w:ascii="Times New Roman" w:hAnsi="Times New Roman"/>
          <w:b/>
          <w:sz w:val="20"/>
          <w:szCs w:val="20"/>
        </w:rPr>
      </w:pPr>
    </w:p>
    <w:p w:rsidR="003C2C29" w:rsidRDefault="003C2C29" w:rsidP="00CD5889">
      <w:pPr>
        <w:ind w:left="360" w:hanging="360"/>
        <w:jc w:val="both"/>
        <w:rPr>
          <w:rFonts w:ascii="Times New Roman" w:hAnsi="Times New Roman"/>
          <w:b/>
          <w:sz w:val="20"/>
          <w:szCs w:val="20"/>
        </w:rPr>
      </w:pPr>
    </w:p>
    <w:p w:rsidR="003C2C29" w:rsidRPr="00AB24E3" w:rsidRDefault="003C2C29" w:rsidP="00CD5889">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2251BA" w:rsidRPr="00AB24E3">
              <w:rPr>
                <w:rFonts w:ascii="Times New Roman" w:hAnsi="Times New Roman"/>
                <w:b/>
                <w:sz w:val="20"/>
                <w:szCs w:val="20"/>
              </w:rPr>
              <w:t>7</w:t>
            </w:r>
            <w:r w:rsidR="00074542" w:rsidRPr="00AB24E3">
              <w:rPr>
                <w:rFonts w:ascii="Times New Roman" w:hAnsi="Times New Roman"/>
                <w:b/>
                <w:sz w:val="20"/>
                <w:szCs w:val="20"/>
              </w:rPr>
              <w:t>.20</w:t>
            </w:r>
          </w:p>
          <w:p w:rsidR="00E0482A" w:rsidRPr="00AB24E3" w:rsidRDefault="00E0482A" w:rsidP="00E0482A">
            <w:pPr>
              <w:pStyle w:val="Default"/>
              <w:ind w:left="352"/>
              <w:rPr>
                <w:sz w:val="22"/>
                <w:szCs w:val="22"/>
              </w:rPr>
            </w:pPr>
            <w:r w:rsidRPr="00AB24E3">
              <w:rPr>
                <w:sz w:val="22"/>
                <w:szCs w:val="22"/>
              </w:rPr>
              <w:t xml:space="preserve">Write arguments to support claims with clear reasons and relevant evidence. </w:t>
            </w:r>
          </w:p>
          <w:p w:rsidR="00E0482A" w:rsidRPr="00AB24E3" w:rsidRDefault="00E0482A" w:rsidP="00E0482A">
            <w:pPr>
              <w:pStyle w:val="Default"/>
              <w:ind w:left="982" w:hanging="270"/>
              <w:rPr>
                <w:sz w:val="22"/>
                <w:szCs w:val="22"/>
              </w:rPr>
            </w:pPr>
            <w:r w:rsidRPr="00AB24E3">
              <w:rPr>
                <w:sz w:val="22"/>
                <w:szCs w:val="22"/>
              </w:rPr>
              <w:t xml:space="preserve">a. Introduce claim(s), acknowledge alternate or opposing claims, and organize the reasons and evidence logically </w:t>
            </w:r>
          </w:p>
          <w:p w:rsidR="00E0482A" w:rsidRPr="00AB24E3" w:rsidRDefault="00E0482A" w:rsidP="00E0482A">
            <w:pPr>
              <w:pStyle w:val="Default"/>
              <w:ind w:left="982" w:hanging="270"/>
              <w:rPr>
                <w:sz w:val="22"/>
                <w:szCs w:val="22"/>
              </w:rPr>
            </w:pPr>
            <w:r w:rsidRPr="00AB24E3">
              <w:rPr>
                <w:sz w:val="22"/>
                <w:szCs w:val="22"/>
              </w:rPr>
              <w:t xml:space="preserve">b. Support claim(s) with logical reasoning and relevant evidence, using accurate, credible sources and demonstrating an understanding of the topic or text. </w:t>
            </w:r>
          </w:p>
          <w:p w:rsidR="00E0482A" w:rsidRPr="00AB24E3" w:rsidRDefault="00E0482A" w:rsidP="00E0482A">
            <w:pPr>
              <w:pStyle w:val="Default"/>
              <w:ind w:left="982" w:hanging="270"/>
              <w:rPr>
                <w:sz w:val="22"/>
                <w:szCs w:val="22"/>
              </w:rPr>
            </w:pPr>
            <w:r w:rsidRPr="00AB24E3">
              <w:rPr>
                <w:sz w:val="22"/>
                <w:szCs w:val="22"/>
              </w:rPr>
              <w:t xml:space="preserve">c. Use words, phrases, and clauses to create cohesion and clarify the relationships among claim(s), reasons, and evidence. </w:t>
            </w:r>
          </w:p>
          <w:p w:rsidR="00E0482A" w:rsidRPr="00AB24E3" w:rsidRDefault="00E0482A" w:rsidP="00E0482A">
            <w:pPr>
              <w:pStyle w:val="Default"/>
              <w:ind w:left="712"/>
              <w:rPr>
                <w:sz w:val="22"/>
                <w:szCs w:val="22"/>
              </w:rPr>
            </w:pPr>
            <w:r w:rsidRPr="00AB24E3">
              <w:rPr>
                <w:sz w:val="22"/>
                <w:szCs w:val="22"/>
              </w:rPr>
              <w:t xml:space="preserve">d. Establish and maintain a formal style. </w:t>
            </w:r>
          </w:p>
          <w:p w:rsidR="006954A1" w:rsidRPr="00AB24E3" w:rsidRDefault="00E0482A" w:rsidP="00E0482A">
            <w:pPr>
              <w:ind w:left="982" w:hanging="270"/>
              <w:jc w:val="both"/>
              <w:rPr>
                <w:rFonts w:ascii="Times New Roman" w:hAnsi="Times New Roman"/>
                <w:b/>
                <w:sz w:val="20"/>
                <w:szCs w:val="20"/>
              </w:rPr>
            </w:pPr>
            <w:r w:rsidRPr="00AB24E3">
              <w:rPr>
                <w:rFonts w:ascii="Times New Roman" w:hAnsi="Times New Roman"/>
                <w:sz w:val="22"/>
                <w:szCs w:val="22"/>
              </w:rPr>
              <w:t>e. Provide a concluding statement or section that follows from and supports the argument presented.</w:t>
            </w:r>
          </w:p>
        </w:tc>
      </w:tr>
      <w:tr w:rsidR="006954A1" w:rsidRPr="00AB24E3" w:rsidTr="006954A1">
        <w:trPr>
          <w:jc w:val="center"/>
        </w:trPr>
        <w:tc>
          <w:tcPr>
            <w:tcW w:w="3147"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E0482A" w:rsidRPr="00AB24E3" w:rsidRDefault="006954A1" w:rsidP="00E0482A">
            <w:pPr>
              <w:pStyle w:val="Default"/>
              <w:ind w:left="352"/>
              <w:rPr>
                <w:sz w:val="22"/>
                <w:szCs w:val="22"/>
              </w:rPr>
            </w:pPr>
            <w:r w:rsidRPr="00AB24E3">
              <w:rPr>
                <w:sz w:val="20"/>
                <w:szCs w:val="20"/>
              </w:rPr>
              <w:t>Student</w:t>
            </w:r>
            <w:r w:rsidR="00855BC6" w:rsidRPr="00AB24E3">
              <w:rPr>
                <w:sz w:val="20"/>
                <w:szCs w:val="20"/>
              </w:rPr>
              <w:t>s</w:t>
            </w:r>
            <w:r w:rsidRPr="00AB24E3">
              <w:rPr>
                <w:sz w:val="20"/>
                <w:szCs w:val="20"/>
              </w:rPr>
              <w:t xml:space="preserve"> </w:t>
            </w:r>
            <w:r w:rsidR="006C49FE" w:rsidRPr="00AB24E3">
              <w:rPr>
                <w:sz w:val="20"/>
                <w:szCs w:val="20"/>
              </w:rPr>
              <w:t xml:space="preserve">can </w:t>
            </w:r>
            <w:r w:rsidR="00E0482A" w:rsidRPr="00AB24E3">
              <w:rPr>
                <w:sz w:val="22"/>
                <w:szCs w:val="22"/>
              </w:rPr>
              <w:t xml:space="preserve">write arguments to support claims with clear reasons and relevant evidence. </w:t>
            </w:r>
          </w:p>
          <w:p w:rsidR="00E0482A" w:rsidRPr="00AB24E3" w:rsidRDefault="00E0482A" w:rsidP="00E0482A">
            <w:pPr>
              <w:pStyle w:val="Default"/>
              <w:ind w:left="982" w:hanging="270"/>
              <w:rPr>
                <w:sz w:val="22"/>
                <w:szCs w:val="22"/>
              </w:rPr>
            </w:pPr>
            <w:r w:rsidRPr="00AB24E3">
              <w:rPr>
                <w:sz w:val="22"/>
                <w:szCs w:val="22"/>
              </w:rPr>
              <w:t xml:space="preserve">a. Introduce claim(s), acknowledge alternate or opposing claims, and organize the reasons and evidence logically </w:t>
            </w:r>
          </w:p>
          <w:p w:rsidR="00E0482A" w:rsidRPr="00AB24E3" w:rsidRDefault="00E0482A" w:rsidP="00E0482A">
            <w:pPr>
              <w:pStyle w:val="Default"/>
              <w:ind w:left="982" w:hanging="270"/>
              <w:rPr>
                <w:sz w:val="22"/>
                <w:szCs w:val="22"/>
              </w:rPr>
            </w:pPr>
            <w:r w:rsidRPr="00AB24E3">
              <w:rPr>
                <w:sz w:val="22"/>
                <w:szCs w:val="22"/>
              </w:rPr>
              <w:t xml:space="preserve">b. Support claim(s) with logical reasoning and relevant evidence, using accurate, credible sources and demonstrating an understanding of the topic or text. </w:t>
            </w:r>
          </w:p>
          <w:p w:rsidR="00E0482A" w:rsidRPr="00AB24E3" w:rsidRDefault="00E0482A" w:rsidP="00E0482A">
            <w:pPr>
              <w:pStyle w:val="Default"/>
              <w:ind w:left="982" w:hanging="270"/>
              <w:rPr>
                <w:sz w:val="22"/>
                <w:szCs w:val="22"/>
              </w:rPr>
            </w:pPr>
            <w:r w:rsidRPr="00AB24E3">
              <w:rPr>
                <w:sz w:val="22"/>
                <w:szCs w:val="22"/>
              </w:rPr>
              <w:t xml:space="preserve">c. Use words, phrases, and clauses to create cohesion and clarify the relationships among claim(s), reasons, and evidence. </w:t>
            </w:r>
          </w:p>
          <w:p w:rsidR="00E0482A" w:rsidRPr="00AB24E3" w:rsidRDefault="00E0482A" w:rsidP="00E0482A">
            <w:pPr>
              <w:pStyle w:val="Default"/>
              <w:ind w:left="982" w:hanging="270"/>
              <w:rPr>
                <w:sz w:val="22"/>
                <w:szCs w:val="22"/>
              </w:rPr>
            </w:pPr>
            <w:r w:rsidRPr="00AB24E3">
              <w:rPr>
                <w:sz w:val="22"/>
                <w:szCs w:val="22"/>
              </w:rPr>
              <w:t xml:space="preserve">d. Establish and maintain a formal style. </w:t>
            </w:r>
          </w:p>
          <w:p w:rsidR="006954A1" w:rsidRPr="00AB24E3" w:rsidRDefault="00E0482A" w:rsidP="00E0482A">
            <w:pPr>
              <w:ind w:left="982" w:hanging="270"/>
              <w:rPr>
                <w:rFonts w:ascii="Times New Roman" w:hAnsi="Times New Roman"/>
                <w:sz w:val="20"/>
                <w:szCs w:val="20"/>
              </w:rPr>
            </w:pPr>
            <w:r w:rsidRPr="00AB24E3">
              <w:rPr>
                <w:rFonts w:ascii="Times New Roman" w:hAnsi="Times New Roman"/>
                <w:sz w:val="22"/>
                <w:szCs w:val="22"/>
              </w:rPr>
              <w:t>e. Provide a concluding statement or section that follows from and supports the argument presented.</w:t>
            </w:r>
          </w:p>
        </w:tc>
        <w:tc>
          <w:tcPr>
            <w:tcW w:w="3240"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6954A1" w:rsidRPr="0007475F" w:rsidRDefault="003C2C29" w:rsidP="00CD5889">
            <w:pPr>
              <w:ind w:left="360" w:hanging="360"/>
              <w:jc w:val="both"/>
              <w:rPr>
                <w:rFonts w:ascii="Times New Roman" w:hAnsi="Times New Roman"/>
                <w:sz w:val="22"/>
                <w:szCs w:val="22"/>
              </w:rPr>
            </w:pPr>
            <w:r w:rsidRPr="0007475F">
              <w:rPr>
                <w:rFonts w:ascii="Times New Roman" w:hAnsi="Times New Roman"/>
                <w:sz w:val="22"/>
                <w:szCs w:val="22"/>
              </w:rPr>
              <w:t xml:space="preserve">Students can research and gather evidence to support both sides of an argument with clear reasons and relevant evidence. </w:t>
            </w:r>
          </w:p>
          <w:p w:rsidR="003C2C29" w:rsidRPr="00AB24E3" w:rsidRDefault="003C2C29" w:rsidP="003C2C29">
            <w:pPr>
              <w:pStyle w:val="Default"/>
              <w:ind w:left="982" w:hanging="270"/>
              <w:rPr>
                <w:sz w:val="22"/>
                <w:szCs w:val="22"/>
              </w:rPr>
            </w:pPr>
            <w:r>
              <w:rPr>
                <w:sz w:val="22"/>
                <w:szCs w:val="22"/>
              </w:rPr>
              <w:t>a</w:t>
            </w:r>
            <w:r w:rsidRPr="00AB24E3">
              <w:rPr>
                <w:sz w:val="22"/>
                <w:szCs w:val="22"/>
              </w:rPr>
              <w:t xml:space="preserve">. Introduce claim(s), acknowledge alternate or opposing claims, and organize the reasons and evidence logically </w:t>
            </w:r>
          </w:p>
          <w:p w:rsidR="003C2C29" w:rsidRPr="00AB24E3" w:rsidRDefault="003C2C29" w:rsidP="003C2C29">
            <w:pPr>
              <w:pStyle w:val="Default"/>
              <w:ind w:left="982" w:hanging="270"/>
              <w:rPr>
                <w:sz w:val="22"/>
                <w:szCs w:val="22"/>
              </w:rPr>
            </w:pPr>
            <w:r w:rsidRPr="00AB24E3">
              <w:rPr>
                <w:sz w:val="22"/>
                <w:szCs w:val="22"/>
              </w:rPr>
              <w:t xml:space="preserve">b. Support claim(s) with logical reasoning and relevant evidence, using accurate, credible sources and demonstrating an understanding of the topic or text. </w:t>
            </w:r>
          </w:p>
          <w:p w:rsidR="003C2C29" w:rsidRPr="00AB24E3" w:rsidRDefault="003C2C29" w:rsidP="003C2C29">
            <w:pPr>
              <w:pStyle w:val="Default"/>
              <w:ind w:left="982" w:hanging="270"/>
              <w:rPr>
                <w:sz w:val="22"/>
                <w:szCs w:val="22"/>
              </w:rPr>
            </w:pPr>
            <w:r w:rsidRPr="00AB24E3">
              <w:rPr>
                <w:sz w:val="22"/>
                <w:szCs w:val="22"/>
              </w:rPr>
              <w:t xml:space="preserve">c. Use words, phrases, and clauses to create cohesion and clarify the relationships among claim(s), reasons, and evidence. </w:t>
            </w:r>
          </w:p>
          <w:p w:rsidR="003C2C29" w:rsidRPr="00AB24E3" w:rsidRDefault="003C2C29" w:rsidP="003C2C29">
            <w:pPr>
              <w:pStyle w:val="Default"/>
              <w:ind w:left="712"/>
              <w:rPr>
                <w:sz w:val="22"/>
                <w:szCs w:val="22"/>
              </w:rPr>
            </w:pPr>
            <w:r w:rsidRPr="00AB24E3">
              <w:rPr>
                <w:sz w:val="22"/>
                <w:szCs w:val="22"/>
              </w:rPr>
              <w:t xml:space="preserve">d. Establish and maintain a formal style. </w:t>
            </w:r>
          </w:p>
          <w:p w:rsidR="003C2C29" w:rsidRPr="003C2C29" w:rsidRDefault="003C2C29" w:rsidP="003C2C29">
            <w:pPr>
              <w:pStyle w:val="ListParagraph"/>
              <w:ind w:left="780"/>
              <w:jc w:val="both"/>
              <w:rPr>
                <w:rFonts w:ascii="Times New Roman" w:hAnsi="Times New Roman"/>
                <w:b/>
                <w:sz w:val="20"/>
                <w:szCs w:val="20"/>
              </w:rPr>
            </w:pPr>
            <w:r w:rsidRPr="00AB24E3">
              <w:rPr>
                <w:rFonts w:ascii="Times New Roman" w:hAnsi="Times New Roman"/>
                <w:sz w:val="22"/>
                <w:szCs w:val="22"/>
              </w:rPr>
              <w:t>e. Provide a concluding statement or section that follows from and supports the argument presented.</w:t>
            </w:r>
          </w:p>
        </w:tc>
        <w:tc>
          <w:tcPr>
            <w:tcW w:w="2993"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Going Forward: </w:t>
            </w:r>
          </w:p>
          <w:p w:rsidR="006954A1" w:rsidRPr="0007475F" w:rsidRDefault="0007475F" w:rsidP="00CD5889">
            <w:pPr>
              <w:ind w:left="360" w:hanging="360"/>
              <w:jc w:val="both"/>
              <w:rPr>
                <w:rFonts w:ascii="Times New Roman" w:hAnsi="Times New Roman"/>
                <w:sz w:val="22"/>
                <w:szCs w:val="22"/>
              </w:rPr>
            </w:pPr>
            <w:r w:rsidRPr="0007475F">
              <w:rPr>
                <w:rFonts w:ascii="Times New Roman" w:hAnsi="Times New Roman"/>
                <w:sz w:val="22"/>
                <w:szCs w:val="22"/>
              </w:rPr>
              <w:t>Students will research and gather evidence to support both side of an argument with clear reasons and relevant evidence; presented with one side of the argument, students will support that argument through persuasive writing and oral debates with other students.</w:t>
            </w:r>
          </w:p>
          <w:p w:rsidR="0007475F" w:rsidRPr="00AB24E3" w:rsidRDefault="0007475F" w:rsidP="0007475F">
            <w:pPr>
              <w:pStyle w:val="Default"/>
              <w:ind w:left="982" w:hanging="270"/>
              <w:rPr>
                <w:sz w:val="22"/>
                <w:szCs w:val="22"/>
              </w:rPr>
            </w:pPr>
            <w:r>
              <w:rPr>
                <w:sz w:val="22"/>
                <w:szCs w:val="22"/>
              </w:rPr>
              <w:t>a</w:t>
            </w:r>
            <w:r w:rsidRPr="00AB24E3">
              <w:rPr>
                <w:sz w:val="22"/>
                <w:szCs w:val="22"/>
              </w:rPr>
              <w:t xml:space="preserve">. Introduce claim(s), acknowledge alternate or opposing claims, and organize the reasons and evidence logically </w:t>
            </w:r>
          </w:p>
          <w:p w:rsidR="0007475F" w:rsidRPr="00AB24E3" w:rsidRDefault="0007475F" w:rsidP="0007475F">
            <w:pPr>
              <w:pStyle w:val="Default"/>
              <w:ind w:left="982" w:hanging="270"/>
              <w:rPr>
                <w:sz w:val="22"/>
                <w:szCs w:val="22"/>
              </w:rPr>
            </w:pPr>
            <w:r w:rsidRPr="00AB24E3">
              <w:rPr>
                <w:sz w:val="22"/>
                <w:szCs w:val="22"/>
              </w:rPr>
              <w:t xml:space="preserve">b. Support claim(s) with logical reasoning and relevant evidence, using accurate, credible sources and demonstrating an understanding of the topic or text. </w:t>
            </w:r>
          </w:p>
          <w:p w:rsidR="0007475F" w:rsidRPr="00AB24E3" w:rsidRDefault="0007475F" w:rsidP="0007475F">
            <w:pPr>
              <w:pStyle w:val="Default"/>
              <w:ind w:left="982" w:hanging="270"/>
              <w:rPr>
                <w:sz w:val="22"/>
                <w:szCs w:val="22"/>
              </w:rPr>
            </w:pPr>
            <w:r w:rsidRPr="00AB24E3">
              <w:rPr>
                <w:sz w:val="22"/>
                <w:szCs w:val="22"/>
              </w:rPr>
              <w:t xml:space="preserve">c. Use words, phrases, and clauses to create cohesion and clarify the relationships among claim(s), reasons, and evidence. </w:t>
            </w:r>
          </w:p>
          <w:p w:rsidR="0007475F" w:rsidRPr="00AB24E3" w:rsidRDefault="0007475F" w:rsidP="0007475F">
            <w:pPr>
              <w:pStyle w:val="Default"/>
              <w:ind w:left="712"/>
              <w:rPr>
                <w:sz w:val="22"/>
                <w:szCs w:val="22"/>
              </w:rPr>
            </w:pPr>
            <w:r w:rsidRPr="00AB24E3">
              <w:rPr>
                <w:sz w:val="22"/>
                <w:szCs w:val="22"/>
              </w:rPr>
              <w:t xml:space="preserve">d. Establish and maintain a formal style. </w:t>
            </w:r>
          </w:p>
          <w:p w:rsidR="0007475F" w:rsidRPr="00AB24E3" w:rsidRDefault="0007475F" w:rsidP="0007475F">
            <w:pPr>
              <w:ind w:left="360" w:hanging="360"/>
              <w:jc w:val="both"/>
              <w:rPr>
                <w:rFonts w:ascii="Times New Roman" w:hAnsi="Times New Roman"/>
                <w:b/>
                <w:sz w:val="20"/>
                <w:szCs w:val="20"/>
              </w:rPr>
            </w:pPr>
            <w:r w:rsidRPr="00AB24E3">
              <w:rPr>
                <w:rFonts w:ascii="Times New Roman" w:hAnsi="Times New Roman"/>
                <w:sz w:val="22"/>
                <w:szCs w:val="22"/>
              </w:rPr>
              <w:t>e. Provide a concluding statement or section that follows from and supports the argument presented.</w:t>
            </w:r>
          </w:p>
        </w:tc>
      </w:tr>
      <w:tr w:rsidR="006954A1" w:rsidRPr="00AB24E3" w:rsidTr="006954A1">
        <w:trPr>
          <w:jc w:val="center"/>
        </w:trPr>
        <w:tc>
          <w:tcPr>
            <w:tcW w:w="9380" w:type="dxa"/>
            <w:gridSpan w:val="3"/>
          </w:tcPr>
          <w:p w:rsidR="006954A1" w:rsidRPr="00054CCE" w:rsidRDefault="006954A1" w:rsidP="00054CCE">
            <w:pPr>
              <w:ind w:left="360" w:hanging="360"/>
              <w:jc w:val="both"/>
              <w:rPr>
                <w:rFonts w:ascii="Times New Roman" w:hAnsi="Times New Roman"/>
                <w:sz w:val="22"/>
                <w:szCs w:val="22"/>
              </w:rPr>
            </w:pPr>
            <w:r w:rsidRPr="00AB24E3">
              <w:rPr>
                <w:rFonts w:ascii="Times New Roman" w:hAnsi="Times New Roman"/>
                <w:b/>
                <w:sz w:val="20"/>
                <w:szCs w:val="20"/>
              </w:rPr>
              <w:t>Present and Going Forward Vocabulary:</w:t>
            </w:r>
            <w:r w:rsidR="00F4270A">
              <w:rPr>
                <w:rFonts w:ascii="Times New Roman" w:hAnsi="Times New Roman"/>
                <w:b/>
                <w:sz w:val="20"/>
                <w:szCs w:val="20"/>
              </w:rPr>
              <w:t xml:space="preserve"> </w:t>
            </w:r>
            <w:r w:rsidR="00F4270A">
              <w:rPr>
                <w:rFonts w:ascii="Times New Roman" w:hAnsi="Times New Roman"/>
                <w:sz w:val="22"/>
                <w:szCs w:val="22"/>
              </w:rPr>
              <w:t>argument; debate;</w:t>
            </w:r>
            <w:r w:rsidR="00F4270A" w:rsidRPr="00F4270A">
              <w:rPr>
                <w:rFonts w:ascii="Times New Roman" w:hAnsi="Times New Roman"/>
                <w:sz w:val="22"/>
                <w:szCs w:val="22"/>
              </w:rPr>
              <w:t xml:space="preserve"> logical reasoning</w:t>
            </w:r>
            <w:r w:rsidR="00F4270A">
              <w:rPr>
                <w:rFonts w:ascii="Times New Roman" w:hAnsi="Times New Roman"/>
                <w:sz w:val="22"/>
                <w:szCs w:val="22"/>
              </w:rPr>
              <w:t>; relevant evidence;</w:t>
            </w:r>
            <w:r w:rsidR="00F4270A" w:rsidRPr="00F4270A">
              <w:rPr>
                <w:rFonts w:ascii="Times New Roman" w:hAnsi="Times New Roman"/>
                <w:sz w:val="22"/>
                <w:szCs w:val="22"/>
              </w:rPr>
              <w:t xml:space="preserve"> accurate</w:t>
            </w:r>
            <w:r w:rsidR="00F4270A">
              <w:rPr>
                <w:rFonts w:ascii="Times New Roman" w:hAnsi="Times New Roman"/>
                <w:sz w:val="22"/>
                <w:szCs w:val="22"/>
              </w:rPr>
              <w:t xml:space="preserve"> and</w:t>
            </w:r>
            <w:r w:rsidR="00F4270A" w:rsidRPr="00F4270A">
              <w:rPr>
                <w:rFonts w:ascii="Times New Roman" w:hAnsi="Times New Roman"/>
                <w:sz w:val="22"/>
                <w:szCs w:val="22"/>
              </w:rPr>
              <w:t xml:space="preserve"> credible sources</w:t>
            </w:r>
            <w:r w:rsidR="00F4270A">
              <w:rPr>
                <w:rFonts w:ascii="Times New Roman" w:hAnsi="Times New Roman"/>
                <w:sz w:val="22"/>
                <w:szCs w:val="22"/>
              </w:rPr>
              <w:t xml:space="preserve">; </w:t>
            </w:r>
            <w:r w:rsidR="00F4270A" w:rsidRPr="00AB24E3">
              <w:rPr>
                <w:rFonts w:ascii="Times New Roman" w:hAnsi="Times New Roman"/>
                <w:sz w:val="22"/>
                <w:szCs w:val="22"/>
              </w:rPr>
              <w:t>concluding statement or section</w:t>
            </w:r>
            <w:r w:rsidR="00F4270A">
              <w:rPr>
                <w:rFonts w:ascii="Times New Roman" w:hAnsi="Times New Roman"/>
                <w:sz w:val="22"/>
                <w:szCs w:val="22"/>
              </w:rPr>
              <w:t>.</w:t>
            </w: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AB24E3" w:rsidRDefault="006954A1" w:rsidP="00054CCE">
            <w:pPr>
              <w:ind w:left="360" w:hanging="360"/>
              <w:jc w:val="both"/>
              <w:rPr>
                <w:rFonts w:ascii="Times New Roman" w:hAnsi="Times New Roman"/>
                <w:b/>
                <w:sz w:val="20"/>
                <w:szCs w:val="20"/>
              </w:rPr>
            </w:pPr>
            <w:r w:rsidRPr="00AB24E3">
              <w:rPr>
                <w:rFonts w:ascii="Times New Roman" w:hAnsi="Times New Roman"/>
                <w:b/>
                <w:sz w:val="20"/>
                <w:szCs w:val="20"/>
              </w:rPr>
              <w:t>Career Connections:</w:t>
            </w:r>
            <w:r w:rsidR="00740C2A">
              <w:rPr>
                <w:rFonts w:ascii="Times New Roman" w:hAnsi="Times New Roman"/>
                <w:b/>
                <w:sz w:val="20"/>
                <w:szCs w:val="20"/>
              </w:rPr>
              <w:t xml:space="preserve"> public speaking, attorney, </w:t>
            </w:r>
            <w:r w:rsidR="00BB336A">
              <w:rPr>
                <w:rFonts w:ascii="Times New Roman" w:hAnsi="Times New Roman"/>
                <w:b/>
                <w:sz w:val="20"/>
                <w:szCs w:val="20"/>
              </w:rPr>
              <w:t xml:space="preserve">research, </w:t>
            </w:r>
            <w:r w:rsidR="00740C2A">
              <w:rPr>
                <w:rFonts w:ascii="Times New Roman" w:hAnsi="Times New Roman"/>
                <w:b/>
                <w:sz w:val="20"/>
                <w:szCs w:val="20"/>
              </w:rPr>
              <w:t>sales, advertising, marketing, theater, educator, writer, editor.</w:t>
            </w:r>
          </w:p>
        </w:tc>
      </w:tr>
    </w:tbl>
    <w:p w:rsidR="006954A1" w:rsidRPr="00AB24E3" w:rsidRDefault="006954A1" w:rsidP="00CD5889">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7351A9">
        <w:trPr>
          <w:trHeight w:val="1749"/>
          <w:jc w:val="center"/>
        </w:trPr>
        <w:tc>
          <w:tcPr>
            <w:tcW w:w="9468"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Pr="00AB24E3" w:rsidRDefault="00BD231E" w:rsidP="007351A9">
            <w:pPr>
              <w:ind w:left="360" w:hanging="360"/>
              <w:jc w:val="both"/>
              <w:rPr>
                <w:rFonts w:ascii="Times New Roman" w:hAnsi="Times New Roman"/>
                <w:b/>
                <w:sz w:val="20"/>
                <w:szCs w:val="20"/>
              </w:rPr>
            </w:pPr>
            <w:r>
              <w:rPr>
                <w:rFonts w:ascii="Times New Roman" w:hAnsi="Times New Roman"/>
                <w:b/>
                <w:sz w:val="20"/>
                <w:szCs w:val="20"/>
              </w:rPr>
              <w:t xml:space="preserve">The teacher will group students into pairs and assign a topic to each group. The students will work independently to research both sides of the topic and prepare arguments supporting both sides of the debate. Through some sort of random selection (i.e., coin flip, dice, drawing numbers out of a hat), the students will each be assigned one side of the argument. After a reasonable amount of time to prepare their arguments, the students will debate both sides of the topic according to </w:t>
            </w:r>
            <w:r w:rsidR="007351A9">
              <w:rPr>
                <w:rFonts w:ascii="Times New Roman" w:hAnsi="Times New Roman"/>
                <w:b/>
                <w:sz w:val="20"/>
                <w:szCs w:val="20"/>
              </w:rPr>
              <w:t>common debate format and rules (</w:t>
            </w:r>
            <w:hyperlink r:id="rId116" w:history="1">
              <w:r w:rsidR="007351A9" w:rsidRPr="00901F21">
                <w:rPr>
                  <w:rStyle w:val="Hyperlink"/>
                  <w:rFonts w:ascii="Times New Roman" w:hAnsi="Times New Roman"/>
                  <w:b/>
                  <w:sz w:val="20"/>
                  <w:szCs w:val="20"/>
                </w:rPr>
                <w:t>http://www.idebate.org/teaching/debate_formats.php</w:t>
              </w:r>
            </w:hyperlink>
            <w:r w:rsidR="007351A9">
              <w:rPr>
                <w:rFonts w:ascii="Times New Roman" w:hAnsi="Times New Roman"/>
                <w:b/>
                <w:sz w:val="20"/>
                <w:szCs w:val="20"/>
              </w:rPr>
              <w:t>).</w:t>
            </w: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8041CF" w:rsidRPr="008041CF" w:rsidRDefault="008076D2" w:rsidP="008041CF">
            <w:pPr>
              <w:pStyle w:val="ListParagraph"/>
              <w:numPr>
                <w:ilvl w:val="0"/>
                <w:numId w:val="1"/>
              </w:numPr>
              <w:jc w:val="both"/>
              <w:rPr>
                <w:rFonts w:ascii="Times New Roman" w:hAnsi="Times New Roman"/>
                <w:sz w:val="20"/>
                <w:szCs w:val="20"/>
              </w:rPr>
            </w:pPr>
            <w:hyperlink r:id="rId117" w:history="1">
              <w:r w:rsidR="007351A9" w:rsidRPr="008041CF">
                <w:rPr>
                  <w:rStyle w:val="Hyperlink"/>
                  <w:rFonts w:ascii="Times New Roman" w:hAnsi="Times New Roman"/>
                  <w:b/>
                  <w:sz w:val="20"/>
                  <w:szCs w:val="20"/>
                </w:rPr>
                <w:t>http://www.idebate.org/index.php</w:t>
              </w:r>
            </w:hyperlink>
          </w:p>
          <w:p w:rsidR="008E2CD4" w:rsidRPr="008041CF" w:rsidRDefault="008076D2" w:rsidP="008041CF">
            <w:pPr>
              <w:pStyle w:val="ListParagraph"/>
              <w:numPr>
                <w:ilvl w:val="0"/>
                <w:numId w:val="1"/>
              </w:numPr>
              <w:jc w:val="both"/>
              <w:rPr>
                <w:rFonts w:ascii="Times New Roman" w:hAnsi="Times New Roman"/>
                <w:sz w:val="20"/>
                <w:szCs w:val="20"/>
              </w:rPr>
            </w:pPr>
            <w:hyperlink r:id="rId118" w:history="1">
              <w:r w:rsidR="008041CF" w:rsidRPr="008041CF">
                <w:rPr>
                  <w:rStyle w:val="Hyperlink"/>
                  <w:rFonts w:ascii="Times New Roman" w:hAnsi="Times New Roman"/>
                  <w:b/>
                  <w:sz w:val="20"/>
                  <w:szCs w:val="20"/>
                </w:rPr>
                <w:t>http://www.middleschooldebate.com/resources/resourcesmain.htm</w:t>
              </w:r>
            </w:hyperlink>
          </w:p>
          <w:p w:rsidR="008041CF" w:rsidRDefault="008076D2" w:rsidP="008041CF">
            <w:pPr>
              <w:pStyle w:val="ListParagraph"/>
              <w:numPr>
                <w:ilvl w:val="0"/>
                <w:numId w:val="1"/>
              </w:numPr>
              <w:jc w:val="both"/>
              <w:rPr>
                <w:rFonts w:ascii="Times New Roman" w:hAnsi="Times New Roman"/>
                <w:sz w:val="20"/>
                <w:szCs w:val="20"/>
              </w:rPr>
            </w:pPr>
            <w:hyperlink r:id="rId119" w:history="1">
              <w:r w:rsidR="009E0948" w:rsidRPr="00901F21">
                <w:rPr>
                  <w:rStyle w:val="Hyperlink"/>
                  <w:rFonts w:ascii="Times New Roman" w:hAnsi="Times New Roman"/>
                  <w:sz w:val="20"/>
                  <w:szCs w:val="20"/>
                </w:rPr>
                <w:t>http://www.middleschooldebate.com/topics/topiclists.htm</w:t>
              </w:r>
            </w:hyperlink>
          </w:p>
          <w:p w:rsidR="009E0948" w:rsidRDefault="008076D2" w:rsidP="008041CF">
            <w:pPr>
              <w:pStyle w:val="ListParagraph"/>
              <w:numPr>
                <w:ilvl w:val="0"/>
                <w:numId w:val="1"/>
              </w:numPr>
              <w:jc w:val="both"/>
              <w:rPr>
                <w:rFonts w:ascii="Times New Roman" w:hAnsi="Times New Roman"/>
                <w:sz w:val="20"/>
                <w:szCs w:val="20"/>
              </w:rPr>
            </w:pPr>
            <w:hyperlink r:id="rId120" w:history="1">
              <w:r w:rsidR="00056B33" w:rsidRPr="00901F21">
                <w:rPr>
                  <w:rStyle w:val="Hyperlink"/>
                  <w:rFonts w:ascii="Times New Roman" w:hAnsi="Times New Roman"/>
                  <w:sz w:val="20"/>
                  <w:szCs w:val="20"/>
                </w:rPr>
                <w:t>http://www.middleschooldebate.com/topics/topicresearch.htm</w:t>
              </w:r>
            </w:hyperlink>
          </w:p>
          <w:p w:rsidR="00056B33" w:rsidRDefault="008076D2" w:rsidP="008041CF">
            <w:pPr>
              <w:pStyle w:val="ListParagraph"/>
              <w:numPr>
                <w:ilvl w:val="0"/>
                <w:numId w:val="1"/>
              </w:numPr>
              <w:jc w:val="both"/>
              <w:rPr>
                <w:rFonts w:ascii="Times New Roman" w:hAnsi="Times New Roman"/>
                <w:sz w:val="20"/>
                <w:szCs w:val="20"/>
              </w:rPr>
            </w:pPr>
            <w:hyperlink r:id="rId121" w:history="1">
              <w:r w:rsidR="00CD489A" w:rsidRPr="00901F21">
                <w:rPr>
                  <w:rStyle w:val="Hyperlink"/>
                  <w:rFonts w:ascii="Times New Roman" w:hAnsi="Times New Roman"/>
                  <w:sz w:val="20"/>
                  <w:szCs w:val="20"/>
                </w:rPr>
                <w:t>http://www.learnnc.org/lp/pages/636</w:t>
              </w:r>
            </w:hyperlink>
          </w:p>
          <w:p w:rsidR="00CD489A" w:rsidRDefault="008076D2" w:rsidP="008041CF">
            <w:pPr>
              <w:pStyle w:val="ListParagraph"/>
              <w:numPr>
                <w:ilvl w:val="0"/>
                <w:numId w:val="1"/>
              </w:numPr>
              <w:jc w:val="both"/>
              <w:rPr>
                <w:rFonts w:ascii="Times New Roman" w:hAnsi="Times New Roman"/>
                <w:sz w:val="20"/>
                <w:szCs w:val="20"/>
              </w:rPr>
            </w:pPr>
            <w:hyperlink r:id="rId122" w:history="1">
              <w:r w:rsidR="007E000D" w:rsidRPr="00901F21">
                <w:rPr>
                  <w:rStyle w:val="Hyperlink"/>
                  <w:rFonts w:ascii="Times New Roman" w:hAnsi="Times New Roman"/>
                  <w:sz w:val="20"/>
                  <w:szCs w:val="20"/>
                </w:rPr>
                <w:t>http://www.educationworld.com/a_lesson/lesson/lesson304b.shtml</w:t>
              </w:r>
            </w:hyperlink>
          </w:p>
          <w:p w:rsidR="006954A1" w:rsidRPr="007E000D" w:rsidRDefault="006954A1" w:rsidP="007E000D">
            <w:pPr>
              <w:ind w:left="360"/>
              <w:jc w:val="both"/>
              <w:rPr>
                <w:rFonts w:ascii="Times New Roman" w:hAnsi="Times New Roman"/>
                <w:sz w:val="20"/>
                <w:szCs w:val="20"/>
              </w:rPr>
            </w:pPr>
          </w:p>
        </w:tc>
      </w:tr>
    </w:tbl>
    <w:p w:rsidR="006954A1" w:rsidRDefault="006954A1" w:rsidP="00CD5889">
      <w:pPr>
        <w:ind w:left="360" w:hanging="360"/>
        <w:jc w:val="both"/>
        <w:rPr>
          <w:rFonts w:ascii="Times New Roman" w:hAnsi="Times New Roman"/>
          <w:b/>
          <w:sz w:val="20"/>
          <w:szCs w:val="20"/>
        </w:rPr>
      </w:pPr>
    </w:p>
    <w:p w:rsidR="004378D7" w:rsidRPr="00AB24E3" w:rsidRDefault="004378D7" w:rsidP="00B77600">
      <w:pPr>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163"/>
        <w:gridCol w:w="3070"/>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E0482A" w:rsidRPr="00AB24E3">
              <w:rPr>
                <w:rFonts w:ascii="Times New Roman" w:hAnsi="Times New Roman"/>
                <w:b/>
                <w:sz w:val="20"/>
                <w:szCs w:val="20"/>
              </w:rPr>
              <w:t>: 7</w:t>
            </w:r>
            <w:r w:rsidR="00855BC6" w:rsidRPr="00AB24E3">
              <w:rPr>
                <w:rFonts w:ascii="Times New Roman" w:hAnsi="Times New Roman"/>
                <w:b/>
                <w:sz w:val="20"/>
                <w:szCs w:val="20"/>
              </w:rPr>
              <w:t>.21</w:t>
            </w:r>
          </w:p>
          <w:p w:rsidR="00E0482A" w:rsidRPr="00AB24E3" w:rsidRDefault="00E0482A" w:rsidP="00E0482A">
            <w:pPr>
              <w:pStyle w:val="Default"/>
              <w:ind w:left="352"/>
              <w:rPr>
                <w:sz w:val="22"/>
                <w:szCs w:val="22"/>
              </w:rPr>
            </w:pPr>
            <w:r w:rsidRPr="00AB24E3">
              <w:rPr>
                <w:sz w:val="22"/>
                <w:szCs w:val="22"/>
              </w:rPr>
              <w:t xml:space="preserve">Write informative or explanatory texts to examine a topic and convey ideas, concepts, and information through the selection, organization, and analysis of relevant content. </w:t>
            </w:r>
          </w:p>
          <w:p w:rsidR="00E0482A" w:rsidRPr="00AB24E3" w:rsidRDefault="00E0482A" w:rsidP="00E0482A">
            <w:pPr>
              <w:pStyle w:val="Default"/>
              <w:ind w:left="982" w:hanging="270"/>
              <w:rPr>
                <w:sz w:val="22"/>
                <w:szCs w:val="22"/>
              </w:rPr>
            </w:pPr>
            <w:r w:rsidRPr="00AB24E3">
              <w:rPr>
                <w:sz w:val="22"/>
                <w:szCs w:val="22"/>
              </w:rPr>
              <w:t xml:space="preserve">a. Introduce a topic clearly, previewing what is to follow; organize ideas, concepts, and information, using strategies such as definition, classification, comparison or contrast, and cause and effect; include formatting (e.g., headings), graphics (e.g., charts, tables), and multimedia when useful to aiding comprehension. </w:t>
            </w:r>
          </w:p>
          <w:p w:rsidR="00E0482A" w:rsidRPr="00AB24E3" w:rsidRDefault="00E0482A" w:rsidP="00E0482A">
            <w:pPr>
              <w:pStyle w:val="Default"/>
              <w:ind w:left="982" w:hanging="270"/>
              <w:rPr>
                <w:sz w:val="22"/>
                <w:szCs w:val="22"/>
              </w:rPr>
            </w:pPr>
            <w:r w:rsidRPr="00AB24E3">
              <w:rPr>
                <w:sz w:val="22"/>
                <w:szCs w:val="22"/>
              </w:rPr>
              <w:t xml:space="preserve">b. Develop the topic with relevant facts, definitions, concrete details, quotations, or other information and examples </w:t>
            </w:r>
          </w:p>
          <w:p w:rsidR="00E0482A" w:rsidRPr="00AB24E3" w:rsidRDefault="00E0482A" w:rsidP="00E0482A">
            <w:pPr>
              <w:pStyle w:val="Default"/>
              <w:ind w:left="982" w:hanging="270"/>
              <w:rPr>
                <w:sz w:val="22"/>
                <w:szCs w:val="22"/>
              </w:rPr>
            </w:pPr>
            <w:r w:rsidRPr="00AB24E3">
              <w:rPr>
                <w:sz w:val="22"/>
                <w:szCs w:val="22"/>
              </w:rPr>
              <w:t xml:space="preserve">c. Use appropriate transitions to create cohesion and clarify the relationships among ideas and concepts. </w:t>
            </w:r>
          </w:p>
          <w:p w:rsidR="00E0482A" w:rsidRPr="00AB24E3" w:rsidRDefault="00E0482A" w:rsidP="00E0482A">
            <w:pPr>
              <w:pStyle w:val="Default"/>
              <w:ind w:left="712"/>
              <w:rPr>
                <w:sz w:val="22"/>
                <w:szCs w:val="22"/>
              </w:rPr>
            </w:pPr>
            <w:r w:rsidRPr="00AB24E3">
              <w:rPr>
                <w:sz w:val="22"/>
                <w:szCs w:val="22"/>
              </w:rPr>
              <w:t xml:space="preserve">d. Use precise language and domain-specific vocabulary to inform about or explain the topic. </w:t>
            </w:r>
          </w:p>
          <w:p w:rsidR="00E0482A" w:rsidRPr="00AB24E3" w:rsidRDefault="00E0482A" w:rsidP="00E0482A">
            <w:pPr>
              <w:pStyle w:val="Default"/>
              <w:ind w:left="712"/>
              <w:rPr>
                <w:sz w:val="22"/>
                <w:szCs w:val="22"/>
              </w:rPr>
            </w:pPr>
            <w:r w:rsidRPr="00AB24E3">
              <w:rPr>
                <w:sz w:val="22"/>
                <w:szCs w:val="22"/>
              </w:rPr>
              <w:t xml:space="preserve">e. Establish and maintain a formal style. </w:t>
            </w:r>
          </w:p>
          <w:p w:rsidR="006954A1" w:rsidRPr="00AB24E3" w:rsidRDefault="00E0482A" w:rsidP="00E0482A">
            <w:pPr>
              <w:ind w:left="892" w:hanging="180"/>
              <w:jc w:val="both"/>
              <w:rPr>
                <w:rFonts w:ascii="Times New Roman" w:hAnsi="Times New Roman"/>
                <w:b/>
                <w:sz w:val="20"/>
                <w:szCs w:val="20"/>
              </w:rPr>
            </w:pPr>
            <w:r w:rsidRPr="00AB24E3">
              <w:rPr>
                <w:rFonts w:ascii="Times New Roman" w:hAnsi="Times New Roman"/>
                <w:sz w:val="22"/>
                <w:szCs w:val="22"/>
              </w:rPr>
              <w:t>f. Provide a concluding statement or section that follows from and supports the information or explanation presented.</w:t>
            </w:r>
          </w:p>
        </w:tc>
      </w:tr>
      <w:tr w:rsidR="006954A1" w:rsidRPr="00AB24E3" w:rsidTr="001E7399">
        <w:trPr>
          <w:trHeight w:val="117"/>
          <w:jc w:val="center"/>
        </w:trPr>
        <w:tc>
          <w:tcPr>
            <w:tcW w:w="3147"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E0482A" w:rsidRPr="00AB24E3" w:rsidRDefault="00C85A1D" w:rsidP="00E0482A">
            <w:pPr>
              <w:pStyle w:val="Default"/>
              <w:ind w:left="352"/>
              <w:rPr>
                <w:sz w:val="22"/>
                <w:szCs w:val="22"/>
              </w:rPr>
            </w:pPr>
            <w:r w:rsidRPr="00AB24E3">
              <w:rPr>
                <w:sz w:val="22"/>
                <w:szCs w:val="22"/>
              </w:rPr>
              <w:t xml:space="preserve">Students can </w:t>
            </w:r>
            <w:r w:rsidR="005009CB" w:rsidRPr="00AB24E3">
              <w:rPr>
                <w:sz w:val="22"/>
                <w:szCs w:val="22"/>
              </w:rPr>
              <w:t>w</w:t>
            </w:r>
            <w:r w:rsidR="00E0482A" w:rsidRPr="00AB24E3">
              <w:rPr>
                <w:sz w:val="22"/>
                <w:szCs w:val="22"/>
              </w:rPr>
              <w:t xml:space="preserve">rite informative or explanatory texts to examine a topic and convey ideas, concepts, and information through the selection, organization, and analysis of relevant content. </w:t>
            </w:r>
          </w:p>
          <w:p w:rsidR="00E0482A" w:rsidRPr="00AB24E3" w:rsidRDefault="00E0482A" w:rsidP="00E0482A">
            <w:pPr>
              <w:pStyle w:val="Default"/>
              <w:ind w:left="982" w:hanging="270"/>
              <w:rPr>
                <w:sz w:val="22"/>
                <w:szCs w:val="22"/>
              </w:rPr>
            </w:pPr>
            <w:r w:rsidRPr="00AB24E3">
              <w:rPr>
                <w:sz w:val="22"/>
                <w:szCs w:val="22"/>
              </w:rPr>
              <w:t xml:space="preserve">a. Introduce a topic clearly, previewing what is to follow; organize ideas, concepts, and information, using strategies such as definition, classification, comparison or contrast, and cause and effect; include formatting (e.g., headings), graphics (e.g., charts, tables), and multimedia when useful to aiding comprehension. </w:t>
            </w:r>
          </w:p>
          <w:p w:rsidR="00E0482A" w:rsidRPr="00AB24E3" w:rsidRDefault="00E0482A" w:rsidP="00E0482A">
            <w:pPr>
              <w:pStyle w:val="Default"/>
              <w:ind w:left="982" w:hanging="270"/>
              <w:rPr>
                <w:sz w:val="22"/>
                <w:szCs w:val="22"/>
              </w:rPr>
            </w:pPr>
            <w:r w:rsidRPr="00AB24E3">
              <w:rPr>
                <w:sz w:val="22"/>
                <w:szCs w:val="22"/>
              </w:rPr>
              <w:t xml:space="preserve">b. Develop the topic with relevant facts, definitions, concrete details, quotations, or other information and examples </w:t>
            </w:r>
          </w:p>
          <w:p w:rsidR="00E0482A" w:rsidRPr="00AB24E3" w:rsidRDefault="00E0482A" w:rsidP="00E0482A">
            <w:pPr>
              <w:pStyle w:val="Default"/>
              <w:ind w:left="982" w:hanging="270"/>
              <w:rPr>
                <w:sz w:val="22"/>
                <w:szCs w:val="22"/>
              </w:rPr>
            </w:pPr>
            <w:r w:rsidRPr="00AB24E3">
              <w:rPr>
                <w:sz w:val="22"/>
                <w:szCs w:val="22"/>
              </w:rPr>
              <w:t xml:space="preserve">c. Use appropriate transitions to create cohesion and clarify the relationships among ideas and concepts. </w:t>
            </w:r>
          </w:p>
          <w:p w:rsidR="00E0482A" w:rsidRPr="00AB24E3" w:rsidRDefault="00E0482A" w:rsidP="005009CB">
            <w:pPr>
              <w:pStyle w:val="Default"/>
              <w:ind w:left="982" w:hanging="270"/>
              <w:rPr>
                <w:sz w:val="22"/>
                <w:szCs w:val="22"/>
              </w:rPr>
            </w:pPr>
            <w:r w:rsidRPr="00AB24E3">
              <w:rPr>
                <w:sz w:val="22"/>
                <w:szCs w:val="22"/>
              </w:rPr>
              <w:t xml:space="preserve">d. Use precise language and domain-specific vocabulary to inform about or explain the topic. </w:t>
            </w:r>
          </w:p>
          <w:p w:rsidR="00E0482A" w:rsidRPr="00AB24E3" w:rsidRDefault="00E0482A" w:rsidP="00E0482A">
            <w:pPr>
              <w:pStyle w:val="Default"/>
              <w:ind w:left="712"/>
              <w:rPr>
                <w:sz w:val="22"/>
                <w:szCs w:val="22"/>
              </w:rPr>
            </w:pPr>
            <w:r w:rsidRPr="00AB24E3">
              <w:rPr>
                <w:sz w:val="22"/>
                <w:szCs w:val="22"/>
              </w:rPr>
              <w:t xml:space="preserve">e. Establish and maintain a formal style. </w:t>
            </w:r>
          </w:p>
          <w:p w:rsidR="00F7176A" w:rsidRPr="00AB24E3" w:rsidRDefault="00E0482A" w:rsidP="00E0482A">
            <w:pPr>
              <w:pStyle w:val="Default"/>
              <w:pageBreakBefore/>
              <w:ind w:left="892" w:hanging="180"/>
              <w:rPr>
                <w:sz w:val="22"/>
                <w:szCs w:val="22"/>
              </w:rPr>
            </w:pPr>
            <w:r w:rsidRPr="00AB24E3">
              <w:rPr>
                <w:sz w:val="22"/>
                <w:szCs w:val="22"/>
              </w:rPr>
              <w:t>f. Provide a concluding statement or section that follows from and supports the information or explanation presented.</w:t>
            </w:r>
            <w:r w:rsidR="00330ECC">
              <w:rPr>
                <w:sz w:val="22"/>
                <w:szCs w:val="22"/>
              </w:rPr>
              <w:t xml:space="preserve"> </w:t>
            </w:r>
            <w:r w:rsidR="00F7176A" w:rsidRPr="00AB24E3">
              <w:rPr>
                <w:sz w:val="22"/>
                <w:szCs w:val="22"/>
              </w:rPr>
              <w:t xml:space="preserve">b. Support claim(s) with clear reasons and relevant evidence, using credible sources and demonstrating an understanding of the topic or text.  </w:t>
            </w:r>
          </w:p>
          <w:p w:rsidR="00F7176A" w:rsidRPr="00AB24E3" w:rsidRDefault="00F7176A" w:rsidP="00F7176A">
            <w:pPr>
              <w:pStyle w:val="Default"/>
              <w:ind w:left="892" w:hanging="270"/>
              <w:rPr>
                <w:sz w:val="22"/>
                <w:szCs w:val="22"/>
              </w:rPr>
            </w:pPr>
            <w:r w:rsidRPr="00AB24E3">
              <w:rPr>
                <w:sz w:val="22"/>
                <w:szCs w:val="22"/>
              </w:rPr>
              <w:t xml:space="preserve">c. Use words, phrases, and clauses to clarify the relationships among claim(s) and reasons. </w:t>
            </w:r>
          </w:p>
          <w:p w:rsidR="00F7176A" w:rsidRPr="00AB24E3" w:rsidRDefault="00F7176A" w:rsidP="00F7176A">
            <w:pPr>
              <w:pStyle w:val="Default"/>
              <w:ind w:left="982" w:hanging="270"/>
              <w:rPr>
                <w:sz w:val="22"/>
                <w:szCs w:val="22"/>
              </w:rPr>
            </w:pPr>
            <w:r w:rsidRPr="00AB24E3">
              <w:rPr>
                <w:sz w:val="22"/>
                <w:szCs w:val="22"/>
              </w:rPr>
              <w:t xml:space="preserve">d. Establish and maintain a formal style. </w:t>
            </w:r>
          </w:p>
          <w:p w:rsidR="006954A1" w:rsidRPr="00AB24E3" w:rsidRDefault="00F7176A" w:rsidP="00F7176A">
            <w:pPr>
              <w:ind w:left="892" w:hanging="180"/>
              <w:rPr>
                <w:rFonts w:ascii="Times New Roman" w:hAnsi="Times New Roman"/>
                <w:b/>
                <w:sz w:val="20"/>
                <w:szCs w:val="20"/>
              </w:rPr>
            </w:pPr>
            <w:r w:rsidRPr="00AB24E3">
              <w:rPr>
                <w:rFonts w:ascii="Times New Roman" w:hAnsi="Times New Roman"/>
                <w:sz w:val="22"/>
                <w:szCs w:val="22"/>
              </w:rPr>
              <w:t>e. Provide a concluding statement or section that follows from the argument presented.</w:t>
            </w:r>
          </w:p>
        </w:tc>
        <w:tc>
          <w:tcPr>
            <w:tcW w:w="3163"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4378D7" w:rsidRPr="00AB24E3" w:rsidRDefault="004378D7" w:rsidP="004378D7">
            <w:pPr>
              <w:pStyle w:val="Default"/>
              <w:ind w:left="352"/>
              <w:rPr>
                <w:sz w:val="22"/>
                <w:szCs w:val="22"/>
              </w:rPr>
            </w:pPr>
            <w:r>
              <w:rPr>
                <w:sz w:val="22"/>
                <w:szCs w:val="22"/>
              </w:rPr>
              <w:t xml:space="preserve">Students will </w:t>
            </w:r>
            <w:r w:rsidRPr="00AB24E3">
              <w:rPr>
                <w:sz w:val="22"/>
                <w:szCs w:val="22"/>
              </w:rPr>
              <w:t>examine a topic and convey ideas, concepts, and information through the selection, organization, and analysis of relevant content.</w:t>
            </w:r>
            <w:r>
              <w:rPr>
                <w:sz w:val="22"/>
                <w:szCs w:val="22"/>
              </w:rPr>
              <w:t xml:space="preserve"> Students will use these ideas, concepts, and information to construct </w:t>
            </w:r>
            <w:r w:rsidRPr="00AB24E3">
              <w:rPr>
                <w:sz w:val="22"/>
                <w:szCs w:val="22"/>
              </w:rPr>
              <w:t>informative or explanatory texts</w:t>
            </w:r>
            <w:r>
              <w:rPr>
                <w:sz w:val="22"/>
                <w:szCs w:val="22"/>
              </w:rPr>
              <w:t>.</w:t>
            </w:r>
            <w:r w:rsidRPr="00AB24E3">
              <w:rPr>
                <w:sz w:val="22"/>
                <w:szCs w:val="22"/>
              </w:rPr>
              <w:t xml:space="preserve"> </w:t>
            </w:r>
          </w:p>
          <w:p w:rsidR="004378D7" w:rsidRPr="00AB24E3" w:rsidRDefault="004378D7" w:rsidP="004378D7">
            <w:pPr>
              <w:pStyle w:val="Default"/>
              <w:ind w:left="982" w:hanging="270"/>
              <w:rPr>
                <w:sz w:val="22"/>
                <w:szCs w:val="22"/>
              </w:rPr>
            </w:pPr>
            <w:r w:rsidRPr="00AB24E3">
              <w:rPr>
                <w:sz w:val="22"/>
                <w:szCs w:val="22"/>
              </w:rPr>
              <w:t xml:space="preserve">a. Introduce a topic clearly, previewing what is to follow; organize ideas, concepts, and information, using strategies such as definition, classification, comparison or contrast, and cause and effect; include formatting (e.g., headings), graphics (e.g., charts, tables), and multimedia when useful to aiding comprehension. </w:t>
            </w:r>
          </w:p>
          <w:p w:rsidR="004378D7" w:rsidRPr="00AB24E3" w:rsidRDefault="004378D7" w:rsidP="004378D7">
            <w:pPr>
              <w:pStyle w:val="Default"/>
              <w:ind w:left="982" w:hanging="270"/>
              <w:rPr>
                <w:sz w:val="22"/>
                <w:szCs w:val="22"/>
              </w:rPr>
            </w:pPr>
            <w:r w:rsidRPr="00AB24E3">
              <w:rPr>
                <w:sz w:val="22"/>
                <w:szCs w:val="22"/>
              </w:rPr>
              <w:t xml:space="preserve">b. Develop the topic with relevant facts, definitions, concrete details, quotations, or other information and examples </w:t>
            </w:r>
          </w:p>
          <w:p w:rsidR="004378D7" w:rsidRPr="00AB24E3" w:rsidRDefault="004378D7" w:rsidP="004378D7">
            <w:pPr>
              <w:pStyle w:val="Default"/>
              <w:ind w:left="982" w:hanging="270"/>
              <w:rPr>
                <w:sz w:val="22"/>
                <w:szCs w:val="22"/>
              </w:rPr>
            </w:pPr>
            <w:r w:rsidRPr="00AB24E3">
              <w:rPr>
                <w:sz w:val="22"/>
                <w:szCs w:val="22"/>
              </w:rPr>
              <w:t xml:space="preserve">c. Use appropriate transitions to create cohesion and clarify the relationships among ideas and concepts. </w:t>
            </w:r>
          </w:p>
          <w:p w:rsidR="004378D7" w:rsidRPr="00AB24E3" w:rsidRDefault="004378D7" w:rsidP="004378D7">
            <w:pPr>
              <w:pStyle w:val="Default"/>
              <w:ind w:left="982" w:hanging="270"/>
              <w:rPr>
                <w:sz w:val="22"/>
                <w:szCs w:val="22"/>
              </w:rPr>
            </w:pPr>
            <w:r w:rsidRPr="00AB24E3">
              <w:rPr>
                <w:sz w:val="22"/>
                <w:szCs w:val="22"/>
              </w:rPr>
              <w:t xml:space="preserve">d. Use precise language and domain-specific vocabulary to inform about or explain the topic. </w:t>
            </w:r>
          </w:p>
          <w:p w:rsidR="004378D7" w:rsidRPr="00AB24E3" w:rsidRDefault="004378D7" w:rsidP="004378D7">
            <w:pPr>
              <w:pStyle w:val="Default"/>
              <w:ind w:left="712"/>
              <w:rPr>
                <w:sz w:val="22"/>
                <w:szCs w:val="22"/>
              </w:rPr>
            </w:pPr>
            <w:r w:rsidRPr="00AB24E3">
              <w:rPr>
                <w:sz w:val="22"/>
                <w:szCs w:val="22"/>
              </w:rPr>
              <w:t xml:space="preserve">e. Establish and maintain a formal style. </w:t>
            </w:r>
          </w:p>
          <w:p w:rsidR="004378D7" w:rsidRPr="00AB24E3" w:rsidRDefault="004378D7" w:rsidP="004378D7">
            <w:pPr>
              <w:pStyle w:val="Default"/>
              <w:pageBreakBefore/>
              <w:ind w:left="892" w:hanging="180"/>
              <w:rPr>
                <w:sz w:val="22"/>
                <w:szCs w:val="22"/>
              </w:rPr>
            </w:pPr>
            <w:r w:rsidRPr="00AB24E3">
              <w:rPr>
                <w:sz w:val="22"/>
                <w:szCs w:val="22"/>
              </w:rPr>
              <w:t>f. Provide a concluding statement or section that follows from and supports the information or explanation presented.</w:t>
            </w:r>
            <w:r>
              <w:rPr>
                <w:sz w:val="22"/>
                <w:szCs w:val="22"/>
              </w:rPr>
              <w:t xml:space="preserve"> </w:t>
            </w:r>
            <w:r w:rsidRPr="00AB24E3">
              <w:rPr>
                <w:sz w:val="22"/>
                <w:szCs w:val="22"/>
              </w:rPr>
              <w:t xml:space="preserve">b. Support claim(s) with clear reasons and relevant evidence, using credible sources and demonstrating an understanding of the topic or text.  </w:t>
            </w:r>
          </w:p>
          <w:p w:rsidR="004378D7" w:rsidRPr="00AB24E3" w:rsidRDefault="004378D7" w:rsidP="004378D7">
            <w:pPr>
              <w:pStyle w:val="Default"/>
              <w:ind w:left="892" w:hanging="270"/>
              <w:rPr>
                <w:sz w:val="22"/>
                <w:szCs w:val="22"/>
              </w:rPr>
            </w:pPr>
            <w:r w:rsidRPr="00AB24E3">
              <w:rPr>
                <w:sz w:val="22"/>
                <w:szCs w:val="22"/>
              </w:rPr>
              <w:t xml:space="preserve">c. Use words, phrases, and clauses to clarify the relationships among claim(s) and reasons. </w:t>
            </w:r>
          </w:p>
          <w:p w:rsidR="004378D7" w:rsidRPr="00AB24E3" w:rsidRDefault="004378D7" w:rsidP="004378D7">
            <w:pPr>
              <w:pStyle w:val="Default"/>
              <w:ind w:left="982" w:hanging="270"/>
              <w:rPr>
                <w:sz w:val="22"/>
                <w:szCs w:val="22"/>
              </w:rPr>
            </w:pPr>
            <w:r w:rsidRPr="00AB24E3">
              <w:rPr>
                <w:sz w:val="22"/>
                <w:szCs w:val="22"/>
              </w:rPr>
              <w:t xml:space="preserve">d. Establish and maintain a formal style. </w:t>
            </w:r>
          </w:p>
          <w:p w:rsidR="006954A1" w:rsidRPr="00AB24E3" w:rsidRDefault="004378D7" w:rsidP="004378D7">
            <w:pPr>
              <w:ind w:left="360" w:hanging="360"/>
              <w:jc w:val="both"/>
              <w:rPr>
                <w:rFonts w:ascii="Times New Roman" w:hAnsi="Times New Roman"/>
                <w:b/>
                <w:sz w:val="20"/>
                <w:szCs w:val="20"/>
              </w:rPr>
            </w:pPr>
            <w:r w:rsidRPr="00AB24E3">
              <w:rPr>
                <w:rFonts w:ascii="Times New Roman" w:hAnsi="Times New Roman"/>
                <w:sz w:val="22"/>
                <w:szCs w:val="22"/>
              </w:rPr>
              <w:t>e. Provide a concluding statement or section that follows from the argument presented.</w:t>
            </w:r>
          </w:p>
        </w:tc>
        <w:tc>
          <w:tcPr>
            <w:tcW w:w="3070"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Going Forward: </w:t>
            </w:r>
          </w:p>
          <w:p w:rsidR="004378D7" w:rsidRPr="00AB24E3" w:rsidRDefault="004378D7" w:rsidP="004378D7">
            <w:pPr>
              <w:pStyle w:val="Default"/>
              <w:ind w:left="352"/>
              <w:rPr>
                <w:sz w:val="22"/>
                <w:szCs w:val="22"/>
              </w:rPr>
            </w:pPr>
            <w:r w:rsidRPr="00AB24E3">
              <w:rPr>
                <w:sz w:val="22"/>
                <w:szCs w:val="22"/>
              </w:rPr>
              <w:t xml:space="preserve">Students </w:t>
            </w:r>
            <w:r>
              <w:rPr>
                <w:sz w:val="22"/>
                <w:szCs w:val="22"/>
              </w:rPr>
              <w:t xml:space="preserve">will demonstrate their understanding their ability to </w:t>
            </w:r>
            <w:r w:rsidRPr="00AB24E3">
              <w:rPr>
                <w:sz w:val="22"/>
                <w:szCs w:val="22"/>
              </w:rPr>
              <w:t>examine a topic and convey ideas, concepts, and information through the selection, organization, and analysis of relevant content</w:t>
            </w:r>
            <w:r w:rsidR="001C4326">
              <w:rPr>
                <w:sz w:val="22"/>
                <w:szCs w:val="22"/>
              </w:rPr>
              <w:t xml:space="preserve"> by constructing a comprehensive </w:t>
            </w:r>
            <w:r>
              <w:rPr>
                <w:sz w:val="22"/>
                <w:szCs w:val="22"/>
              </w:rPr>
              <w:t>informative and explanatory text</w:t>
            </w:r>
            <w:r w:rsidRPr="00AB24E3">
              <w:rPr>
                <w:sz w:val="22"/>
                <w:szCs w:val="22"/>
              </w:rPr>
              <w:t xml:space="preserve">. </w:t>
            </w:r>
          </w:p>
          <w:p w:rsidR="004378D7" w:rsidRPr="00AB24E3" w:rsidRDefault="004378D7" w:rsidP="004378D7">
            <w:pPr>
              <w:pStyle w:val="Default"/>
              <w:ind w:left="982" w:hanging="270"/>
              <w:rPr>
                <w:sz w:val="22"/>
                <w:szCs w:val="22"/>
              </w:rPr>
            </w:pPr>
            <w:r w:rsidRPr="00AB24E3">
              <w:rPr>
                <w:sz w:val="22"/>
                <w:szCs w:val="22"/>
              </w:rPr>
              <w:t xml:space="preserve">a. Introduce a topic clearly, previewing what is to follow; organize ideas, concepts, and information, using strategies such as definition, classification, comparison or contrast, and cause and effect; include formatting (e.g., headings), graphics (e.g., charts, tables), and multimedia when useful to aiding comprehension. </w:t>
            </w:r>
          </w:p>
          <w:p w:rsidR="004378D7" w:rsidRPr="00AB24E3" w:rsidRDefault="004378D7" w:rsidP="004378D7">
            <w:pPr>
              <w:pStyle w:val="Default"/>
              <w:ind w:left="982" w:hanging="270"/>
              <w:rPr>
                <w:sz w:val="22"/>
                <w:szCs w:val="22"/>
              </w:rPr>
            </w:pPr>
            <w:r w:rsidRPr="00AB24E3">
              <w:rPr>
                <w:sz w:val="22"/>
                <w:szCs w:val="22"/>
              </w:rPr>
              <w:t xml:space="preserve">b. Develop the topic with relevant facts, definitions, concrete details, quotations, or other information and examples </w:t>
            </w:r>
          </w:p>
          <w:p w:rsidR="004378D7" w:rsidRPr="00AB24E3" w:rsidRDefault="004378D7" w:rsidP="004378D7">
            <w:pPr>
              <w:pStyle w:val="Default"/>
              <w:ind w:left="982" w:hanging="270"/>
              <w:rPr>
                <w:sz w:val="22"/>
                <w:szCs w:val="22"/>
              </w:rPr>
            </w:pPr>
            <w:r w:rsidRPr="00AB24E3">
              <w:rPr>
                <w:sz w:val="22"/>
                <w:szCs w:val="22"/>
              </w:rPr>
              <w:t xml:space="preserve">c. Use appropriate transitions to create cohesion and clarify the relationships among ideas and concepts. </w:t>
            </w:r>
          </w:p>
          <w:p w:rsidR="004378D7" w:rsidRPr="00AB24E3" w:rsidRDefault="004378D7" w:rsidP="004378D7">
            <w:pPr>
              <w:pStyle w:val="Default"/>
              <w:ind w:left="982" w:hanging="270"/>
              <w:rPr>
                <w:sz w:val="22"/>
                <w:szCs w:val="22"/>
              </w:rPr>
            </w:pPr>
            <w:r w:rsidRPr="00AB24E3">
              <w:rPr>
                <w:sz w:val="22"/>
                <w:szCs w:val="22"/>
              </w:rPr>
              <w:t xml:space="preserve">d. Use precise language and domain-specific vocabulary to inform about or explain the topic. </w:t>
            </w:r>
          </w:p>
          <w:p w:rsidR="004378D7" w:rsidRPr="00AB24E3" w:rsidRDefault="004378D7" w:rsidP="004378D7">
            <w:pPr>
              <w:pStyle w:val="Default"/>
              <w:ind w:left="712"/>
              <w:rPr>
                <w:sz w:val="22"/>
                <w:szCs w:val="22"/>
              </w:rPr>
            </w:pPr>
            <w:r w:rsidRPr="00AB24E3">
              <w:rPr>
                <w:sz w:val="22"/>
                <w:szCs w:val="22"/>
              </w:rPr>
              <w:t xml:space="preserve">e. Establish and maintain a formal style. </w:t>
            </w:r>
          </w:p>
          <w:p w:rsidR="004378D7" w:rsidRPr="00AB24E3" w:rsidRDefault="004378D7" w:rsidP="004378D7">
            <w:pPr>
              <w:pStyle w:val="Default"/>
              <w:pageBreakBefore/>
              <w:ind w:left="892" w:hanging="180"/>
              <w:rPr>
                <w:sz w:val="22"/>
                <w:szCs w:val="22"/>
              </w:rPr>
            </w:pPr>
            <w:r w:rsidRPr="00AB24E3">
              <w:rPr>
                <w:sz w:val="22"/>
                <w:szCs w:val="22"/>
              </w:rPr>
              <w:t>f. Provide a concluding statement or section that follows from and supports the information or explanation presented.</w:t>
            </w:r>
            <w:r>
              <w:rPr>
                <w:sz w:val="22"/>
                <w:szCs w:val="22"/>
              </w:rPr>
              <w:t xml:space="preserve"> </w:t>
            </w:r>
            <w:r w:rsidRPr="00AB24E3">
              <w:rPr>
                <w:sz w:val="22"/>
                <w:szCs w:val="22"/>
              </w:rPr>
              <w:t xml:space="preserve">b. Support claim(s) with clear reasons and relevant evidence, using credible sources and demonstrating an understanding of the topic or text.  </w:t>
            </w:r>
          </w:p>
          <w:p w:rsidR="004378D7" w:rsidRPr="00AB24E3" w:rsidRDefault="004378D7" w:rsidP="004378D7">
            <w:pPr>
              <w:pStyle w:val="Default"/>
              <w:ind w:left="892" w:hanging="270"/>
              <w:rPr>
                <w:sz w:val="22"/>
                <w:szCs w:val="22"/>
              </w:rPr>
            </w:pPr>
            <w:r w:rsidRPr="00AB24E3">
              <w:rPr>
                <w:sz w:val="22"/>
                <w:szCs w:val="22"/>
              </w:rPr>
              <w:t xml:space="preserve">c. Use words, phrases, and clauses to clarify the relationships among claim(s) and reasons. </w:t>
            </w:r>
          </w:p>
          <w:p w:rsidR="004378D7" w:rsidRPr="00AB24E3" w:rsidRDefault="004378D7" w:rsidP="004378D7">
            <w:pPr>
              <w:pStyle w:val="Default"/>
              <w:ind w:left="982" w:hanging="270"/>
              <w:rPr>
                <w:sz w:val="22"/>
                <w:szCs w:val="22"/>
              </w:rPr>
            </w:pPr>
            <w:r w:rsidRPr="00AB24E3">
              <w:rPr>
                <w:sz w:val="22"/>
                <w:szCs w:val="22"/>
              </w:rPr>
              <w:t xml:space="preserve">d. Establish and maintain a formal style. </w:t>
            </w:r>
          </w:p>
          <w:p w:rsidR="006954A1" w:rsidRDefault="004378D7" w:rsidP="004378D7">
            <w:pPr>
              <w:ind w:left="360" w:hanging="360"/>
              <w:jc w:val="both"/>
              <w:rPr>
                <w:rFonts w:ascii="Times New Roman" w:hAnsi="Times New Roman"/>
                <w:sz w:val="22"/>
                <w:szCs w:val="22"/>
              </w:rPr>
            </w:pPr>
            <w:r w:rsidRPr="00AB24E3">
              <w:rPr>
                <w:rFonts w:ascii="Times New Roman" w:hAnsi="Times New Roman"/>
                <w:sz w:val="22"/>
                <w:szCs w:val="22"/>
              </w:rPr>
              <w:t>e. Provide a concluding statement or section that follows from the argument presented.</w:t>
            </w:r>
          </w:p>
          <w:p w:rsidR="005E746B" w:rsidRDefault="005E746B" w:rsidP="004378D7">
            <w:pPr>
              <w:ind w:left="360" w:hanging="360"/>
              <w:jc w:val="both"/>
              <w:rPr>
                <w:rFonts w:ascii="Times New Roman" w:hAnsi="Times New Roman"/>
                <w:sz w:val="22"/>
                <w:szCs w:val="22"/>
              </w:rPr>
            </w:pPr>
          </w:p>
          <w:p w:rsidR="005E746B" w:rsidRDefault="005E746B" w:rsidP="004378D7">
            <w:pPr>
              <w:ind w:left="360" w:hanging="360"/>
              <w:jc w:val="both"/>
              <w:rPr>
                <w:rFonts w:ascii="Times New Roman" w:hAnsi="Times New Roman"/>
                <w:sz w:val="22"/>
                <w:szCs w:val="22"/>
              </w:rPr>
            </w:pPr>
          </w:p>
          <w:p w:rsidR="005E746B" w:rsidRDefault="005E746B" w:rsidP="004378D7">
            <w:pPr>
              <w:ind w:left="360" w:hanging="360"/>
              <w:jc w:val="both"/>
              <w:rPr>
                <w:rFonts w:ascii="Times New Roman" w:hAnsi="Times New Roman"/>
                <w:sz w:val="22"/>
                <w:szCs w:val="22"/>
              </w:rPr>
            </w:pPr>
          </w:p>
          <w:p w:rsidR="005E746B" w:rsidRDefault="005E746B" w:rsidP="004378D7">
            <w:pPr>
              <w:ind w:left="360" w:hanging="360"/>
              <w:jc w:val="both"/>
              <w:rPr>
                <w:rFonts w:ascii="Times New Roman" w:hAnsi="Times New Roman"/>
                <w:sz w:val="22"/>
                <w:szCs w:val="22"/>
              </w:rPr>
            </w:pPr>
          </w:p>
          <w:p w:rsidR="005E746B" w:rsidRDefault="005E746B" w:rsidP="004378D7">
            <w:pPr>
              <w:ind w:left="360" w:hanging="360"/>
              <w:jc w:val="both"/>
              <w:rPr>
                <w:rFonts w:ascii="Times New Roman" w:hAnsi="Times New Roman"/>
                <w:sz w:val="22"/>
                <w:szCs w:val="22"/>
              </w:rPr>
            </w:pPr>
          </w:p>
          <w:p w:rsidR="005E746B" w:rsidRPr="00AB24E3" w:rsidRDefault="005E746B" w:rsidP="004378D7">
            <w:pPr>
              <w:ind w:left="360" w:hanging="360"/>
              <w:jc w:val="both"/>
              <w:rPr>
                <w:rFonts w:ascii="Times New Roman" w:hAnsi="Times New Roman"/>
                <w:b/>
                <w:sz w:val="20"/>
                <w:szCs w:val="20"/>
              </w:rPr>
            </w:pPr>
          </w:p>
        </w:tc>
      </w:tr>
      <w:tr w:rsidR="006954A1" w:rsidRPr="00AB24E3" w:rsidTr="006954A1">
        <w:trPr>
          <w:jc w:val="center"/>
        </w:trPr>
        <w:tc>
          <w:tcPr>
            <w:tcW w:w="9380" w:type="dxa"/>
            <w:gridSpan w:val="3"/>
          </w:tcPr>
          <w:p w:rsidR="006954A1" w:rsidRPr="005E746B" w:rsidRDefault="006954A1" w:rsidP="005E746B">
            <w:pPr>
              <w:ind w:left="360" w:hanging="360"/>
              <w:jc w:val="both"/>
              <w:rPr>
                <w:rFonts w:ascii="Times New Roman" w:hAnsi="Times New Roman"/>
                <w:sz w:val="22"/>
                <w:szCs w:val="22"/>
              </w:rPr>
            </w:pPr>
            <w:r w:rsidRPr="00AB24E3">
              <w:rPr>
                <w:rFonts w:ascii="Times New Roman" w:hAnsi="Times New Roman"/>
                <w:b/>
                <w:sz w:val="20"/>
                <w:szCs w:val="20"/>
              </w:rPr>
              <w:t>Present and Going Forward Vocabulary:</w:t>
            </w:r>
            <w:r w:rsidR="005E746B">
              <w:rPr>
                <w:rFonts w:ascii="Times New Roman" w:hAnsi="Times New Roman"/>
                <w:b/>
                <w:sz w:val="20"/>
                <w:szCs w:val="20"/>
              </w:rPr>
              <w:t xml:space="preserve"> </w:t>
            </w:r>
            <w:r w:rsidR="005E746B" w:rsidRPr="005E746B">
              <w:rPr>
                <w:rFonts w:ascii="Times New Roman" w:hAnsi="Times New Roman"/>
                <w:sz w:val="22"/>
                <w:szCs w:val="22"/>
              </w:rPr>
              <w:t xml:space="preserve"> informative and explanatory text; transitions; precise language and domain-specific vocabulary; </w:t>
            </w:r>
            <w:r w:rsidR="005E746B">
              <w:rPr>
                <w:rFonts w:ascii="Times New Roman" w:hAnsi="Times New Roman"/>
                <w:sz w:val="22"/>
                <w:szCs w:val="22"/>
              </w:rPr>
              <w:t xml:space="preserve">formal style; </w:t>
            </w:r>
            <w:r w:rsidR="005E746B" w:rsidRPr="005E746B">
              <w:rPr>
                <w:rFonts w:ascii="Times New Roman" w:hAnsi="Times New Roman"/>
                <w:sz w:val="22"/>
                <w:szCs w:val="22"/>
              </w:rPr>
              <w:t>definition; classification; comparison or contrast; and cause and effect; formatting, graphics.</w:t>
            </w: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AB24E3" w:rsidRDefault="006954A1" w:rsidP="005E746B">
            <w:pPr>
              <w:ind w:left="360" w:hanging="360"/>
              <w:jc w:val="both"/>
              <w:rPr>
                <w:rFonts w:ascii="Times New Roman" w:hAnsi="Times New Roman"/>
                <w:b/>
                <w:sz w:val="20"/>
                <w:szCs w:val="20"/>
              </w:rPr>
            </w:pPr>
            <w:r w:rsidRPr="00AB24E3">
              <w:rPr>
                <w:rFonts w:ascii="Times New Roman" w:hAnsi="Times New Roman"/>
                <w:b/>
                <w:sz w:val="20"/>
                <w:szCs w:val="20"/>
              </w:rPr>
              <w:t>Career Connections:</w:t>
            </w:r>
            <w:r w:rsidR="002B42B9">
              <w:rPr>
                <w:rFonts w:ascii="Times New Roman" w:hAnsi="Times New Roman"/>
                <w:b/>
                <w:sz w:val="20"/>
                <w:szCs w:val="20"/>
              </w:rPr>
              <w:t xml:space="preserve"> </w:t>
            </w:r>
            <w:r w:rsidR="00BB336A">
              <w:rPr>
                <w:rFonts w:ascii="Times New Roman" w:hAnsi="Times New Roman"/>
                <w:b/>
                <w:sz w:val="20"/>
                <w:szCs w:val="20"/>
              </w:rPr>
              <w:t>public speaking, attorney, research, sales, advertising, marketing, theater, educator, writer, editor.</w:t>
            </w:r>
          </w:p>
        </w:tc>
      </w:tr>
    </w:tbl>
    <w:p w:rsidR="006954A1" w:rsidRPr="00AB24E3" w:rsidRDefault="006954A1" w:rsidP="00CD5889">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2B42B9">
        <w:trPr>
          <w:trHeight w:val="732"/>
          <w:jc w:val="center"/>
        </w:trPr>
        <w:tc>
          <w:tcPr>
            <w:tcW w:w="9468"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Default="00F0260F" w:rsidP="00CD5889">
            <w:pPr>
              <w:ind w:left="360" w:hanging="360"/>
              <w:jc w:val="both"/>
              <w:rPr>
                <w:rFonts w:ascii="Times New Roman" w:hAnsi="Times New Roman"/>
                <w:b/>
                <w:sz w:val="20"/>
                <w:szCs w:val="20"/>
              </w:rPr>
            </w:pPr>
            <w:r>
              <w:rPr>
                <w:rFonts w:ascii="Times New Roman" w:hAnsi="Times New Roman"/>
                <w:b/>
                <w:sz w:val="20"/>
                <w:szCs w:val="20"/>
              </w:rPr>
              <w:t xml:space="preserve">Students will choose an appropriate topic </w:t>
            </w:r>
            <w:r w:rsidR="003E14BA">
              <w:rPr>
                <w:rFonts w:ascii="Times New Roman" w:hAnsi="Times New Roman"/>
                <w:b/>
                <w:sz w:val="20"/>
                <w:szCs w:val="20"/>
              </w:rPr>
              <w:t xml:space="preserve">or event </w:t>
            </w:r>
            <w:r>
              <w:rPr>
                <w:rFonts w:ascii="Times New Roman" w:hAnsi="Times New Roman"/>
                <w:b/>
                <w:sz w:val="20"/>
                <w:szCs w:val="20"/>
              </w:rPr>
              <w:t xml:space="preserve">(with teacher approval) of </w:t>
            </w:r>
            <w:r w:rsidR="00B810B8">
              <w:rPr>
                <w:rFonts w:ascii="Times New Roman" w:hAnsi="Times New Roman"/>
                <w:b/>
                <w:sz w:val="20"/>
                <w:szCs w:val="20"/>
              </w:rPr>
              <w:t xml:space="preserve">serious </w:t>
            </w:r>
            <w:r>
              <w:rPr>
                <w:rFonts w:ascii="Times New Roman" w:hAnsi="Times New Roman"/>
                <w:b/>
                <w:sz w:val="20"/>
                <w:szCs w:val="20"/>
              </w:rPr>
              <w:t xml:space="preserve">historical significance </w:t>
            </w:r>
            <w:r w:rsidR="000D3DF6">
              <w:rPr>
                <w:rFonts w:ascii="Times New Roman" w:hAnsi="Times New Roman"/>
                <w:b/>
                <w:sz w:val="20"/>
                <w:szCs w:val="20"/>
              </w:rPr>
              <w:t xml:space="preserve">and create a </w:t>
            </w:r>
            <w:r w:rsidR="00EA0BDD">
              <w:rPr>
                <w:rFonts w:ascii="Times New Roman" w:hAnsi="Times New Roman"/>
                <w:b/>
                <w:sz w:val="20"/>
                <w:szCs w:val="20"/>
              </w:rPr>
              <w:t xml:space="preserve">two-page </w:t>
            </w:r>
            <w:r w:rsidR="000D3DF6">
              <w:rPr>
                <w:rFonts w:ascii="Times New Roman" w:hAnsi="Times New Roman"/>
                <w:b/>
                <w:sz w:val="20"/>
                <w:szCs w:val="20"/>
              </w:rPr>
              <w:t>newspaper including text,</w:t>
            </w:r>
            <w:r>
              <w:rPr>
                <w:rFonts w:ascii="Times New Roman" w:hAnsi="Times New Roman"/>
                <w:b/>
                <w:sz w:val="20"/>
                <w:szCs w:val="20"/>
              </w:rPr>
              <w:t xml:space="preserve"> </w:t>
            </w:r>
            <w:r w:rsidR="000D3DF6">
              <w:rPr>
                <w:rFonts w:ascii="Times New Roman" w:hAnsi="Times New Roman"/>
                <w:b/>
                <w:sz w:val="20"/>
                <w:szCs w:val="20"/>
              </w:rPr>
              <w:t xml:space="preserve">headlines, graphics, </w:t>
            </w:r>
            <w:r w:rsidR="00894409">
              <w:rPr>
                <w:rFonts w:ascii="Times New Roman" w:hAnsi="Times New Roman"/>
                <w:b/>
                <w:sz w:val="20"/>
                <w:szCs w:val="20"/>
              </w:rPr>
              <w:t xml:space="preserve">charts, </w:t>
            </w:r>
            <w:r w:rsidR="000D3DF6">
              <w:rPr>
                <w:rFonts w:ascii="Times New Roman" w:hAnsi="Times New Roman"/>
                <w:b/>
                <w:sz w:val="20"/>
                <w:szCs w:val="20"/>
              </w:rPr>
              <w:t>and photos.</w:t>
            </w:r>
            <w:r w:rsidR="008202E5">
              <w:rPr>
                <w:rFonts w:ascii="Times New Roman" w:hAnsi="Times New Roman"/>
                <w:b/>
                <w:sz w:val="20"/>
                <w:szCs w:val="20"/>
              </w:rPr>
              <w:t xml:space="preserve"> The newspaper content should reflect a next-day perspective explaining what happened, why it happened, how it happened, and what the event means for the future.</w:t>
            </w:r>
          </w:p>
          <w:p w:rsidR="006954A1" w:rsidRPr="00AB24E3" w:rsidRDefault="006954A1" w:rsidP="002B42B9">
            <w:pPr>
              <w:jc w:val="both"/>
              <w:rPr>
                <w:rFonts w:ascii="Times New Roman" w:hAnsi="Times New Roman"/>
                <w:b/>
                <w:sz w:val="20"/>
                <w:szCs w:val="20"/>
              </w:rPr>
            </w:pP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456"/>
      </w:tblGrid>
      <w:tr w:rsidR="006954A1" w:rsidRPr="00AB24E3" w:rsidTr="006954A1">
        <w:trPr>
          <w:jc w:val="center"/>
        </w:trPr>
        <w:tc>
          <w:tcPr>
            <w:tcW w:w="7319"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561192" w:rsidRPr="00561192" w:rsidRDefault="008076D2" w:rsidP="00B810B8">
            <w:pPr>
              <w:pStyle w:val="ListParagraph"/>
              <w:numPr>
                <w:ilvl w:val="0"/>
                <w:numId w:val="1"/>
              </w:numPr>
              <w:jc w:val="both"/>
              <w:rPr>
                <w:rFonts w:ascii="Times New Roman" w:hAnsi="Times New Roman"/>
                <w:sz w:val="20"/>
                <w:szCs w:val="20"/>
              </w:rPr>
            </w:pPr>
            <w:hyperlink r:id="rId123" w:history="1">
              <w:r w:rsidR="00561192" w:rsidRPr="00901F21">
                <w:rPr>
                  <w:rStyle w:val="Hyperlink"/>
                  <w:rFonts w:ascii="Times New Roman" w:hAnsi="Times New Roman"/>
                  <w:b/>
                  <w:sz w:val="20"/>
                  <w:szCs w:val="20"/>
                </w:rPr>
                <w:t>http://www.buildanewspaper.com/</w:t>
              </w:r>
            </w:hyperlink>
          </w:p>
          <w:p w:rsidR="00B810B8" w:rsidRPr="00CD3B92" w:rsidRDefault="008076D2" w:rsidP="00B810B8">
            <w:pPr>
              <w:pStyle w:val="ListParagraph"/>
              <w:numPr>
                <w:ilvl w:val="0"/>
                <w:numId w:val="1"/>
              </w:numPr>
              <w:jc w:val="both"/>
              <w:rPr>
                <w:rFonts w:ascii="Times New Roman" w:hAnsi="Times New Roman"/>
                <w:sz w:val="20"/>
                <w:szCs w:val="20"/>
              </w:rPr>
            </w:pPr>
            <w:hyperlink r:id="rId124" w:history="1">
              <w:r w:rsidR="00B810B8" w:rsidRPr="00B810B8">
                <w:rPr>
                  <w:rStyle w:val="Hyperlink"/>
                  <w:rFonts w:ascii="Times New Roman" w:hAnsi="Times New Roman"/>
                  <w:b/>
                  <w:sz w:val="20"/>
                  <w:szCs w:val="20"/>
                </w:rPr>
                <w:t>http://interactives.mped.org/view_interactive.aspx?id=110&amp;title</w:t>
              </w:r>
            </w:hyperlink>
            <w:r w:rsidR="00B810B8" w:rsidRPr="00B810B8">
              <w:rPr>
                <w:rFonts w:ascii="Times New Roman" w:hAnsi="Times New Roman"/>
                <w:b/>
                <w:sz w:val="20"/>
                <w:szCs w:val="20"/>
              </w:rPr>
              <w:t>=:</w:t>
            </w:r>
          </w:p>
          <w:p w:rsidR="00CD3B92" w:rsidRDefault="008076D2" w:rsidP="00CD3B92">
            <w:pPr>
              <w:pStyle w:val="ListParagraph"/>
              <w:numPr>
                <w:ilvl w:val="0"/>
                <w:numId w:val="1"/>
              </w:numPr>
              <w:jc w:val="both"/>
              <w:rPr>
                <w:rFonts w:ascii="Times New Roman" w:hAnsi="Times New Roman"/>
                <w:sz w:val="20"/>
                <w:szCs w:val="20"/>
              </w:rPr>
            </w:pPr>
            <w:hyperlink r:id="rId125" w:history="1">
              <w:r w:rsidR="00CD3B92" w:rsidRPr="00901F21">
                <w:rPr>
                  <w:rStyle w:val="Hyperlink"/>
                  <w:rFonts w:ascii="Times New Roman" w:hAnsi="Times New Roman"/>
                  <w:sz w:val="20"/>
                  <w:szCs w:val="20"/>
                </w:rPr>
                <w:t>www.readwritethink.org/files/resources/lesson_images/lesson249/format.pdf</w:t>
              </w:r>
            </w:hyperlink>
          </w:p>
          <w:p w:rsidR="00CD3B92" w:rsidRDefault="008076D2" w:rsidP="00CD3B92">
            <w:pPr>
              <w:pStyle w:val="ListParagraph"/>
              <w:numPr>
                <w:ilvl w:val="0"/>
                <w:numId w:val="1"/>
              </w:numPr>
              <w:jc w:val="both"/>
              <w:rPr>
                <w:rFonts w:ascii="Times New Roman" w:hAnsi="Times New Roman"/>
                <w:sz w:val="20"/>
                <w:szCs w:val="20"/>
              </w:rPr>
            </w:pPr>
            <w:hyperlink r:id="rId126" w:history="1">
              <w:r w:rsidR="00CD3B92" w:rsidRPr="00901F21">
                <w:rPr>
                  <w:rStyle w:val="Hyperlink"/>
                  <w:rFonts w:ascii="Times New Roman" w:hAnsi="Times New Roman"/>
                  <w:sz w:val="20"/>
                  <w:szCs w:val="20"/>
                </w:rPr>
                <w:t>http://nie.miamiherald.com/_pdf/CreatingAClassroomNewspaperNAA.pdf</w:t>
              </w:r>
            </w:hyperlink>
          </w:p>
          <w:p w:rsidR="001F09C7" w:rsidRDefault="008076D2" w:rsidP="00CD3B92">
            <w:pPr>
              <w:pStyle w:val="ListParagraph"/>
              <w:numPr>
                <w:ilvl w:val="0"/>
                <w:numId w:val="1"/>
              </w:numPr>
              <w:jc w:val="both"/>
              <w:rPr>
                <w:rFonts w:ascii="Times New Roman" w:hAnsi="Times New Roman"/>
                <w:sz w:val="20"/>
                <w:szCs w:val="20"/>
              </w:rPr>
            </w:pPr>
            <w:hyperlink r:id="rId127" w:history="1">
              <w:r w:rsidR="002C20D3" w:rsidRPr="00901F21">
                <w:rPr>
                  <w:rStyle w:val="Hyperlink"/>
                  <w:rFonts w:ascii="Times New Roman" w:hAnsi="Times New Roman"/>
                  <w:sz w:val="20"/>
                  <w:szCs w:val="20"/>
                </w:rPr>
                <w:t>http://www.crayon.net/</w:t>
              </w:r>
            </w:hyperlink>
          </w:p>
          <w:p w:rsidR="00D30E73" w:rsidRDefault="008076D2" w:rsidP="00D30E73">
            <w:pPr>
              <w:pStyle w:val="ListParagraph"/>
              <w:numPr>
                <w:ilvl w:val="0"/>
                <w:numId w:val="1"/>
              </w:numPr>
              <w:jc w:val="both"/>
              <w:rPr>
                <w:rFonts w:ascii="Times New Roman" w:hAnsi="Times New Roman"/>
                <w:sz w:val="20"/>
                <w:szCs w:val="20"/>
              </w:rPr>
            </w:pPr>
            <w:hyperlink r:id="rId128" w:history="1">
              <w:r w:rsidR="00D30E73" w:rsidRPr="00901F21">
                <w:rPr>
                  <w:rStyle w:val="Hyperlink"/>
                  <w:rFonts w:ascii="Times New Roman" w:hAnsi="Times New Roman"/>
                  <w:sz w:val="20"/>
                  <w:szCs w:val="20"/>
                </w:rPr>
                <w:t>http://www.readwritethink.org/classroom-resources/student-interactives/readwritethink-printing-press-30036.html</w:t>
              </w:r>
            </w:hyperlink>
          </w:p>
          <w:p w:rsidR="00D30E73" w:rsidRDefault="008076D2" w:rsidP="00D30E73">
            <w:pPr>
              <w:pStyle w:val="ListParagraph"/>
              <w:numPr>
                <w:ilvl w:val="0"/>
                <w:numId w:val="1"/>
              </w:numPr>
              <w:jc w:val="both"/>
              <w:rPr>
                <w:rFonts w:ascii="Times New Roman" w:hAnsi="Times New Roman"/>
                <w:sz w:val="20"/>
                <w:szCs w:val="20"/>
              </w:rPr>
            </w:pPr>
            <w:hyperlink r:id="rId129" w:history="1">
              <w:r w:rsidR="00D30E73" w:rsidRPr="00901F21">
                <w:rPr>
                  <w:rStyle w:val="Hyperlink"/>
                  <w:rFonts w:ascii="Times New Roman" w:hAnsi="Times New Roman"/>
                  <w:sz w:val="20"/>
                  <w:szCs w:val="20"/>
                </w:rPr>
                <w:t>http://jc-schools.net/tutorials/classnews.html</w:t>
              </w:r>
            </w:hyperlink>
          </w:p>
          <w:p w:rsidR="00D30E73" w:rsidRPr="00D30E73" w:rsidRDefault="008076D2" w:rsidP="00D30E73">
            <w:pPr>
              <w:pStyle w:val="ListParagraph"/>
              <w:numPr>
                <w:ilvl w:val="0"/>
                <w:numId w:val="1"/>
              </w:numPr>
              <w:jc w:val="both"/>
              <w:rPr>
                <w:rFonts w:ascii="Times New Roman" w:hAnsi="Times New Roman"/>
                <w:sz w:val="20"/>
                <w:szCs w:val="20"/>
              </w:rPr>
            </w:pPr>
            <w:hyperlink r:id="rId130" w:history="1">
              <w:r w:rsidR="00D30E73" w:rsidRPr="00901F21">
                <w:rPr>
                  <w:rStyle w:val="Hyperlink"/>
                  <w:rFonts w:ascii="Times New Roman" w:hAnsi="Times New Roman"/>
                  <w:sz w:val="20"/>
                  <w:szCs w:val="20"/>
                </w:rPr>
                <w:t>http://journalism.about.com/od/reporting/tp/createstories.htm</w:t>
              </w:r>
            </w:hyperlink>
          </w:p>
          <w:p w:rsidR="006954A1" w:rsidRPr="00C01AA7" w:rsidRDefault="008076D2" w:rsidP="00CD3B92">
            <w:pPr>
              <w:pStyle w:val="ListParagraph"/>
              <w:numPr>
                <w:ilvl w:val="0"/>
                <w:numId w:val="1"/>
              </w:numPr>
              <w:jc w:val="both"/>
              <w:rPr>
                <w:rFonts w:ascii="Times New Roman" w:hAnsi="Times New Roman"/>
                <w:sz w:val="20"/>
                <w:szCs w:val="20"/>
              </w:rPr>
            </w:pPr>
            <w:hyperlink r:id="rId131" w:history="1">
              <w:r w:rsidR="00E21782" w:rsidRPr="00CD3B92">
                <w:rPr>
                  <w:rStyle w:val="Hyperlink"/>
                  <w:rFonts w:ascii="Times New Roman" w:hAnsi="Times New Roman"/>
                  <w:b/>
                  <w:sz w:val="20"/>
                  <w:szCs w:val="20"/>
                </w:rPr>
                <w:t>http://www.fodey.com/generators/newspaper/snippet.asp</w:t>
              </w:r>
            </w:hyperlink>
          </w:p>
          <w:p w:rsidR="00C01AA7" w:rsidRPr="00CD3B92" w:rsidRDefault="00C01AA7" w:rsidP="00CD3B92">
            <w:pPr>
              <w:pStyle w:val="ListParagraph"/>
              <w:numPr>
                <w:ilvl w:val="0"/>
                <w:numId w:val="1"/>
              </w:numPr>
              <w:jc w:val="both"/>
              <w:rPr>
                <w:rFonts w:ascii="Times New Roman" w:hAnsi="Times New Roman"/>
                <w:sz w:val="20"/>
                <w:szCs w:val="20"/>
              </w:rPr>
            </w:pPr>
            <w:r>
              <w:rPr>
                <w:rFonts w:ascii="Times New Roman" w:hAnsi="Times New Roman"/>
                <w:b/>
                <w:sz w:val="20"/>
                <w:szCs w:val="20"/>
              </w:rPr>
              <w:t>Microsoft Office (Word, PowerPoint, Publishing)</w:t>
            </w:r>
          </w:p>
          <w:p w:rsidR="00E21782" w:rsidRPr="00AB24E3" w:rsidRDefault="00E21782" w:rsidP="00CD5889">
            <w:pPr>
              <w:ind w:left="360" w:hanging="360"/>
              <w:jc w:val="both"/>
              <w:rPr>
                <w:rFonts w:ascii="Times New Roman" w:hAnsi="Times New Roman"/>
                <w:b/>
                <w:sz w:val="20"/>
                <w:szCs w:val="20"/>
              </w:rPr>
            </w:pPr>
          </w:p>
        </w:tc>
      </w:tr>
    </w:tbl>
    <w:p w:rsidR="006954A1" w:rsidRDefault="006954A1" w:rsidP="00CD5889">
      <w:pPr>
        <w:ind w:left="360" w:hanging="360"/>
        <w:jc w:val="both"/>
        <w:rPr>
          <w:rFonts w:ascii="Times New Roman" w:hAnsi="Times New Roman"/>
          <w:b/>
          <w:sz w:val="20"/>
          <w:szCs w:val="20"/>
        </w:rPr>
      </w:pPr>
    </w:p>
    <w:p w:rsidR="0050030F" w:rsidRPr="00AB24E3" w:rsidRDefault="0050030F" w:rsidP="00CD5889">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5009CB" w:rsidRPr="00AB24E3">
              <w:rPr>
                <w:rFonts w:ascii="Times New Roman" w:hAnsi="Times New Roman"/>
                <w:b/>
                <w:sz w:val="20"/>
                <w:szCs w:val="20"/>
              </w:rPr>
              <w:t>7</w:t>
            </w:r>
            <w:r w:rsidR="00C85A1D" w:rsidRPr="00AB24E3">
              <w:rPr>
                <w:rFonts w:ascii="Times New Roman" w:hAnsi="Times New Roman"/>
                <w:b/>
                <w:sz w:val="20"/>
                <w:szCs w:val="20"/>
              </w:rPr>
              <w:t>.22</w:t>
            </w:r>
          </w:p>
          <w:p w:rsidR="005009CB" w:rsidRPr="00AB24E3" w:rsidRDefault="005009CB" w:rsidP="005009CB">
            <w:pPr>
              <w:pStyle w:val="Default"/>
              <w:ind w:left="352"/>
              <w:rPr>
                <w:sz w:val="22"/>
                <w:szCs w:val="22"/>
              </w:rPr>
            </w:pPr>
            <w:r w:rsidRPr="00AB24E3">
              <w:rPr>
                <w:sz w:val="22"/>
                <w:szCs w:val="22"/>
              </w:rPr>
              <w:t xml:space="preserve">Write narratives to develop real or imagined experiences or events using effective technique, relevant descriptive details, and well-structured event sequences. </w:t>
            </w:r>
          </w:p>
          <w:p w:rsidR="005009CB" w:rsidRPr="00AB24E3" w:rsidRDefault="005009CB" w:rsidP="005009CB">
            <w:pPr>
              <w:pStyle w:val="Default"/>
              <w:ind w:left="982" w:hanging="270"/>
              <w:rPr>
                <w:sz w:val="22"/>
                <w:szCs w:val="22"/>
              </w:rPr>
            </w:pPr>
            <w:r w:rsidRPr="00AB24E3">
              <w:rPr>
                <w:sz w:val="22"/>
                <w:szCs w:val="22"/>
              </w:rPr>
              <w:t xml:space="preserve">a. Engage and orient the reader by establishing a context and point of view and introducing a narrator, characters, or both; organize an event sequence that unfolds naturally and logically. </w:t>
            </w:r>
          </w:p>
          <w:p w:rsidR="005009CB" w:rsidRPr="00AB24E3" w:rsidRDefault="005009CB" w:rsidP="005009CB">
            <w:pPr>
              <w:pStyle w:val="Default"/>
              <w:ind w:left="982" w:hanging="270"/>
              <w:rPr>
                <w:sz w:val="22"/>
                <w:szCs w:val="22"/>
              </w:rPr>
            </w:pPr>
            <w:r w:rsidRPr="00AB24E3">
              <w:rPr>
                <w:sz w:val="22"/>
                <w:szCs w:val="22"/>
              </w:rPr>
              <w:t>b. Use narrative techniques, such as dialogue, pacing, and description, to develop experiences, events, and/or characters.</w:t>
            </w:r>
          </w:p>
          <w:p w:rsidR="005009CB" w:rsidRPr="00AB24E3" w:rsidRDefault="005009CB" w:rsidP="005009CB">
            <w:pPr>
              <w:pStyle w:val="Default"/>
              <w:ind w:left="982" w:hanging="270"/>
              <w:rPr>
                <w:sz w:val="22"/>
                <w:szCs w:val="22"/>
              </w:rPr>
            </w:pPr>
            <w:r w:rsidRPr="00AB24E3">
              <w:rPr>
                <w:sz w:val="22"/>
                <w:szCs w:val="22"/>
              </w:rPr>
              <w:t xml:space="preserve">c. Use a variety of transition words, phrases, and clauses to convey sequence and signal shifts from one time frame or setting to another. </w:t>
            </w:r>
          </w:p>
          <w:p w:rsidR="005009CB" w:rsidRPr="00AB24E3" w:rsidRDefault="005009CB" w:rsidP="005009CB">
            <w:pPr>
              <w:pStyle w:val="Default"/>
              <w:ind w:left="982" w:hanging="270"/>
              <w:rPr>
                <w:sz w:val="22"/>
                <w:szCs w:val="22"/>
              </w:rPr>
            </w:pPr>
            <w:r w:rsidRPr="00AB24E3">
              <w:rPr>
                <w:sz w:val="22"/>
                <w:szCs w:val="22"/>
              </w:rPr>
              <w:t xml:space="preserve">d. Use precise words and phrases, relevant descriptive details, and sensory language to capture the action and convey experiences and events. </w:t>
            </w:r>
          </w:p>
          <w:p w:rsidR="005009CB" w:rsidRPr="00AB24E3" w:rsidRDefault="005009CB" w:rsidP="005009CB">
            <w:pPr>
              <w:ind w:left="712"/>
              <w:jc w:val="both"/>
              <w:rPr>
                <w:rFonts w:ascii="Times New Roman" w:hAnsi="Times New Roman"/>
                <w:sz w:val="22"/>
                <w:szCs w:val="22"/>
              </w:rPr>
            </w:pPr>
            <w:r w:rsidRPr="00AB24E3">
              <w:rPr>
                <w:rFonts w:ascii="Times New Roman" w:hAnsi="Times New Roman"/>
                <w:sz w:val="22"/>
                <w:szCs w:val="22"/>
              </w:rPr>
              <w:t xml:space="preserve">e. Provide a conclusion that follows from and reflects on the narrated experiences or events. </w:t>
            </w:r>
          </w:p>
          <w:p w:rsidR="006954A1" w:rsidRPr="00AB24E3" w:rsidRDefault="00F7176A" w:rsidP="005009CB">
            <w:pPr>
              <w:ind w:left="892" w:hanging="180"/>
              <w:jc w:val="both"/>
              <w:rPr>
                <w:rFonts w:ascii="Times New Roman" w:hAnsi="Times New Roman"/>
                <w:b/>
                <w:sz w:val="20"/>
                <w:szCs w:val="20"/>
              </w:rPr>
            </w:pPr>
            <w:r w:rsidRPr="00AB24E3">
              <w:rPr>
                <w:rFonts w:ascii="Times New Roman" w:hAnsi="Times New Roman"/>
                <w:sz w:val="22"/>
                <w:szCs w:val="22"/>
              </w:rPr>
              <w:t>f. Provide a concluding statement or section that follows from the information or explanation presented.</w:t>
            </w:r>
          </w:p>
        </w:tc>
      </w:tr>
      <w:tr w:rsidR="006954A1" w:rsidRPr="00AB24E3" w:rsidTr="005009CB">
        <w:trPr>
          <w:trHeight w:val="738"/>
          <w:jc w:val="center"/>
        </w:trPr>
        <w:tc>
          <w:tcPr>
            <w:tcW w:w="3147" w:type="dxa"/>
            <w:tcBorders>
              <w:top w:val="single" w:sz="18" w:space="0" w:color="auto"/>
            </w:tcBorders>
          </w:tcPr>
          <w:p w:rsidR="006954A1" w:rsidRPr="00AB24E3" w:rsidRDefault="006954A1" w:rsidP="00F7176A">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5009CB" w:rsidRPr="00AB24E3" w:rsidRDefault="00F7176A" w:rsidP="005009CB">
            <w:pPr>
              <w:pStyle w:val="Default"/>
              <w:ind w:left="352"/>
              <w:rPr>
                <w:sz w:val="22"/>
                <w:szCs w:val="22"/>
              </w:rPr>
            </w:pPr>
            <w:r w:rsidRPr="00AB24E3">
              <w:rPr>
                <w:sz w:val="22"/>
                <w:szCs w:val="22"/>
              </w:rPr>
              <w:t xml:space="preserve">Students can </w:t>
            </w:r>
            <w:r w:rsidR="005009CB" w:rsidRPr="00AB24E3">
              <w:rPr>
                <w:sz w:val="22"/>
                <w:szCs w:val="22"/>
              </w:rPr>
              <w:t xml:space="preserve">write narratives to develop real or imagined experiences or events using effective technique, relevant descriptive details, and well-structured event sequences. </w:t>
            </w:r>
          </w:p>
          <w:p w:rsidR="005009CB" w:rsidRPr="00AB24E3" w:rsidRDefault="005009CB" w:rsidP="007628B1">
            <w:pPr>
              <w:pStyle w:val="Default"/>
              <w:ind w:left="622" w:hanging="270"/>
              <w:rPr>
                <w:sz w:val="22"/>
                <w:szCs w:val="22"/>
              </w:rPr>
            </w:pPr>
            <w:r w:rsidRPr="00AB24E3">
              <w:rPr>
                <w:sz w:val="22"/>
                <w:szCs w:val="22"/>
              </w:rPr>
              <w:t xml:space="preserve">a. Engage and orient the reader by establishing a context and point of view and introducing a narrator, characters, or both; organize an event sequence that unfolds naturally and logically. </w:t>
            </w:r>
          </w:p>
          <w:p w:rsidR="005009CB" w:rsidRPr="00AB24E3" w:rsidRDefault="005009CB" w:rsidP="007628B1">
            <w:pPr>
              <w:pStyle w:val="Default"/>
              <w:ind w:left="622" w:hanging="270"/>
              <w:rPr>
                <w:sz w:val="22"/>
                <w:szCs w:val="22"/>
              </w:rPr>
            </w:pPr>
            <w:r w:rsidRPr="00AB24E3">
              <w:rPr>
                <w:sz w:val="22"/>
                <w:szCs w:val="22"/>
              </w:rPr>
              <w:t>b. Use narrative techniques, such as dialogue, pacing, and description, to develop experiences, events, and/or characters.</w:t>
            </w:r>
          </w:p>
          <w:p w:rsidR="005009CB" w:rsidRPr="00AB24E3" w:rsidRDefault="005009CB" w:rsidP="007628B1">
            <w:pPr>
              <w:pStyle w:val="Default"/>
              <w:ind w:left="622" w:hanging="270"/>
              <w:rPr>
                <w:sz w:val="22"/>
                <w:szCs w:val="22"/>
              </w:rPr>
            </w:pPr>
            <w:r w:rsidRPr="00AB24E3">
              <w:rPr>
                <w:sz w:val="22"/>
                <w:szCs w:val="22"/>
              </w:rPr>
              <w:t xml:space="preserve">c. Use a variety of transition words, phrases, and clauses to convey sequence and signal shifts from one time frame or setting to another. </w:t>
            </w:r>
          </w:p>
          <w:p w:rsidR="005009CB" w:rsidRPr="00AB24E3" w:rsidRDefault="005009CB" w:rsidP="007628B1">
            <w:pPr>
              <w:pStyle w:val="Default"/>
              <w:ind w:left="622" w:hanging="270"/>
              <w:rPr>
                <w:sz w:val="22"/>
                <w:szCs w:val="22"/>
              </w:rPr>
            </w:pPr>
            <w:r w:rsidRPr="00AB24E3">
              <w:rPr>
                <w:sz w:val="22"/>
                <w:szCs w:val="22"/>
              </w:rPr>
              <w:t xml:space="preserve">d. Use precise words and phrases, relevant descriptive details, and sensory language to capture the action and convey experiences and events. </w:t>
            </w:r>
          </w:p>
          <w:p w:rsidR="005009CB" w:rsidRPr="00AB24E3" w:rsidRDefault="005009CB" w:rsidP="007628B1">
            <w:pPr>
              <w:ind w:left="622" w:hanging="270"/>
              <w:jc w:val="both"/>
              <w:rPr>
                <w:rFonts w:ascii="Times New Roman" w:hAnsi="Times New Roman"/>
                <w:sz w:val="22"/>
                <w:szCs w:val="22"/>
              </w:rPr>
            </w:pPr>
            <w:r w:rsidRPr="00AB24E3">
              <w:rPr>
                <w:rFonts w:ascii="Times New Roman" w:hAnsi="Times New Roman"/>
                <w:sz w:val="22"/>
                <w:szCs w:val="22"/>
              </w:rPr>
              <w:t xml:space="preserve">e. Provide a conclusion that follows from and reflects on the narrated experiences or events. </w:t>
            </w:r>
          </w:p>
          <w:p w:rsidR="006954A1" w:rsidRPr="00AB24E3" w:rsidRDefault="005009CB" w:rsidP="007628B1">
            <w:pPr>
              <w:ind w:left="622" w:hanging="270"/>
              <w:jc w:val="both"/>
              <w:rPr>
                <w:rFonts w:ascii="Times New Roman" w:hAnsi="Times New Roman"/>
                <w:b/>
                <w:sz w:val="20"/>
                <w:szCs w:val="20"/>
              </w:rPr>
            </w:pPr>
            <w:r w:rsidRPr="00AB24E3">
              <w:rPr>
                <w:rFonts w:ascii="Times New Roman" w:hAnsi="Times New Roman"/>
                <w:sz w:val="22"/>
                <w:szCs w:val="22"/>
              </w:rPr>
              <w:t>f. Provide a concluding statement or section that follows from the information or explanation presented.</w:t>
            </w:r>
          </w:p>
        </w:tc>
        <w:tc>
          <w:tcPr>
            <w:tcW w:w="3240"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32462C" w:rsidRPr="00AB24E3" w:rsidRDefault="0032462C" w:rsidP="0032462C">
            <w:pPr>
              <w:pStyle w:val="Default"/>
              <w:ind w:left="352"/>
              <w:rPr>
                <w:sz w:val="22"/>
                <w:szCs w:val="22"/>
              </w:rPr>
            </w:pPr>
            <w:r w:rsidRPr="00AB24E3">
              <w:rPr>
                <w:sz w:val="22"/>
                <w:szCs w:val="22"/>
              </w:rPr>
              <w:t>Students</w:t>
            </w:r>
            <w:r>
              <w:rPr>
                <w:sz w:val="22"/>
                <w:szCs w:val="22"/>
              </w:rPr>
              <w:t xml:space="preserve"> will combine research and narrative skills and techniques to </w:t>
            </w:r>
            <w:r w:rsidRPr="00AB24E3">
              <w:rPr>
                <w:sz w:val="22"/>
                <w:szCs w:val="22"/>
              </w:rPr>
              <w:t xml:space="preserve">write narratives to develop real or imagined experiences or events using effective technique, relevant descriptive details, and well-structured event sequences. </w:t>
            </w:r>
          </w:p>
          <w:p w:rsidR="0032462C" w:rsidRPr="00AB24E3" w:rsidRDefault="0032462C" w:rsidP="007628B1">
            <w:pPr>
              <w:pStyle w:val="Default"/>
              <w:ind w:left="535" w:hanging="270"/>
              <w:rPr>
                <w:sz w:val="22"/>
                <w:szCs w:val="22"/>
              </w:rPr>
            </w:pPr>
            <w:r w:rsidRPr="00AB24E3">
              <w:rPr>
                <w:sz w:val="22"/>
                <w:szCs w:val="22"/>
              </w:rPr>
              <w:t xml:space="preserve">a. Engage and orient the reader by establishing a context and point of view and introducing a narrator, characters, or both; organize an event sequence that unfolds naturally and logically. </w:t>
            </w:r>
          </w:p>
          <w:p w:rsidR="0032462C" w:rsidRPr="00AB24E3" w:rsidRDefault="0032462C" w:rsidP="007628B1">
            <w:pPr>
              <w:pStyle w:val="Default"/>
              <w:ind w:left="535" w:hanging="270"/>
              <w:rPr>
                <w:sz w:val="22"/>
                <w:szCs w:val="22"/>
              </w:rPr>
            </w:pPr>
            <w:r w:rsidRPr="00AB24E3">
              <w:rPr>
                <w:sz w:val="22"/>
                <w:szCs w:val="22"/>
              </w:rPr>
              <w:t>b. Use narrative techniques, such as dialogue, pacing, and description, to develop experiences, events, and/or characters.</w:t>
            </w:r>
          </w:p>
          <w:p w:rsidR="0032462C" w:rsidRPr="00AB24E3" w:rsidRDefault="0032462C" w:rsidP="007628B1">
            <w:pPr>
              <w:pStyle w:val="Default"/>
              <w:ind w:left="535" w:hanging="270"/>
              <w:rPr>
                <w:sz w:val="22"/>
                <w:szCs w:val="22"/>
              </w:rPr>
            </w:pPr>
            <w:r w:rsidRPr="00AB24E3">
              <w:rPr>
                <w:sz w:val="22"/>
                <w:szCs w:val="22"/>
              </w:rPr>
              <w:t xml:space="preserve">c. Use a variety of transition words, phrases, and clauses to convey sequence and signal shifts from one time frame or setting to another. </w:t>
            </w:r>
          </w:p>
          <w:p w:rsidR="0032462C" w:rsidRPr="00AB24E3" w:rsidRDefault="0032462C" w:rsidP="007628B1">
            <w:pPr>
              <w:pStyle w:val="Default"/>
              <w:ind w:left="535" w:hanging="270"/>
              <w:rPr>
                <w:sz w:val="22"/>
                <w:szCs w:val="22"/>
              </w:rPr>
            </w:pPr>
            <w:r w:rsidRPr="00AB24E3">
              <w:rPr>
                <w:sz w:val="22"/>
                <w:szCs w:val="22"/>
              </w:rPr>
              <w:t xml:space="preserve">d. Use precise words and phrases, relevant descriptive details, and sensory language to capture the action and convey experiences and events. </w:t>
            </w:r>
          </w:p>
          <w:p w:rsidR="0032462C" w:rsidRPr="00AB24E3" w:rsidRDefault="0032462C" w:rsidP="007628B1">
            <w:pPr>
              <w:ind w:left="535" w:hanging="270"/>
              <w:jc w:val="both"/>
              <w:rPr>
                <w:rFonts w:ascii="Times New Roman" w:hAnsi="Times New Roman"/>
                <w:sz w:val="22"/>
                <w:szCs w:val="22"/>
              </w:rPr>
            </w:pPr>
            <w:r w:rsidRPr="00AB24E3">
              <w:rPr>
                <w:rFonts w:ascii="Times New Roman" w:hAnsi="Times New Roman"/>
                <w:sz w:val="22"/>
                <w:szCs w:val="22"/>
              </w:rPr>
              <w:t xml:space="preserve">e. Provide a conclusion that follows from and reflects on the narrated experiences or events. </w:t>
            </w:r>
          </w:p>
          <w:p w:rsidR="006954A1" w:rsidRPr="00AB24E3" w:rsidRDefault="0032462C" w:rsidP="007628B1">
            <w:pPr>
              <w:ind w:left="535" w:hanging="360"/>
              <w:jc w:val="both"/>
              <w:rPr>
                <w:rFonts w:ascii="Times New Roman" w:hAnsi="Times New Roman"/>
                <w:b/>
                <w:sz w:val="20"/>
                <w:szCs w:val="20"/>
              </w:rPr>
            </w:pPr>
            <w:r w:rsidRPr="00AB24E3">
              <w:rPr>
                <w:rFonts w:ascii="Times New Roman" w:hAnsi="Times New Roman"/>
                <w:sz w:val="22"/>
                <w:szCs w:val="22"/>
              </w:rPr>
              <w:t>f. Provide a concluding statement or section that follows from the information or explanation presented.</w:t>
            </w:r>
          </w:p>
        </w:tc>
        <w:tc>
          <w:tcPr>
            <w:tcW w:w="2993"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Going Forward: </w:t>
            </w:r>
          </w:p>
          <w:p w:rsidR="00A96D28" w:rsidRPr="00AB24E3" w:rsidRDefault="00A96D28" w:rsidP="00A96D28">
            <w:pPr>
              <w:pStyle w:val="Default"/>
              <w:ind w:left="352"/>
              <w:rPr>
                <w:sz w:val="22"/>
                <w:szCs w:val="22"/>
              </w:rPr>
            </w:pPr>
            <w:r w:rsidRPr="00AB24E3">
              <w:rPr>
                <w:sz w:val="22"/>
                <w:szCs w:val="22"/>
              </w:rPr>
              <w:t>Students</w:t>
            </w:r>
            <w:r>
              <w:rPr>
                <w:sz w:val="22"/>
                <w:szCs w:val="22"/>
              </w:rPr>
              <w:t xml:space="preserve"> will combine research and narrative skills and techniques to </w:t>
            </w:r>
            <w:r w:rsidRPr="00AB24E3">
              <w:rPr>
                <w:sz w:val="22"/>
                <w:szCs w:val="22"/>
              </w:rPr>
              <w:t xml:space="preserve">write </w:t>
            </w:r>
            <w:r>
              <w:rPr>
                <w:sz w:val="22"/>
                <w:szCs w:val="22"/>
              </w:rPr>
              <w:t>a historical narrative</w:t>
            </w:r>
            <w:r w:rsidRPr="00AB24E3">
              <w:rPr>
                <w:sz w:val="22"/>
                <w:szCs w:val="22"/>
              </w:rPr>
              <w:t xml:space="preserve"> </w:t>
            </w:r>
            <w:r>
              <w:rPr>
                <w:sz w:val="22"/>
                <w:szCs w:val="22"/>
              </w:rPr>
              <w:t>based on real events</w:t>
            </w:r>
            <w:r w:rsidRPr="00AB24E3">
              <w:rPr>
                <w:sz w:val="22"/>
                <w:szCs w:val="22"/>
              </w:rPr>
              <w:t xml:space="preserve"> using effective technique, relevant descriptive details, and well-structured event sequences. </w:t>
            </w:r>
          </w:p>
          <w:p w:rsidR="00A96D28" w:rsidRPr="00AB24E3" w:rsidRDefault="00A96D28" w:rsidP="00A96D28">
            <w:pPr>
              <w:pStyle w:val="Default"/>
              <w:tabs>
                <w:tab w:val="left" w:pos="445"/>
              </w:tabs>
              <w:ind w:left="352" w:hanging="270"/>
              <w:jc w:val="both"/>
              <w:rPr>
                <w:sz w:val="22"/>
                <w:szCs w:val="22"/>
              </w:rPr>
            </w:pPr>
            <w:r w:rsidRPr="00AB24E3">
              <w:rPr>
                <w:sz w:val="22"/>
                <w:szCs w:val="22"/>
              </w:rPr>
              <w:t xml:space="preserve">a. Engage and orient the reader by establishing a context and point of view and introducing a narrator, characters, or both; organize an event sequence that unfolds naturally and logically. </w:t>
            </w:r>
          </w:p>
          <w:p w:rsidR="00A96D28" w:rsidRPr="00AB24E3" w:rsidRDefault="00A96D28" w:rsidP="00A96D28">
            <w:pPr>
              <w:pStyle w:val="Default"/>
              <w:tabs>
                <w:tab w:val="left" w:pos="175"/>
                <w:tab w:val="left" w:pos="265"/>
              </w:tabs>
              <w:ind w:left="355" w:hanging="270"/>
              <w:rPr>
                <w:sz w:val="22"/>
                <w:szCs w:val="22"/>
              </w:rPr>
            </w:pPr>
            <w:r w:rsidRPr="00AB24E3">
              <w:rPr>
                <w:sz w:val="22"/>
                <w:szCs w:val="22"/>
              </w:rPr>
              <w:t>b. Use narrative techniques, such as dialogue, pacing, and description, to develop experiences, events, and/or characters.</w:t>
            </w:r>
          </w:p>
          <w:p w:rsidR="00A96D28" w:rsidRPr="00AB24E3" w:rsidRDefault="00A96D28" w:rsidP="00A96D28">
            <w:pPr>
              <w:pStyle w:val="Default"/>
              <w:tabs>
                <w:tab w:val="left" w:pos="175"/>
                <w:tab w:val="left" w:pos="265"/>
              </w:tabs>
              <w:ind w:left="355" w:hanging="270"/>
              <w:rPr>
                <w:sz w:val="22"/>
                <w:szCs w:val="22"/>
              </w:rPr>
            </w:pPr>
            <w:r w:rsidRPr="00AB24E3">
              <w:rPr>
                <w:sz w:val="22"/>
                <w:szCs w:val="22"/>
              </w:rPr>
              <w:t xml:space="preserve">c. Use a variety of transition words, phrases, and clauses to convey sequence and signal shifts from one time frame or setting to another. </w:t>
            </w:r>
          </w:p>
          <w:p w:rsidR="00A96D28" w:rsidRPr="00AB24E3" w:rsidRDefault="00A96D28" w:rsidP="00A96D28">
            <w:pPr>
              <w:pStyle w:val="Default"/>
              <w:tabs>
                <w:tab w:val="left" w:pos="175"/>
                <w:tab w:val="left" w:pos="265"/>
              </w:tabs>
              <w:ind w:left="355" w:hanging="270"/>
              <w:rPr>
                <w:sz w:val="22"/>
                <w:szCs w:val="22"/>
              </w:rPr>
            </w:pPr>
            <w:r w:rsidRPr="00AB24E3">
              <w:rPr>
                <w:sz w:val="22"/>
                <w:szCs w:val="22"/>
              </w:rPr>
              <w:t xml:space="preserve">d. Use precise words and phrases, relevant descriptive details, and sensory language to capture the action and convey experiences and events. </w:t>
            </w:r>
          </w:p>
          <w:p w:rsidR="00A96D28" w:rsidRPr="00AB24E3" w:rsidRDefault="00A96D28" w:rsidP="00A96D28">
            <w:pPr>
              <w:tabs>
                <w:tab w:val="left" w:pos="175"/>
                <w:tab w:val="left" w:pos="265"/>
              </w:tabs>
              <w:ind w:left="355" w:hanging="270"/>
              <w:jc w:val="both"/>
              <w:rPr>
                <w:rFonts w:ascii="Times New Roman" w:hAnsi="Times New Roman"/>
                <w:sz w:val="22"/>
                <w:szCs w:val="22"/>
              </w:rPr>
            </w:pPr>
            <w:r w:rsidRPr="00AB24E3">
              <w:rPr>
                <w:rFonts w:ascii="Times New Roman" w:hAnsi="Times New Roman"/>
                <w:sz w:val="22"/>
                <w:szCs w:val="22"/>
              </w:rPr>
              <w:t xml:space="preserve">e. Provide a conclusion that follows from and reflects on the narrated experiences or events. </w:t>
            </w:r>
          </w:p>
          <w:p w:rsidR="006954A1" w:rsidRPr="00AB24E3" w:rsidRDefault="00A96D28" w:rsidP="00A96D28">
            <w:pPr>
              <w:tabs>
                <w:tab w:val="left" w:pos="175"/>
                <w:tab w:val="left" w:pos="265"/>
              </w:tabs>
              <w:ind w:left="355" w:hanging="360"/>
              <w:jc w:val="both"/>
              <w:rPr>
                <w:rFonts w:ascii="Times New Roman" w:hAnsi="Times New Roman"/>
                <w:b/>
                <w:sz w:val="20"/>
                <w:szCs w:val="20"/>
              </w:rPr>
            </w:pPr>
            <w:r w:rsidRPr="00AB24E3">
              <w:rPr>
                <w:rFonts w:ascii="Times New Roman" w:hAnsi="Times New Roman"/>
                <w:sz w:val="22"/>
                <w:szCs w:val="22"/>
              </w:rPr>
              <w:t>f. Provide a concluding statement or section that follows from the information or explanation presented.</w:t>
            </w:r>
          </w:p>
        </w:tc>
      </w:tr>
      <w:tr w:rsidR="006954A1" w:rsidRPr="00AB24E3" w:rsidTr="006954A1">
        <w:trPr>
          <w:jc w:val="center"/>
        </w:trPr>
        <w:tc>
          <w:tcPr>
            <w:tcW w:w="9380" w:type="dxa"/>
            <w:gridSpan w:val="3"/>
          </w:tcPr>
          <w:p w:rsidR="002406EC" w:rsidRPr="00AB24E3" w:rsidRDefault="006954A1" w:rsidP="002406EC">
            <w:pPr>
              <w:ind w:left="360" w:hanging="360"/>
              <w:jc w:val="both"/>
              <w:rPr>
                <w:sz w:val="22"/>
                <w:szCs w:val="22"/>
              </w:rPr>
            </w:pPr>
            <w:r w:rsidRPr="00AB24E3">
              <w:rPr>
                <w:rFonts w:ascii="Times New Roman" w:hAnsi="Times New Roman"/>
                <w:b/>
                <w:sz w:val="20"/>
                <w:szCs w:val="20"/>
              </w:rPr>
              <w:t>Present and Going Forward Vocabulary</w:t>
            </w:r>
            <w:r w:rsidR="002406EC">
              <w:rPr>
                <w:rFonts w:ascii="Times New Roman" w:hAnsi="Times New Roman"/>
                <w:b/>
                <w:sz w:val="20"/>
                <w:szCs w:val="20"/>
              </w:rPr>
              <w:t xml:space="preserve">: </w:t>
            </w:r>
            <w:r w:rsidR="002406EC">
              <w:rPr>
                <w:sz w:val="22"/>
                <w:szCs w:val="22"/>
              </w:rPr>
              <w:t>relevant descriptive details;</w:t>
            </w:r>
            <w:r w:rsidR="002406EC" w:rsidRPr="00AB24E3">
              <w:rPr>
                <w:sz w:val="22"/>
                <w:szCs w:val="22"/>
              </w:rPr>
              <w:t xml:space="preserve"> well-structured event sequences</w:t>
            </w:r>
            <w:r w:rsidR="002406EC">
              <w:rPr>
                <w:sz w:val="22"/>
                <w:szCs w:val="22"/>
              </w:rPr>
              <w:t xml:space="preserve">; </w:t>
            </w:r>
          </w:p>
          <w:p w:rsidR="006954A1" w:rsidRPr="002406EC" w:rsidRDefault="002406EC" w:rsidP="002406EC">
            <w:pPr>
              <w:pStyle w:val="Default"/>
              <w:ind w:left="535" w:hanging="270"/>
              <w:rPr>
                <w:sz w:val="22"/>
                <w:szCs w:val="22"/>
              </w:rPr>
            </w:pPr>
            <w:r w:rsidRPr="00AB24E3">
              <w:rPr>
                <w:sz w:val="22"/>
                <w:szCs w:val="22"/>
              </w:rPr>
              <w:t>Context</w:t>
            </w:r>
            <w:r>
              <w:rPr>
                <w:sz w:val="22"/>
                <w:szCs w:val="22"/>
              </w:rPr>
              <w:t xml:space="preserve">; </w:t>
            </w:r>
            <w:r w:rsidRPr="00AB24E3">
              <w:rPr>
                <w:sz w:val="22"/>
                <w:szCs w:val="22"/>
              </w:rPr>
              <w:t>point of view</w:t>
            </w:r>
            <w:r>
              <w:rPr>
                <w:sz w:val="22"/>
                <w:szCs w:val="22"/>
              </w:rPr>
              <w:t>; narrator;</w:t>
            </w:r>
            <w:r w:rsidRPr="00AB24E3">
              <w:rPr>
                <w:sz w:val="22"/>
                <w:szCs w:val="22"/>
              </w:rPr>
              <w:t xml:space="preserve"> characters</w:t>
            </w:r>
            <w:r>
              <w:rPr>
                <w:sz w:val="22"/>
                <w:szCs w:val="22"/>
              </w:rPr>
              <w:t xml:space="preserve">; event </w:t>
            </w:r>
            <w:r w:rsidRPr="00AB24E3">
              <w:rPr>
                <w:sz w:val="22"/>
                <w:szCs w:val="22"/>
              </w:rPr>
              <w:t>sequence</w:t>
            </w:r>
            <w:r>
              <w:rPr>
                <w:sz w:val="22"/>
                <w:szCs w:val="22"/>
              </w:rPr>
              <w:t xml:space="preserve">; dialogue; pacing; </w:t>
            </w:r>
            <w:r w:rsidRPr="00AB24E3">
              <w:rPr>
                <w:sz w:val="22"/>
                <w:szCs w:val="22"/>
              </w:rPr>
              <w:t>transition words, phrases, and clauses</w:t>
            </w:r>
            <w:r>
              <w:rPr>
                <w:sz w:val="22"/>
                <w:szCs w:val="22"/>
              </w:rPr>
              <w:t xml:space="preserve">; </w:t>
            </w:r>
            <w:r w:rsidRPr="00AB24E3">
              <w:rPr>
                <w:sz w:val="22"/>
                <w:szCs w:val="22"/>
              </w:rPr>
              <w:t xml:space="preserve">sensory language. </w:t>
            </w: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AB24E3" w:rsidRDefault="006954A1" w:rsidP="001F33E1">
            <w:pPr>
              <w:ind w:left="360" w:hanging="360"/>
              <w:jc w:val="both"/>
              <w:rPr>
                <w:rFonts w:ascii="Times New Roman" w:hAnsi="Times New Roman"/>
                <w:b/>
                <w:sz w:val="20"/>
                <w:szCs w:val="20"/>
              </w:rPr>
            </w:pPr>
            <w:r w:rsidRPr="00AB24E3">
              <w:rPr>
                <w:rFonts w:ascii="Times New Roman" w:hAnsi="Times New Roman"/>
                <w:b/>
                <w:sz w:val="20"/>
                <w:szCs w:val="20"/>
              </w:rPr>
              <w:t>Career Connections:</w:t>
            </w:r>
            <w:r w:rsidR="00D81588">
              <w:rPr>
                <w:rFonts w:ascii="Times New Roman" w:hAnsi="Times New Roman"/>
                <w:b/>
                <w:sz w:val="20"/>
                <w:szCs w:val="20"/>
              </w:rPr>
              <w:t xml:space="preserve"> educator, writer, editor, researcher, archivist.</w:t>
            </w:r>
          </w:p>
        </w:tc>
      </w:tr>
    </w:tbl>
    <w:p w:rsidR="006954A1" w:rsidRPr="00AB24E3" w:rsidRDefault="006954A1" w:rsidP="00CD5889">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17249D">
        <w:trPr>
          <w:trHeight w:val="1416"/>
          <w:jc w:val="center"/>
        </w:trPr>
        <w:tc>
          <w:tcPr>
            <w:tcW w:w="9468"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Pr="00AB24E3" w:rsidRDefault="00300E14" w:rsidP="00D07DE1">
            <w:pPr>
              <w:ind w:left="360" w:hanging="360"/>
              <w:jc w:val="both"/>
              <w:rPr>
                <w:rFonts w:ascii="Times New Roman" w:hAnsi="Times New Roman"/>
                <w:b/>
                <w:sz w:val="20"/>
                <w:szCs w:val="20"/>
              </w:rPr>
            </w:pPr>
            <w:r>
              <w:rPr>
                <w:rFonts w:ascii="Times New Roman" w:hAnsi="Times New Roman"/>
                <w:b/>
                <w:sz w:val="20"/>
                <w:szCs w:val="20"/>
              </w:rPr>
              <w:t xml:space="preserve">The students will research a significant historical event, focusing on the stories of people involved in the events. </w:t>
            </w:r>
            <w:r w:rsidR="00063B7A">
              <w:rPr>
                <w:rFonts w:ascii="Times New Roman" w:hAnsi="Times New Roman"/>
                <w:b/>
                <w:sz w:val="20"/>
                <w:szCs w:val="20"/>
              </w:rPr>
              <w:t>T</w:t>
            </w:r>
            <w:r w:rsidR="00C82172">
              <w:rPr>
                <w:rFonts w:ascii="Times New Roman" w:hAnsi="Times New Roman"/>
                <w:b/>
                <w:sz w:val="20"/>
                <w:szCs w:val="20"/>
              </w:rPr>
              <w:t xml:space="preserve">he students will create </w:t>
            </w:r>
            <w:r w:rsidR="0017249D">
              <w:rPr>
                <w:rFonts w:ascii="Times New Roman" w:hAnsi="Times New Roman"/>
                <w:b/>
                <w:sz w:val="20"/>
                <w:szCs w:val="20"/>
              </w:rPr>
              <w:t>presentation</w:t>
            </w:r>
            <w:r w:rsidR="00C82172">
              <w:rPr>
                <w:rFonts w:ascii="Times New Roman" w:hAnsi="Times New Roman"/>
                <w:b/>
                <w:sz w:val="20"/>
                <w:szCs w:val="20"/>
              </w:rPr>
              <w:t>s</w:t>
            </w:r>
            <w:r w:rsidR="0017249D">
              <w:rPr>
                <w:rFonts w:ascii="Times New Roman" w:hAnsi="Times New Roman"/>
                <w:b/>
                <w:sz w:val="20"/>
                <w:szCs w:val="20"/>
              </w:rPr>
              <w:t xml:space="preserve"> in which they provide maps, photos, </w:t>
            </w:r>
            <w:r w:rsidR="00E81C6E">
              <w:rPr>
                <w:rFonts w:ascii="Times New Roman" w:hAnsi="Times New Roman"/>
                <w:b/>
                <w:sz w:val="20"/>
                <w:szCs w:val="20"/>
              </w:rPr>
              <w:t xml:space="preserve">art, architecture, cultural trends, major events, </w:t>
            </w:r>
            <w:r w:rsidR="0017249D">
              <w:rPr>
                <w:rFonts w:ascii="Times New Roman" w:hAnsi="Times New Roman"/>
                <w:b/>
                <w:sz w:val="20"/>
                <w:szCs w:val="20"/>
              </w:rPr>
              <w:t>and other details to provide a background for their story.</w:t>
            </w:r>
            <w:r w:rsidR="00063B7A">
              <w:rPr>
                <w:rFonts w:ascii="Times New Roman" w:hAnsi="Times New Roman"/>
                <w:b/>
                <w:sz w:val="20"/>
                <w:szCs w:val="20"/>
              </w:rPr>
              <w:t xml:space="preserve"> </w:t>
            </w:r>
            <w:r w:rsidR="00C82172">
              <w:rPr>
                <w:rFonts w:ascii="Times New Roman" w:hAnsi="Times New Roman"/>
                <w:b/>
                <w:sz w:val="20"/>
                <w:szCs w:val="20"/>
              </w:rPr>
              <w:t>The students will then write</w:t>
            </w:r>
            <w:r w:rsidR="00063B7A">
              <w:rPr>
                <w:rFonts w:ascii="Times New Roman" w:hAnsi="Times New Roman"/>
                <w:b/>
                <w:sz w:val="20"/>
                <w:szCs w:val="20"/>
              </w:rPr>
              <w:t xml:space="preserve"> first-person, eyewitness narrative</w:t>
            </w:r>
            <w:r w:rsidR="00C82172">
              <w:rPr>
                <w:rFonts w:ascii="Times New Roman" w:hAnsi="Times New Roman"/>
                <w:b/>
                <w:sz w:val="20"/>
                <w:szCs w:val="20"/>
              </w:rPr>
              <w:t>s</w:t>
            </w:r>
            <w:r w:rsidR="00063B7A">
              <w:rPr>
                <w:rFonts w:ascii="Times New Roman" w:hAnsi="Times New Roman"/>
                <w:b/>
                <w:sz w:val="20"/>
                <w:szCs w:val="20"/>
              </w:rPr>
              <w:t xml:space="preserve"> based on the historical event.</w:t>
            </w:r>
          </w:p>
          <w:p w:rsidR="006954A1" w:rsidRDefault="0050030F" w:rsidP="00CD5889">
            <w:pPr>
              <w:ind w:left="360" w:hanging="360"/>
              <w:jc w:val="both"/>
              <w:rPr>
                <w:rFonts w:ascii="Times New Roman" w:hAnsi="Times New Roman"/>
                <w:b/>
                <w:sz w:val="20"/>
                <w:szCs w:val="20"/>
              </w:rPr>
            </w:pPr>
            <w:r>
              <w:rPr>
                <w:rFonts w:ascii="Times New Roman" w:hAnsi="Times New Roman"/>
                <w:b/>
                <w:sz w:val="20"/>
                <w:szCs w:val="20"/>
              </w:rPr>
              <w:t xml:space="preserve">This </w:t>
            </w:r>
            <w:r w:rsidR="003230A6">
              <w:rPr>
                <w:rFonts w:ascii="Times New Roman" w:hAnsi="Times New Roman"/>
                <w:b/>
                <w:sz w:val="20"/>
                <w:szCs w:val="20"/>
              </w:rPr>
              <w:t xml:space="preserve">assignment </w:t>
            </w:r>
            <w:r>
              <w:rPr>
                <w:rFonts w:ascii="Times New Roman" w:hAnsi="Times New Roman"/>
                <w:b/>
                <w:sz w:val="20"/>
                <w:szCs w:val="20"/>
              </w:rPr>
              <w:t>can be used as a follow-up assignment to</w:t>
            </w:r>
            <w:r w:rsidR="00E81C6E">
              <w:rPr>
                <w:rFonts w:ascii="Times New Roman" w:hAnsi="Times New Roman"/>
                <w:b/>
                <w:sz w:val="20"/>
                <w:szCs w:val="20"/>
              </w:rPr>
              <w:t xml:space="preserve"> 7:21, in which students create </w:t>
            </w:r>
            <w:r>
              <w:rPr>
                <w:rFonts w:ascii="Times New Roman" w:hAnsi="Times New Roman"/>
                <w:b/>
                <w:sz w:val="20"/>
                <w:szCs w:val="20"/>
              </w:rPr>
              <w:t xml:space="preserve">two-page newspapers on a significant historical event. </w:t>
            </w:r>
          </w:p>
          <w:p w:rsidR="0017249D" w:rsidRPr="00AB24E3" w:rsidRDefault="0017249D" w:rsidP="00CD5889">
            <w:pPr>
              <w:ind w:left="360" w:hanging="360"/>
              <w:jc w:val="both"/>
              <w:rPr>
                <w:rFonts w:ascii="Times New Roman" w:hAnsi="Times New Roman"/>
                <w:b/>
                <w:sz w:val="20"/>
                <w:szCs w:val="20"/>
              </w:rPr>
            </w:pP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0622D7" w:rsidRPr="00AB24E3" w:rsidRDefault="000622D7" w:rsidP="000622D7">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6954A1" w:rsidRPr="00BF5EB9" w:rsidRDefault="008076D2" w:rsidP="000622D7">
            <w:pPr>
              <w:pStyle w:val="ListParagraph"/>
              <w:numPr>
                <w:ilvl w:val="0"/>
                <w:numId w:val="1"/>
              </w:numPr>
              <w:jc w:val="both"/>
              <w:rPr>
                <w:rFonts w:ascii="Times New Roman" w:hAnsi="Times New Roman"/>
                <w:sz w:val="20"/>
                <w:szCs w:val="20"/>
              </w:rPr>
            </w:pPr>
            <w:hyperlink r:id="rId132" w:history="1">
              <w:r w:rsidR="000622D7" w:rsidRPr="00BF5EB9">
                <w:rPr>
                  <w:rStyle w:val="Hyperlink"/>
                  <w:rFonts w:ascii="Times New Roman" w:hAnsi="Times New Roman"/>
                  <w:sz w:val="20"/>
                  <w:szCs w:val="20"/>
                </w:rPr>
                <w:t>http://readingandwritingproject.com/resources/student-writing/middle-school.html</w:t>
              </w:r>
            </w:hyperlink>
          </w:p>
          <w:p w:rsidR="000622D7" w:rsidRPr="00BF5EB9" w:rsidRDefault="008076D2" w:rsidP="000622D7">
            <w:pPr>
              <w:pStyle w:val="ListParagraph"/>
              <w:numPr>
                <w:ilvl w:val="0"/>
                <w:numId w:val="1"/>
              </w:numPr>
              <w:jc w:val="both"/>
              <w:rPr>
                <w:rFonts w:ascii="Times New Roman" w:hAnsi="Times New Roman"/>
                <w:sz w:val="20"/>
                <w:szCs w:val="20"/>
              </w:rPr>
            </w:pPr>
            <w:hyperlink r:id="rId133" w:history="1">
              <w:r w:rsidR="00E67ECD" w:rsidRPr="00BF5EB9">
                <w:rPr>
                  <w:rStyle w:val="Hyperlink"/>
                  <w:rFonts w:ascii="Times New Roman" w:hAnsi="Times New Roman"/>
                  <w:sz w:val="20"/>
                  <w:szCs w:val="20"/>
                </w:rPr>
                <w:t>http://readingandwritingproject.com/news/things-to-keep-in-mind-when-teaching-historical-fiction-writing.html</w:t>
              </w:r>
            </w:hyperlink>
          </w:p>
          <w:p w:rsidR="00E67ECD" w:rsidRPr="00BF5EB9" w:rsidRDefault="008076D2" w:rsidP="000622D7">
            <w:pPr>
              <w:pStyle w:val="ListParagraph"/>
              <w:numPr>
                <w:ilvl w:val="0"/>
                <w:numId w:val="1"/>
              </w:numPr>
              <w:jc w:val="both"/>
              <w:rPr>
                <w:rFonts w:ascii="Times New Roman" w:hAnsi="Times New Roman"/>
                <w:sz w:val="20"/>
                <w:szCs w:val="20"/>
              </w:rPr>
            </w:pPr>
            <w:hyperlink r:id="rId134" w:history="1">
              <w:r w:rsidR="00BA0047" w:rsidRPr="00BF5EB9">
                <w:rPr>
                  <w:rStyle w:val="Hyperlink"/>
                  <w:rFonts w:ascii="Times New Roman" w:hAnsi="Times New Roman"/>
                  <w:sz w:val="20"/>
                  <w:szCs w:val="20"/>
                </w:rPr>
                <w:t>http://www.stephaniedray.com/wp-content/uploads/2012/03/KidsHandoutHistFic.pdf</w:t>
              </w:r>
            </w:hyperlink>
          </w:p>
          <w:p w:rsidR="00BA0047" w:rsidRPr="00BF5EB9" w:rsidRDefault="008076D2" w:rsidP="000622D7">
            <w:pPr>
              <w:pStyle w:val="ListParagraph"/>
              <w:numPr>
                <w:ilvl w:val="0"/>
                <w:numId w:val="1"/>
              </w:numPr>
              <w:jc w:val="both"/>
              <w:rPr>
                <w:rFonts w:ascii="Times New Roman" w:hAnsi="Times New Roman"/>
                <w:sz w:val="20"/>
                <w:szCs w:val="20"/>
              </w:rPr>
            </w:pPr>
            <w:hyperlink r:id="rId135" w:history="1">
              <w:r w:rsidR="000661D0" w:rsidRPr="00BF5EB9">
                <w:rPr>
                  <w:rStyle w:val="Hyperlink"/>
                  <w:rFonts w:ascii="Times New Roman" w:hAnsi="Times New Roman"/>
                  <w:sz w:val="20"/>
                  <w:szCs w:val="20"/>
                </w:rPr>
                <w:t>http://historicalfiction-middleschool.wikispaces.com/</w:t>
              </w:r>
            </w:hyperlink>
          </w:p>
          <w:p w:rsidR="000661D0" w:rsidRPr="00BF5EB9" w:rsidRDefault="00C82172" w:rsidP="000622D7">
            <w:pPr>
              <w:pStyle w:val="ListParagraph"/>
              <w:numPr>
                <w:ilvl w:val="0"/>
                <w:numId w:val="1"/>
              </w:numPr>
              <w:jc w:val="both"/>
              <w:rPr>
                <w:rFonts w:ascii="Times New Roman" w:hAnsi="Times New Roman"/>
                <w:sz w:val="20"/>
                <w:szCs w:val="20"/>
              </w:rPr>
            </w:pPr>
            <w:r w:rsidRPr="00BF5EB9">
              <w:rPr>
                <w:rFonts w:ascii="Times New Roman" w:hAnsi="Times New Roman"/>
                <w:sz w:val="20"/>
                <w:szCs w:val="20"/>
              </w:rPr>
              <w:t>Prezi.com</w:t>
            </w:r>
          </w:p>
          <w:p w:rsidR="00C82172" w:rsidRPr="00BF5EB9" w:rsidRDefault="00C82172" w:rsidP="000622D7">
            <w:pPr>
              <w:pStyle w:val="ListParagraph"/>
              <w:numPr>
                <w:ilvl w:val="0"/>
                <w:numId w:val="1"/>
              </w:numPr>
              <w:jc w:val="both"/>
              <w:rPr>
                <w:rFonts w:ascii="Times New Roman" w:hAnsi="Times New Roman"/>
                <w:sz w:val="20"/>
                <w:szCs w:val="20"/>
              </w:rPr>
            </w:pPr>
            <w:r w:rsidRPr="00BF5EB9">
              <w:rPr>
                <w:rFonts w:ascii="Times New Roman" w:hAnsi="Times New Roman"/>
                <w:sz w:val="20"/>
                <w:szCs w:val="20"/>
              </w:rPr>
              <w:t>Ahead.com</w:t>
            </w:r>
          </w:p>
          <w:p w:rsidR="00C82172" w:rsidRPr="00BF5EB9" w:rsidRDefault="00C82172" w:rsidP="000622D7">
            <w:pPr>
              <w:pStyle w:val="ListParagraph"/>
              <w:numPr>
                <w:ilvl w:val="0"/>
                <w:numId w:val="1"/>
              </w:numPr>
              <w:jc w:val="both"/>
              <w:rPr>
                <w:rFonts w:ascii="Times New Roman" w:hAnsi="Times New Roman"/>
                <w:sz w:val="20"/>
                <w:szCs w:val="20"/>
              </w:rPr>
            </w:pPr>
            <w:r w:rsidRPr="00BF5EB9">
              <w:rPr>
                <w:rFonts w:ascii="Times New Roman" w:hAnsi="Times New Roman"/>
                <w:sz w:val="20"/>
                <w:szCs w:val="20"/>
              </w:rPr>
              <w:t>Microsoft PowerPoint</w:t>
            </w:r>
          </w:p>
          <w:p w:rsidR="006954A1" w:rsidRPr="00AB24E3" w:rsidRDefault="006954A1" w:rsidP="00CD5889">
            <w:pPr>
              <w:ind w:left="360" w:hanging="360"/>
              <w:jc w:val="both"/>
              <w:rPr>
                <w:rFonts w:ascii="Times New Roman" w:hAnsi="Times New Roman"/>
                <w:b/>
                <w:sz w:val="20"/>
                <w:szCs w:val="20"/>
              </w:rPr>
            </w:pPr>
          </w:p>
        </w:tc>
      </w:tr>
    </w:tbl>
    <w:p w:rsidR="006954A1" w:rsidRDefault="006954A1" w:rsidP="00CD5889">
      <w:pPr>
        <w:ind w:left="360" w:hanging="360"/>
        <w:jc w:val="both"/>
        <w:rPr>
          <w:rFonts w:ascii="Times New Roman" w:hAnsi="Times New Roman"/>
          <w:b/>
          <w:sz w:val="20"/>
          <w:szCs w:val="20"/>
        </w:rPr>
      </w:pPr>
    </w:p>
    <w:p w:rsidR="00156ACD" w:rsidRPr="00AB24E3" w:rsidRDefault="00156ACD" w:rsidP="00CD5889">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5009CB" w:rsidRPr="00AB24E3">
              <w:rPr>
                <w:rFonts w:ascii="Times New Roman" w:hAnsi="Times New Roman"/>
                <w:b/>
                <w:sz w:val="20"/>
                <w:szCs w:val="20"/>
              </w:rPr>
              <w:t>7</w:t>
            </w:r>
            <w:r w:rsidR="00380E96" w:rsidRPr="00AB24E3">
              <w:rPr>
                <w:rFonts w:ascii="Times New Roman" w:hAnsi="Times New Roman"/>
                <w:b/>
                <w:sz w:val="20"/>
                <w:szCs w:val="20"/>
              </w:rPr>
              <w:t>.23</w:t>
            </w:r>
          </w:p>
          <w:p w:rsidR="006954A1" w:rsidRPr="00AB24E3" w:rsidRDefault="005009CB" w:rsidP="005009CB">
            <w:pPr>
              <w:tabs>
                <w:tab w:val="left" w:pos="8340"/>
              </w:tabs>
              <w:ind w:left="712"/>
              <w:jc w:val="both"/>
              <w:rPr>
                <w:rFonts w:ascii="Times New Roman" w:hAnsi="Times New Roman"/>
                <w:b/>
                <w:sz w:val="20"/>
                <w:szCs w:val="20"/>
              </w:rPr>
            </w:pPr>
            <w:r w:rsidRPr="00AB24E3">
              <w:rPr>
                <w:rFonts w:ascii="Times New Roman" w:hAnsi="Times New Roman"/>
                <w:sz w:val="22"/>
                <w:szCs w:val="22"/>
              </w:rPr>
              <w:t>Produce clear and coherent writing in which the development, organization, and style are appropriate to task, purpose, and audience. (Grade-specific expectations for writing types are defined in standards 20-22 above.)</w:t>
            </w:r>
          </w:p>
        </w:tc>
      </w:tr>
      <w:tr w:rsidR="006954A1" w:rsidRPr="00AB24E3" w:rsidTr="006954A1">
        <w:trPr>
          <w:jc w:val="center"/>
        </w:trPr>
        <w:tc>
          <w:tcPr>
            <w:tcW w:w="3147"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6954A1" w:rsidRPr="00AB24E3" w:rsidRDefault="009A6BA0" w:rsidP="005009CB">
            <w:pPr>
              <w:ind w:left="352"/>
              <w:jc w:val="both"/>
              <w:rPr>
                <w:rFonts w:ascii="Times New Roman" w:hAnsi="Times New Roman"/>
                <w:b/>
                <w:sz w:val="20"/>
                <w:szCs w:val="20"/>
              </w:rPr>
            </w:pPr>
            <w:r w:rsidRPr="00AB24E3">
              <w:rPr>
                <w:rFonts w:ascii="Times New Roman" w:hAnsi="Times New Roman"/>
                <w:sz w:val="22"/>
                <w:szCs w:val="22"/>
              </w:rPr>
              <w:t xml:space="preserve">Student can </w:t>
            </w:r>
            <w:r w:rsidR="005009CB" w:rsidRPr="00AB24E3">
              <w:rPr>
                <w:rFonts w:ascii="Times New Roman" w:hAnsi="Times New Roman"/>
                <w:sz w:val="22"/>
                <w:szCs w:val="22"/>
              </w:rPr>
              <w:t xml:space="preserve">produce clear and coherent writing in which the development, organization, and style are appropriate to task, purpose, and audience. (Grade-specific expectations for writing types are defined in standards 20-22 above.) </w:t>
            </w:r>
          </w:p>
        </w:tc>
        <w:tc>
          <w:tcPr>
            <w:tcW w:w="3240"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6954A1" w:rsidRPr="00AB24E3" w:rsidRDefault="00EC67A8" w:rsidP="00272525">
            <w:pPr>
              <w:ind w:left="360" w:hanging="360"/>
              <w:jc w:val="both"/>
              <w:rPr>
                <w:rFonts w:ascii="Times New Roman" w:hAnsi="Times New Roman"/>
                <w:b/>
                <w:sz w:val="20"/>
                <w:szCs w:val="20"/>
              </w:rPr>
            </w:pPr>
            <w:r>
              <w:rPr>
                <w:rFonts w:ascii="Times New Roman" w:hAnsi="Times New Roman"/>
                <w:sz w:val="22"/>
                <w:szCs w:val="22"/>
              </w:rPr>
              <w:t xml:space="preserve">       </w:t>
            </w:r>
            <w:r w:rsidR="00272525">
              <w:rPr>
                <w:rFonts w:ascii="Times New Roman" w:hAnsi="Times New Roman"/>
                <w:sz w:val="22"/>
                <w:szCs w:val="22"/>
              </w:rPr>
              <w:t xml:space="preserve">Student will demonstrate </w:t>
            </w:r>
            <w:r w:rsidR="00272525" w:rsidRPr="00AB24E3">
              <w:rPr>
                <w:rFonts w:ascii="Times New Roman" w:hAnsi="Times New Roman"/>
                <w:sz w:val="22"/>
                <w:szCs w:val="22"/>
              </w:rPr>
              <w:t>clear and coherent writing in which the development, organization, and style appropriate to task, purpose, and audience.</w:t>
            </w:r>
          </w:p>
        </w:tc>
        <w:tc>
          <w:tcPr>
            <w:tcW w:w="2993"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Going Forward: </w:t>
            </w:r>
          </w:p>
          <w:p w:rsidR="006954A1" w:rsidRPr="00AB24E3" w:rsidRDefault="00F65B8C" w:rsidP="00F65B8C">
            <w:pPr>
              <w:ind w:left="360" w:hanging="360"/>
              <w:jc w:val="both"/>
              <w:rPr>
                <w:rFonts w:ascii="Times New Roman" w:hAnsi="Times New Roman"/>
                <w:b/>
                <w:sz w:val="20"/>
                <w:szCs w:val="20"/>
              </w:rPr>
            </w:pPr>
            <w:r>
              <w:rPr>
                <w:rFonts w:ascii="Times New Roman" w:hAnsi="Times New Roman"/>
                <w:sz w:val="22"/>
                <w:szCs w:val="22"/>
              </w:rPr>
              <w:t xml:space="preserve">       </w:t>
            </w:r>
            <w:r w:rsidR="00EC67A8">
              <w:rPr>
                <w:rFonts w:ascii="Times New Roman" w:hAnsi="Times New Roman"/>
                <w:sz w:val="22"/>
                <w:szCs w:val="22"/>
              </w:rPr>
              <w:t xml:space="preserve">Student will demonstrate </w:t>
            </w:r>
            <w:r w:rsidR="00EC67A8" w:rsidRPr="00AB24E3">
              <w:rPr>
                <w:rFonts w:ascii="Times New Roman" w:hAnsi="Times New Roman"/>
                <w:sz w:val="22"/>
                <w:szCs w:val="22"/>
              </w:rPr>
              <w:t>clear and coherent writing</w:t>
            </w:r>
            <w:r>
              <w:rPr>
                <w:rFonts w:ascii="Times New Roman" w:hAnsi="Times New Roman"/>
                <w:sz w:val="22"/>
                <w:szCs w:val="22"/>
              </w:rPr>
              <w:t xml:space="preserve"> by writing a variety of styles on the same topic to meet the needs of </w:t>
            </w:r>
            <w:r w:rsidR="00EC67A8" w:rsidRPr="00AB24E3">
              <w:rPr>
                <w:rFonts w:ascii="Times New Roman" w:hAnsi="Times New Roman"/>
                <w:sz w:val="22"/>
                <w:szCs w:val="22"/>
              </w:rPr>
              <w:t xml:space="preserve">task, purpose, and </w:t>
            </w:r>
            <w:r>
              <w:rPr>
                <w:rFonts w:ascii="Times New Roman" w:hAnsi="Times New Roman"/>
                <w:sz w:val="22"/>
                <w:szCs w:val="22"/>
              </w:rPr>
              <w:t>audience.</w:t>
            </w:r>
          </w:p>
        </w:tc>
      </w:tr>
      <w:tr w:rsidR="006954A1" w:rsidRPr="00AB24E3" w:rsidTr="006954A1">
        <w:trPr>
          <w:jc w:val="center"/>
        </w:trPr>
        <w:tc>
          <w:tcPr>
            <w:tcW w:w="9380" w:type="dxa"/>
            <w:gridSpan w:val="3"/>
          </w:tcPr>
          <w:p w:rsidR="006954A1" w:rsidRPr="00AB24E3" w:rsidRDefault="006954A1" w:rsidP="004056A2">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r w:rsidR="00F65B8C">
              <w:rPr>
                <w:rFonts w:ascii="Times New Roman" w:hAnsi="Times New Roman"/>
                <w:b/>
                <w:sz w:val="20"/>
                <w:szCs w:val="20"/>
              </w:rPr>
              <w:t xml:space="preserve"> </w:t>
            </w:r>
            <w:r w:rsidR="00F65B8C" w:rsidRPr="004056A2">
              <w:rPr>
                <w:rFonts w:ascii="Times New Roman" w:hAnsi="Times New Roman"/>
                <w:sz w:val="22"/>
                <w:szCs w:val="22"/>
              </w:rPr>
              <w:t>clear and coherent writing; development; organization; style; task; purpose; audience.</w:t>
            </w: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4056A2" w:rsidRDefault="006954A1" w:rsidP="00CD5889">
            <w:pPr>
              <w:ind w:left="360" w:hanging="360"/>
              <w:jc w:val="both"/>
              <w:rPr>
                <w:rFonts w:ascii="Times New Roman" w:hAnsi="Times New Roman"/>
                <w:sz w:val="22"/>
                <w:szCs w:val="22"/>
              </w:rPr>
            </w:pPr>
            <w:r w:rsidRPr="00AB24E3">
              <w:rPr>
                <w:rFonts w:ascii="Times New Roman" w:hAnsi="Times New Roman"/>
                <w:b/>
                <w:sz w:val="20"/>
                <w:szCs w:val="20"/>
              </w:rPr>
              <w:t>Career Connections:</w:t>
            </w:r>
            <w:r w:rsidR="004056A2">
              <w:rPr>
                <w:rFonts w:ascii="Times New Roman" w:hAnsi="Times New Roman"/>
                <w:b/>
                <w:sz w:val="20"/>
                <w:szCs w:val="20"/>
              </w:rPr>
              <w:t xml:space="preserve"> </w:t>
            </w:r>
            <w:r w:rsidR="004056A2" w:rsidRPr="004056A2">
              <w:rPr>
                <w:rFonts w:ascii="Times New Roman" w:hAnsi="Times New Roman"/>
                <w:sz w:val="22"/>
                <w:szCs w:val="22"/>
              </w:rPr>
              <w:t>theater, educator, writer, editor,</w:t>
            </w:r>
          </w:p>
          <w:p w:rsidR="006954A1" w:rsidRPr="002F23B0" w:rsidRDefault="004056A2" w:rsidP="002F23B0">
            <w:pPr>
              <w:jc w:val="both"/>
              <w:rPr>
                <w:rFonts w:ascii="Times New Roman" w:hAnsi="Times New Roman"/>
                <w:sz w:val="22"/>
                <w:szCs w:val="22"/>
              </w:rPr>
            </w:pPr>
            <w:r w:rsidRPr="004056A2">
              <w:rPr>
                <w:rFonts w:ascii="Times New Roman" w:hAnsi="Times New Roman"/>
                <w:sz w:val="22"/>
                <w:szCs w:val="22"/>
              </w:rPr>
              <w:t>attorney, research, sales, advertising, marketing</w:t>
            </w:r>
            <w:r w:rsidR="00F56837">
              <w:rPr>
                <w:rFonts w:ascii="Times New Roman" w:hAnsi="Times New Roman"/>
                <w:sz w:val="22"/>
                <w:szCs w:val="22"/>
              </w:rPr>
              <w:t>, public relations</w:t>
            </w:r>
            <w:r w:rsidRPr="004056A2">
              <w:rPr>
                <w:rFonts w:ascii="Times New Roman" w:hAnsi="Times New Roman"/>
                <w:sz w:val="22"/>
                <w:szCs w:val="22"/>
              </w:rPr>
              <w:t>.</w:t>
            </w:r>
          </w:p>
        </w:tc>
      </w:tr>
    </w:tbl>
    <w:p w:rsidR="006954A1" w:rsidRPr="00AB24E3" w:rsidRDefault="006954A1" w:rsidP="00CD5889">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6954A1">
        <w:trPr>
          <w:trHeight w:val="2010"/>
          <w:jc w:val="center"/>
        </w:trPr>
        <w:tc>
          <w:tcPr>
            <w:tcW w:w="9468"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Default="00AD341C" w:rsidP="00CD5889">
            <w:pPr>
              <w:ind w:left="360" w:hanging="360"/>
              <w:jc w:val="both"/>
              <w:rPr>
                <w:rFonts w:ascii="Times New Roman" w:hAnsi="Times New Roman"/>
                <w:sz w:val="22"/>
                <w:szCs w:val="22"/>
              </w:rPr>
            </w:pPr>
            <w:r w:rsidRPr="00083A5E">
              <w:rPr>
                <w:rFonts w:ascii="Times New Roman" w:hAnsi="Times New Roman"/>
                <w:sz w:val="22"/>
                <w:szCs w:val="22"/>
              </w:rPr>
              <w:t xml:space="preserve">The students will </w:t>
            </w:r>
            <w:r w:rsidR="00736D23" w:rsidRPr="00083A5E">
              <w:rPr>
                <w:rFonts w:ascii="Times New Roman" w:hAnsi="Times New Roman"/>
                <w:sz w:val="22"/>
                <w:szCs w:val="22"/>
              </w:rPr>
              <w:t>choose a current event topic (appr</w:t>
            </w:r>
            <w:r w:rsidR="00083A5E">
              <w:rPr>
                <w:rFonts w:ascii="Times New Roman" w:hAnsi="Times New Roman"/>
                <w:sz w:val="22"/>
                <w:szCs w:val="22"/>
              </w:rPr>
              <w:t xml:space="preserve">oved by the teacher) and choose </w:t>
            </w:r>
            <w:r w:rsidR="00736D23" w:rsidRPr="00083A5E">
              <w:rPr>
                <w:rFonts w:ascii="Times New Roman" w:hAnsi="Times New Roman"/>
                <w:sz w:val="22"/>
                <w:szCs w:val="22"/>
              </w:rPr>
              <w:t xml:space="preserve">three different methods of writing to meet the task, purpose, and audience. For example, writing about an important election to inform an audience on the issues and the candidate’s stances, persuade an audience to choose a topic, and to entertain an audience about the conflicts between the candidates and their parties. </w:t>
            </w:r>
          </w:p>
          <w:p w:rsidR="006954A1" w:rsidRPr="00083A5E" w:rsidRDefault="00083A5E" w:rsidP="00083A5E">
            <w:pPr>
              <w:ind w:left="360" w:hanging="360"/>
              <w:jc w:val="both"/>
              <w:rPr>
                <w:rFonts w:ascii="Times New Roman" w:hAnsi="Times New Roman"/>
                <w:sz w:val="22"/>
                <w:szCs w:val="22"/>
              </w:rPr>
            </w:pPr>
            <w:r>
              <w:rPr>
                <w:rFonts w:ascii="Times New Roman" w:hAnsi="Times New Roman"/>
                <w:sz w:val="22"/>
                <w:szCs w:val="22"/>
              </w:rPr>
              <w:t>The students will then choose one of the three written pieces and present it either to the class or on video, paying particular attention to the task, purpose, and audience.</w:t>
            </w: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668"/>
      </w:tblGrid>
      <w:tr w:rsidR="006954A1" w:rsidRPr="00AB24E3" w:rsidTr="006954A1">
        <w:trPr>
          <w:jc w:val="center"/>
        </w:trPr>
        <w:tc>
          <w:tcPr>
            <w:tcW w:w="7319" w:type="dxa"/>
          </w:tcPr>
          <w:p w:rsidR="006954A1"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875501" w:rsidRPr="00875501" w:rsidRDefault="008076D2" w:rsidP="00875501">
            <w:pPr>
              <w:pStyle w:val="ListParagraph"/>
              <w:numPr>
                <w:ilvl w:val="0"/>
                <w:numId w:val="1"/>
              </w:numPr>
              <w:jc w:val="both"/>
              <w:rPr>
                <w:rFonts w:ascii="Times New Roman" w:hAnsi="Times New Roman"/>
                <w:sz w:val="20"/>
                <w:szCs w:val="20"/>
              </w:rPr>
            </w:pPr>
            <w:hyperlink r:id="rId136" w:history="1">
              <w:r w:rsidR="00875501" w:rsidRPr="00875501">
                <w:rPr>
                  <w:rStyle w:val="Hyperlink"/>
                  <w:rFonts w:ascii="Times New Roman" w:hAnsi="Times New Roman"/>
                  <w:b/>
                  <w:sz w:val="20"/>
                  <w:szCs w:val="20"/>
                </w:rPr>
                <w:t>http://www.wwnorton.com/college/english/write/fieldguide/rhetorical1.asp</w:t>
              </w:r>
            </w:hyperlink>
          </w:p>
          <w:p w:rsidR="009B0891" w:rsidRPr="009B0891" w:rsidRDefault="008076D2" w:rsidP="009B0891">
            <w:pPr>
              <w:pStyle w:val="ListParagraph"/>
              <w:numPr>
                <w:ilvl w:val="0"/>
                <w:numId w:val="1"/>
              </w:numPr>
              <w:jc w:val="both"/>
              <w:rPr>
                <w:rFonts w:ascii="Times New Roman" w:hAnsi="Times New Roman"/>
                <w:sz w:val="20"/>
                <w:szCs w:val="20"/>
              </w:rPr>
            </w:pPr>
            <w:hyperlink r:id="rId137" w:history="1">
              <w:r w:rsidR="009B0891" w:rsidRPr="00901F21">
                <w:rPr>
                  <w:rStyle w:val="Hyperlink"/>
                  <w:rFonts w:ascii="Times New Roman" w:hAnsi="Times New Roman"/>
                  <w:sz w:val="20"/>
                  <w:szCs w:val="20"/>
                </w:rPr>
                <w:t>http://writinginthecontentareas.pbworks.com/f/Real-World%20Writing.pdf</w:t>
              </w:r>
            </w:hyperlink>
          </w:p>
          <w:p w:rsidR="006954A1" w:rsidRPr="00875501" w:rsidRDefault="008076D2" w:rsidP="00875501">
            <w:pPr>
              <w:pStyle w:val="ListParagraph"/>
              <w:numPr>
                <w:ilvl w:val="0"/>
                <w:numId w:val="1"/>
              </w:numPr>
              <w:jc w:val="both"/>
              <w:rPr>
                <w:rFonts w:ascii="Times New Roman" w:hAnsi="Times New Roman"/>
                <w:sz w:val="20"/>
                <w:szCs w:val="20"/>
              </w:rPr>
            </w:pPr>
            <w:hyperlink r:id="rId138" w:history="1">
              <w:r w:rsidR="00787274" w:rsidRPr="00875501">
                <w:rPr>
                  <w:rStyle w:val="Hyperlink"/>
                  <w:rFonts w:ascii="Times New Roman" w:hAnsi="Times New Roman"/>
                  <w:b/>
                  <w:sz w:val="20"/>
                  <w:szCs w:val="20"/>
                </w:rPr>
                <w:t>http://www.pbs.org/wgbh/pages/frontline/teach/are-we-safer/index.html</w:t>
              </w:r>
            </w:hyperlink>
          </w:p>
          <w:p w:rsidR="00875501" w:rsidRDefault="008076D2" w:rsidP="00875501">
            <w:pPr>
              <w:pStyle w:val="ListParagraph"/>
              <w:numPr>
                <w:ilvl w:val="0"/>
                <w:numId w:val="1"/>
              </w:numPr>
              <w:jc w:val="both"/>
              <w:rPr>
                <w:rFonts w:ascii="Times New Roman" w:hAnsi="Times New Roman"/>
                <w:sz w:val="20"/>
                <w:szCs w:val="20"/>
              </w:rPr>
            </w:pPr>
            <w:hyperlink r:id="rId139" w:history="1">
              <w:r w:rsidR="002C223C" w:rsidRPr="00901F21">
                <w:rPr>
                  <w:rStyle w:val="Hyperlink"/>
                  <w:rFonts w:ascii="Times New Roman" w:hAnsi="Times New Roman"/>
                  <w:sz w:val="20"/>
                  <w:szCs w:val="20"/>
                </w:rPr>
                <w:t>http://www.hagercc.com/Documents/Planning%20Template%20Direct%20Prompt%20with%20Example.pdf</w:t>
              </w:r>
            </w:hyperlink>
          </w:p>
          <w:p w:rsidR="00DE4EEF" w:rsidRDefault="008076D2" w:rsidP="00DE4EEF">
            <w:pPr>
              <w:pStyle w:val="ListParagraph"/>
              <w:numPr>
                <w:ilvl w:val="0"/>
                <w:numId w:val="1"/>
              </w:numPr>
              <w:jc w:val="both"/>
              <w:rPr>
                <w:rFonts w:ascii="Times New Roman" w:hAnsi="Times New Roman"/>
                <w:sz w:val="20"/>
                <w:szCs w:val="20"/>
              </w:rPr>
            </w:pPr>
            <w:hyperlink r:id="rId140" w:history="1">
              <w:r w:rsidR="0077365B" w:rsidRPr="00901F21">
                <w:rPr>
                  <w:rStyle w:val="Hyperlink"/>
                  <w:rFonts w:ascii="Times New Roman" w:hAnsi="Times New Roman"/>
                  <w:sz w:val="20"/>
                  <w:szCs w:val="20"/>
                </w:rPr>
                <w:t>http://www.nwp.org/cs/public/print/resource/quarterly/1997no3/slagle.html</w:t>
              </w:r>
            </w:hyperlink>
          </w:p>
          <w:p w:rsidR="006954A1" w:rsidRPr="00DE4EEF" w:rsidRDefault="008076D2" w:rsidP="00DE4EEF">
            <w:pPr>
              <w:pStyle w:val="ListParagraph"/>
              <w:numPr>
                <w:ilvl w:val="0"/>
                <w:numId w:val="1"/>
              </w:numPr>
              <w:jc w:val="both"/>
              <w:rPr>
                <w:rFonts w:ascii="Times New Roman" w:hAnsi="Times New Roman"/>
                <w:sz w:val="20"/>
                <w:szCs w:val="20"/>
              </w:rPr>
            </w:pPr>
            <w:hyperlink r:id="rId141" w:history="1">
              <w:r w:rsidR="00DE4EEF" w:rsidRPr="00DE4EEF">
                <w:rPr>
                  <w:rStyle w:val="Hyperlink"/>
                  <w:rFonts w:ascii="Times New Roman" w:hAnsi="Times New Roman"/>
                  <w:sz w:val="20"/>
                  <w:szCs w:val="20"/>
                </w:rPr>
                <w:t>http://www.nwp.org/cs/public/download/nwp_file/15440/Wise_Eyes.pdf?x-r=pcfile_d</w:t>
              </w:r>
            </w:hyperlink>
          </w:p>
          <w:p w:rsidR="00DE4EEF" w:rsidRPr="00AB24E3" w:rsidRDefault="00DE4EEF" w:rsidP="00CD5889">
            <w:pPr>
              <w:ind w:left="360" w:hanging="360"/>
              <w:jc w:val="both"/>
              <w:rPr>
                <w:rFonts w:ascii="Times New Roman" w:hAnsi="Times New Roman"/>
                <w:b/>
                <w:sz w:val="20"/>
                <w:szCs w:val="20"/>
              </w:rPr>
            </w:pPr>
          </w:p>
        </w:tc>
      </w:tr>
    </w:tbl>
    <w:p w:rsidR="006954A1" w:rsidRDefault="006954A1" w:rsidP="00CD5889">
      <w:pPr>
        <w:ind w:left="360" w:hanging="360"/>
        <w:jc w:val="both"/>
        <w:rPr>
          <w:rFonts w:ascii="Times New Roman" w:hAnsi="Times New Roman"/>
          <w:b/>
          <w:sz w:val="20"/>
          <w:szCs w:val="20"/>
        </w:rPr>
      </w:pPr>
    </w:p>
    <w:p w:rsidR="00475C3C" w:rsidRPr="00AB24E3" w:rsidRDefault="00475C3C" w:rsidP="00CD5889">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5009CB" w:rsidRPr="00AB24E3">
              <w:rPr>
                <w:rFonts w:ascii="Times New Roman" w:hAnsi="Times New Roman"/>
                <w:b/>
                <w:sz w:val="20"/>
                <w:szCs w:val="20"/>
              </w:rPr>
              <w:t>7</w:t>
            </w:r>
            <w:r w:rsidR="000347F8" w:rsidRPr="00AB24E3">
              <w:rPr>
                <w:rFonts w:ascii="Times New Roman" w:hAnsi="Times New Roman"/>
                <w:b/>
                <w:sz w:val="20"/>
                <w:szCs w:val="20"/>
              </w:rPr>
              <w:t>.24</w:t>
            </w:r>
          </w:p>
          <w:p w:rsidR="006954A1" w:rsidRPr="00AB24E3" w:rsidRDefault="005009CB" w:rsidP="005009CB">
            <w:pPr>
              <w:ind w:left="352"/>
              <w:jc w:val="both"/>
              <w:rPr>
                <w:rFonts w:ascii="Times New Roman" w:hAnsi="Times New Roman"/>
                <w:b/>
                <w:sz w:val="20"/>
                <w:szCs w:val="20"/>
              </w:rPr>
            </w:pPr>
            <w:r w:rsidRPr="00AB24E3">
              <w:rPr>
                <w:rFonts w:ascii="Times New Roman" w:hAnsi="Times New Roman"/>
                <w:sz w:val="22"/>
                <w:szCs w:val="22"/>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the first three standards in the Language strand in Grades K-7.)</w:t>
            </w:r>
          </w:p>
        </w:tc>
      </w:tr>
      <w:tr w:rsidR="006954A1" w:rsidRPr="00AB24E3" w:rsidTr="006954A1">
        <w:trPr>
          <w:jc w:val="center"/>
        </w:trPr>
        <w:tc>
          <w:tcPr>
            <w:tcW w:w="3147"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6954A1" w:rsidRPr="00AB24E3" w:rsidRDefault="00EE04D7" w:rsidP="005009CB">
            <w:pPr>
              <w:ind w:left="352"/>
              <w:jc w:val="both"/>
              <w:rPr>
                <w:rFonts w:ascii="Times New Roman" w:hAnsi="Times New Roman"/>
                <w:b/>
                <w:sz w:val="20"/>
                <w:szCs w:val="20"/>
              </w:rPr>
            </w:pPr>
            <w:r w:rsidRPr="00AB24E3">
              <w:rPr>
                <w:rFonts w:ascii="Times New Roman" w:hAnsi="Times New Roman"/>
                <w:sz w:val="22"/>
                <w:szCs w:val="22"/>
              </w:rPr>
              <w:t xml:space="preserve">Students can </w:t>
            </w:r>
            <w:r w:rsidR="005009CB" w:rsidRPr="00AB24E3">
              <w:rPr>
                <w:rFonts w:ascii="Times New Roman" w:hAnsi="Times New Roman"/>
                <w:sz w:val="22"/>
                <w:szCs w:val="22"/>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the first three standards in the Language strand in Grades K-7.)</w:t>
            </w:r>
          </w:p>
        </w:tc>
        <w:tc>
          <w:tcPr>
            <w:tcW w:w="3240"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6954A1" w:rsidRPr="001A607F" w:rsidRDefault="001A607F" w:rsidP="00CD5889">
            <w:pPr>
              <w:ind w:left="360" w:hanging="360"/>
              <w:jc w:val="both"/>
              <w:rPr>
                <w:rFonts w:ascii="Times New Roman" w:hAnsi="Times New Roman"/>
                <w:sz w:val="22"/>
                <w:szCs w:val="22"/>
              </w:rPr>
            </w:pPr>
            <w:r>
              <w:rPr>
                <w:rFonts w:ascii="Times New Roman" w:hAnsi="Times New Roman"/>
                <w:sz w:val="22"/>
                <w:szCs w:val="22"/>
              </w:rPr>
              <w:t xml:space="preserve">       </w:t>
            </w:r>
            <w:r w:rsidR="00AB1BD8" w:rsidRPr="001A607F">
              <w:rPr>
                <w:rFonts w:ascii="Times New Roman" w:hAnsi="Times New Roman"/>
                <w:sz w:val="22"/>
                <w:szCs w:val="22"/>
              </w:rPr>
              <w:t>Students will</w:t>
            </w:r>
            <w:r>
              <w:rPr>
                <w:rFonts w:ascii="Times New Roman" w:hAnsi="Times New Roman"/>
                <w:sz w:val="22"/>
                <w:szCs w:val="22"/>
              </w:rPr>
              <w:t xml:space="preserve"> </w:t>
            </w:r>
            <w:r w:rsidR="00AB1BD8" w:rsidRPr="001A607F">
              <w:rPr>
                <w:rFonts w:ascii="Times New Roman" w:hAnsi="Times New Roman"/>
                <w:sz w:val="22"/>
                <w:szCs w:val="22"/>
              </w:rPr>
              <w:t xml:space="preserve">respond to feedback from adults and peers </w:t>
            </w:r>
            <w:r>
              <w:rPr>
                <w:rFonts w:ascii="Times New Roman" w:hAnsi="Times New Roman"/>
                <w:sz w:val="22"/>
                <w:szCs w:val="22"/>
              </w:rPr>
              <w:t xml:space="preserve">and </w:t>
            </w:r>
            <w:r w:rsidR="00AB1BD8" w:rsidRPr="001A607F">
              <w:rPr>
                <w:rFonts w:ascii="Times New Roman" w:hAnsi="Times New Roman"/>
                <w:sz w:val="22"/>
                <w:szCs w:val="22"/>
              </w:rPr>
              <w:t xml:space="preserve">use the steps in the writing process (planning, revising, editing, rewriting, or trying a new approach) </w:t>
            </w:r>
            <w:r>
              <w:rPr>
                <w:rFonts w:ascii="Times New Roman" w:hAnsi="Times New Roman"/>
                <w:sz w:val="22"/>
                <w:szCs w:val="22"/>
              </w:rPr>
              <w:t>to creat</w:t>
            </w:r>
            <w:r w:rsidR="00451BB9">
              <w:rPr>
                <w:rFonts w:ascii="Times New Roman" w:hAnsi="Times New Roman"/>
                <w:sz w:val="22"/>
                <w:szCs w:val="22"/>
              </w:rPr>
              <w:t>e final drafts that demonstrate</w:t>
            </w:r>
            <w:r>
              <w:rPr>
                <w:rFonts w:ascii="Times New Roman" w:hAnsi="Times New Roman"/>
                <w:sz w:val="22"/>
                <w:szCs w:val="22"/>
              </w:rPr>
              <w:t xml:space="preserve"> an ability to address purpose and audience. </w:t>
            </w:r>
          </w:p>
          <w:p w:rsidR="00C247E5" w:rsidRDefault="00C247E5" w:rsidP="001A607F">
            <w:pPr>
              <w:jc w:val="both"/>
              <w:rPr>
                <w:rFonts w:ascii="Times New Roman" w:hAnsi="Times New Roman"/>
                <w:b/>
                <w:sz w:val="20"/>
                <w:szCs w:val="20"/>
              </w:rPr>
            </w:pPr>
          </w:p>
          <w:p w:rsidR="00C247E5" w:rsidRPr="00AB24E3" w:rsidRDefault="00C247E5" w:rsidP="00C247E5">
            <w:pPr>
              <w:ind w:left="360" w:hanging="360"/>
              <w:jc w:val="both"/>
              <w:rPr>
                <w:rFonts w:ascii="Times New Roman" w:hAnsi="Times New Roman"/>
                <w:b/>
                <w:sz w:val="20"/>
                <w:szCs w:val="20"/>
              </w:rPr>
            </w:pPr>
          </w:p>
        </w:tc>
        <w:tc>
          <w:tcPr>
            <w:tcW w:w="2993" w:type="dxa"/>
            <w:tcBorders>
              <w:top w:val="single" w:sz="18" w:space="0" w:color="auto"/>
            </w:tcBorders>
          </w:tcPr>
          <w:p w:rsidR="006954A1"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Going Forward: </w:t>
            </w:r>
          </w:p>
          <w:p w:rsidR="00C247E5" w:rsidRPr="002250A1" w:rsidRDefault="001A607F" w:rsidP="002250A1">
            <w:pPr>
              <w:ind w:left="360" w:hanging="360"/>
              <w:jc w:val="both"/>
              <w:rPr>
                <w:rFonts w:ascii="Times New Roman" w:hAnsi="Times New Roman"/>
                <w:sz w:val="22"/>
                <w:szCs w:val="22"/>
              </w:rPr>
            </w:pPr>
            <w:r>
              <w:rPr>
                <w:rFonts w:ascii="Times New Roman" w:hAnsi="Times New Roman"/>
                <w:sz w:val="22"/>
                <w:szCs w:val="22"/>
              </w:rPr>
              <w:t xml:space="preserve">       </w:t>
            </w:r>
            <w:r w:rsidRPr="001A607F">
              <w:rPr>
                <w:rFonts w:ascii="Times New Roman" w:hAnsi="Times New Roman"/>
                <w:sz w:val="22"/>
                <w:szCs w:val="22"/>
              </w:rPr>
              <w:t>Students</w:t>
            </w:r>
            <w:r w:rsidR="00451BB9">
              <w:rPr>
                <w:rFonts w:ascii="Times New Roman" w:hAnsi="Times New Roman"/>
                <w:sz w:val="22"/>
                <w:szCs w:val="22"/>
              </w:rPr>
              <w:t xml:space="preserve"> </w:t>
            </w:r>
            <w:r w:rsidR="00451BB9" w:rsidRPr="001A607F">
              <w:rPr>
                <w:rFonts w:ascii="Times New Roman" w:hAnsi="Times New Roman"/>
                <w:sz w:val="22"/>
                <w:szCs w:val="22"/>
              </w:rPr>
              <w:t>will</w:t>
            </w:r>
            <w:r w:rsidR="00451BB9">
              <w:rPr>
                <w:rFonts w:ascii="Times New Roman" w:hAnsi="Times New Roman"/>
                <w:sz w:val="22"/>
                <w:szCs w:val="22"/>
              </w:rPr>
              <w:t xml:space="preserve"> </w:t>
            </w:r>
            <w:r w:rsidR="00451BB9" w:rsidRPr="001A607F">
              <w:rPr>
                <w:rFonts w:ascii="Times New Roman" w:hAnsi="Times New Roman"/>
                <w:sz w:val="22"/>
                <w:szCs w:val="22"/>
              </w:rPr>
              <w:t xml:space="preserve">respond to feedback from adults and peers </w:t>
            </w:r>
            <w:r w:rsidR="00451BB9">
              <w:rPr>
                <w:rFonts w:ascii="Times New Roman" w:hAnsi="Times New Roman"/>
                <w:sz w:val="22"/>
                <w:szCs w:val="22"/>
              </w:rPr>
              <w:t xml:space="preserve">and </w:t>
            </w:r>
            <w:r w:rsidR="00451BB9" w:rsidRPr="001A607F">
              <w:rPr>
                <w:rFonts w:ascii="Times New Roman" w:hAnsi="Times New Roman"/>
                <w:sz w:val="22"/>
                <w:szCs w:val="22"/>
              </w:rPr>
              <w:t xml:space="preserve">use the steps in the writing process (planning, revising, editing, rewriting, or trying a new approach) </w:t>
            </w:r>
            <w:r w:rsidR="00451BB9">
              <w:rPr>
                <w:rFonts w:ascii="Times New Roman" w:hAnsi="Times New Roman"/>
                <w:sz w:val="22"/>
                <w:szCs w:val="22"/>
              </w:rPr>
              <w:t xml:space="preserve">to create final drafts in three </w:t>
            </w:r>
            <w:r w:rsidR="002269A2">
              <w:rPr>
                <w:rFonts w:ascii="Times New Roman" w:hAnsi="Times New Roman"/>
                <w:sz w:val="22"/>
                <w:szCs w:val="22"/>
              </w:rPr>
              <w:t xml:space="preserve">forms </w:t>
            </w:r>
            <w:r w:rsidR="00451BB9">
              <w:rPr>
                <w:rFonts w:ascii="Times New Roman" w:hAnsi="Times New Roman"/>
                <w:sz w:val="22"/>
                <w:szCs w:val="22"/>
              </w:rPr>
              <w:t>(expository, persuasive, narrative</w:t>
            </w:r>
            <w:r w:rsidR="002269A2">
              <w:rPr>
                <w:rFonts w:ascii="Times New Roman" w:hAnsi="Times New Roman"/>
                <w:sz w:val="22"/>
                <w:szCs w:val="22"/>
              </w:rPr>
              <w:t>, and poetry</w:t>
            </w:r>
            <w:r w:rsidR="00451BB9">
              <w:rPr>
                <w:rFonts w:ascii="Times New Roman" w:hAnsi="Times New Roman"/>
                <w:sz w:val="22"/>
                <w:szCs w:val="22"/>
              </w:rPr>
              <w:t>) that demonstrate an ability to address purpose and audience.</w:t>
            </w:r>
          </w:p>
          <w:p w:rsidR="006954A1" w:rsidRPr="00AB24E3" w:rsidRDefault="006954A1" w:rsidP="00CD5889">
            <w:pPr>
              <w:ind w:left="360" w:hanging="360"/>
              <w:jc w:val="both"/>
              <w:rPr>
                <w:rFonts w:ascii="Times New Roman" w:hAnsi="Times New Roman"/>
                <w:b/>
                <w:sz w:val="20"/>
                <w:szCs w:val="20"/>
              </w:rPr>
            </w:pPr>
          </w:p>
        </w:tc>
      </w:tr>
      <w:tr w:rsidR="006954A1" w:rsidRPr="00AB24E3" w:rsidTr="006954A1">
        <w:trPr>
          <w:jc w:val="center"/>
        </w:trPr>
        <w:tc>
          <w:tcPr>
            <w:tcW w:w="9380" w:type="dxa"/>
            <w:gridSpan w:val="3"/>
          </w:tcPr>
          <w:p w:rsidR="006954A1" w:rsidRPr="00AB24E3" w:rsidRDefault="006954A1" w:rsidP="00E653AE">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r w:rsidR="00141E17">
              <w:rPr>
                <w:rFonts w:ascii="Times New Roman" w:hAnsi="Times New Roman"/>
                <w:b/>
                <w:sz w:val="20"/>
                <w:szCs w:val="20"/>
              </w:rPr>
              <w:t xml:space="preserve"> </w:t>
            </w:r>
            <w:r w:rsidR="00141E17">
              <w:rPr>
                <w:rFonts w:ascii="Times New Roman" w:hAnsi="Times New Roman"/>
                <w:sz w:val="22"/>
                <w:szCs w:val="22"/>
              </w:rPr>
              <w:t>planning; revising; editing; rewriting;</w:t>
            </w:r>
            <w:r w:rsidR="00141E17" w:rsidRPr="001A607F">
              <w:rPr>
                <w:rFonts w:ascii="Times New Roman" w:hAnsi="Times New Roman"/>
                <w:sz w:val="22"/>
                <w:szCs w:val="22"/>
              </w:rPr>
              <w:t xml:space="preserve"> trying a new approach</w:t>
            </w:r>
            <w:r w:rsidR="00141E17">
              <w:rPr>
                <w:rFonts w:ascii="Times New Roman" w:hAnsi="Times New Roman"/>
                <w:sz w:val="22"/>
                <w:szCs w:val="22"/>
              </w:rPr>
              <w:t>; purpose; audience.</w:t>
            </w: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F56837" w:rsidRDefault="006954A1" w:rsidP="00F56837">
            <w:pPr>
              <w:ind w:left="360" w:hanging="360"/>
              <w:jc w:val="both"/>
              <w:rPr>
                <w:rFonts w:ascii="Times New Roman" w:hAnsi="Times New Roman"/>
                <w:sz w:val="22"/>
                <w:szCs w:val="22"/>
              </w:rPr>
            </w:pPr>
            <w:r w:rsidRPr="00AB24E3">
              <w:rPr>
                <w:rFonts w:ascii="Times New Roman" w:hAnsi="Times New Roman"/>
                <w:b/>
                <w:sz w:val="20"/>
                <w:szCs w:val="20"/>
              </w:rPr>
              <w:t>Career Connections:</w:t>
            </w:r>
            <w:r w:rsidR="00F56837">
              <w:rPr>
                <w:rFonts w:ascii="Times New Roman" w:hAnsi="Times New Roman"/>
                <w:b/>
                <w:sz w:val="20"/>
                <w:szCs w:val="20"/>
              </w:rPr>
              <w:t xml:space="preserve"> </w:t>
            </w:r>
            <w:r w:rsidR="00F56837" w:rsidRPr="004056A2">
              <w:rPr>
                <w:rFonts w:ascii="Times New Roman" w:hAnsi="Times New Roman"/>
                <w:sz w:val="22"/>
                <w:szCs w:val="22"/>
              </w:rPr>
              <w:t>educator, writer, editor,</w:t>
            </w:r>
            <w:r w:rsidR="00F56837">
              <w:rPr>
                <w:rFonts w:ascii="Times New Roman" w:hAnsi="Times New Roman"/>
                <w:sz w:val="22"/>
                <w:szCs w:val="22"/>
              </w:rPr>
              <w:t xml:space="preserve"> </w:t>
            </w:r>
            <w:r w:rsidR="00F56837" w:rsidRPr="004056A2">
              <w:rPr>
                <w:rFonts w:ascii="Times New Roman" w:hAnsi="Times New Roman"/>
                <w:sz w:val="22"/>
                <w:szCs w:val="22"/>
              </w:rPr>
              <w:t>attorney, sales, advertising, marketing</w:t>
            </w:r>
            <w:r w:rsidR="00F56837">
              <w:rPr>
                <w:rFonts w:ascii="Times New Roman" w:hAnsi="Times New Roman"/>
                <w:sz w:val="22"/>
                <w:szCs w:val="22"/>
              </w:rPr>
              <w:t>, public relations</w:t>
            </w:r>
            <w:r w:rsidR="00F56837" w:rsidRPr="004056A2">
              <w:rPr>
                <w:rFonts w:ascii="Times New Roman" w:hAnsi="Times New Roman"/>
                <w:sz w:val="22"/>
                <w:szCs w:val="22"/>
              </w:rPr>
              <w:t>.</w:t>
            </w:r>
          </w:p>
        </w:tc>
      </w:tr>
    </w:tbl>
    <w:p w:rsidR="006954A1" w:rsidRPr="00AB24E3" w:rsidRDefault="006954A1" w:rsidP="00CD5889">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6954A1">
        <w:trPr>
          <w:trHeight w:val="2010"/>
          <w:jc w:val="center"/>
        </w:trPr>
        <w:tc>
          <w:tcPr>
            <w:tcW w:w="9468"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3023EF" w:rsidRPr="00D33E9B" w:rsidRDefault="003023EF" w:rsidP="00CD5889">
            <w:pPr>
              <w:ind w:left="360" w:hanging="360"/>
              <w:jc w:val="both"/>
              <w:rPr>
                <w:rFonts w:ascii="Times New Roman" w:hAnsi="Times New Roman"/>
                <w:sz w:val="22"/>
                <w:szCs w:val="22"/>
              </w:rPr>
            </w:pPr>
            <w:r w:rsidRPr="00D33E9B">
              <w:rPr>
                <w:rFonts w:ascii="Times New Roman" w:hAnsi="Times New Roman"/>
                <w:sz w:val="22"/>
                <w:szCs w:val="22"/>
              </w:rPr>
              <w:t>This lesson will require students to initially avoiding sharing specific information about their writing or editing with other students.</w:t>
            </w:r>
          </w:p>
          <w:p w:rsidR="006954A1" w:rsidRPr="00D33E9B" w:rsidRDefault="003023EF" w:rsidP="00BC7D1E">
            <w:pPr>
              <w:ind w:left="360" w:hanging="360"/>
              <w:jc w:val="both"/>
              <w:rPr>
                <w:rFonts w:ascii="Times New Roman" w:hAnsi="Times New Roman"/>
                <w:sz w:val="22"/>
                <w:szCs w:val="22"/>
              </w:rPr>
            </w:pPr>
            <w:r w:rsidRPr="00D33E9B">
              <w:rPr>
                <w:rFonts w:ascii="Times New Roman" w:hAnsi="Times New Roman"/>
                <w:sz w:val="22"/>
                <w:szCs w:val="22"/>
              </w:rPr>
              <w:t xml:space="preserve">The students will </w:t>
            </w:r>
            <w:r w:rsidR="0005674E" w:rsidRPr="00D33E9B">
              <w:rPr>
                <w:rFonts w:ascii="Times New Roman" w:hAnsi="Times New Roman"/>
                <w:sz w:val="22"/>
                <w:szCs w:val="22"/>
              </w:rPr>
              <w:t xml:space="preserve">address one assigned </w:t>
            </w:r>
            <w:r w:rsidR="00BF1261">
              <w:rPr>
                <w:rFonts w:ascii="Times New Roman" w:hAnsi="Times New Roman"/>
                <w:sz w:val="22"/>
                <w:szCs w:val="22"/>
              </w:rPr>
              <w:t xml:space="preserve">specific </w:t>
            </w:r>
            <w:r w:rsidR="0005674E" w:rsidRPr="00D33E9B">
              <w:rPr>
                <w:rFonts w:ascii="Times New Roman" w:hAnsi="Times New Roman"/>
                <w:sz w:val="22"/>
                <w:szCs w:val="22"/>
              </w:rPr>
              <w:t>topic by writing</w:t>
            </w:r>
            <w:r w:rsidRPr="00D33E9B">
              <w:rPr>
                <w:rFonts w:ascii="Times New Roman" w:hAnsi="Times New Roman"/>
                <w:sz w:val="22"/>
                <w:szCs w:val="22"/>
              </w:rPr>
              <w:t xml:space="preserve"> </w:t>
            </w:r>
            <w:r w:rsidR="0005674E" w:rsidRPr="00D33E9B">
              <w:rPr>
                <w:rFonts w:ascii="Times New Roman" w:hAnsi="Times New Roman"/>
                <w:sz w:val="22"/>
                <w:szCs w:val="22"/>
              </w:rPr>
              <w:t xml:space="preserve">in </w:t>
            </w:r>
            <w:r w:rsidR="00BF1261">
              <w:rPr>
                <w:rFonts w:ascii="Times New Roman" w:hAnsi="Times New Roman"/>
                <w:sz w:val="22"/>
                <w:szCs w:val="22"/>
              </w:rPr>
              <w:t xml:space="preserve">four </w:t>
            </w:r>
            <w:r w:rsidRPr="00D33E9B">
              <w:rPr>
                <w:rFonts w:ascii="Times New Roman" w:hAnsi="Times New Roman"/>
                <w:sz w:val="22"/>
                <w:szCs w:val="22"/>
              </w:rPr>
              <w:t xml:space="preserve">different </w:t>
            </w:r>
            <w:r w:rsidR="00BF1261">
              <w:rPr>
                <w:rFonts w:ascii="Times New Roman" w:hAnsi="Times New Roman"/>
                <w:sz w:val="22"/>
                <w:szCs w:val="22"/>
              </w:rPr>
              <w:t xml:space="preserve">forms </w:t>
            </w:r>
            <w:r w:rsidRPr="00D33E9B">
              <w:rPr>
                <w:rFonts w:ascii="Times New Roman" w:hAnsi="Times New Roman"/>
                <w:sz w:val="22"/>
                <w:szCs w:val="22"/>
              </w:rPr>
              <w:t>of writing (expository, persuasive, narrative</w:t>
            </w:r>
            <w:r w:rsidR="00BF1261">
              <w:rPr>
                <w:rFonts w:ascii="Times New Roman" w:hAnsi="Times New Roman"/>
                <w:sz w:val="22"/>
                <w:szCs w:val="22"/>
              </w:rPr>
              <w:t>, and poetry</w:t>
            </w:r>
            <w:r w:rsidRPr="00D33E9B">
              <w:rPr>
                <w:rFonts w:ascii="Times New Roman" w:hAnsi="Times New Roman"/>
                <w:sz w:val="22"/>
                <w:szCs w:val="22"/>
              </w:rPr>
              <w:t>)</w:t>
            </w:r>
            <w:r w:rsidR="00865313" w:rsidRPr="00D33E9B">
              <w:rPr>
                <w:rFonts w:ascii="Times New Roman" w:hAnsi="Times New Roman"/>
                <w:sz w:val="22"/>
                <w:szCs w:val="22"/>
              </w:rPr>
              <w:t xml:space="preserve">. The students will then type all </w:t>
            </w:r>
            <w:r w:rsidR="00BF1261">
              <w:rPr>
                <w:rFonts w:ascii="Times New Roman" w:hAnsi="Times New Roman"/>
                <w:sz w:val="22"/>
                <w:szCs w:val="22"/>
              </w:rPr>
              <w:t xml:space="preserve">four </w:t>
            </w:r>
            <w:r w:rsidR="00865313" w:rsidRPr="00D33E9B">
              <w:rPr>
                <w:rFonts w:ascii="Times New Roman" w:hAnsi="Times New Roman"/>
                <w:sz w:val="22"/>
                <w:szCs w:val="22"/>
              </w:rPr>
              <w:t xml:space="preserve">works and instead of including their names, they will choose a four-digit number code. Those </w:t>
            </w:r>
            <w:r w:rsidR="00BF1261">
              <w:rPr>
                <w:rFonts w:ascii="Times New Roman" w:hAnsi="Times New Roman"/>
                <w:sz w:val="22"/>
                <w:szCs w:val="22"/>
              </w:rPr>
              <w:t xml:space="preserve">four </w:t>
            </w:r>
            <w:r w:rsidR="00865313" w:rsidRPr="00D33E9B">
              <w:rPr>
                <w:rFonts w:ascii="Times New Roman" w:hAnsi="Times New Roman"/>
                <w:sz w:val="22"/>
                <w:szCs w:val="22"/>
              </w:rPr>
              <w:t>works wil</w:t>
            </w:r>
            <w:r w:rsidR="00BF1261">
              <w:rPr>
                <w:rFonts w:ascii="Times New Roman" w:hAnsi="Times New Roman"/>
                <w:sz w:val="22"/>
                <w:szCs w:val="22"/>
              </w:rPr>
              <w:t xml:space="preserve">l then be randomly assigned to four </w:t>
            </w:r>
            <w:r w:rsidR="00865313" w:rsidRPr="00D33E9B">
              <w:rPr>
                <w:rFonts w:ascii="Times New Roman" w:hAnsi="Times New Roman"/>
                <w:sz w:val="22"/>
                <w:szCs w:val="22"/>
              </w:rPr>
              <w:t>peer editors</w:t>
            </w:r>
            <w:r w:rsidR="0091600E" w:rsidRPr="00D33E9B">
              <w:rPr>
                <w:rFonts w:ascii="Times New Roman" w:hAnsi="Times New Roman"/>
                <w:sz w:val="22"/>
                <w:szCs w:val="22"/>
              </w:rPr>
              <w:t>, who will make corrections and offer suggestions and constructive feedback, focusing on how well purpose and audience have been addressed.</w:t>
            </w:r>
            <w:r w:rsidR="00865313" w:rsidRPr="00D33E9B">
              <w:rPr>
                <w:rFonts w:ascii="Times New Roman" w:hAnsi="Times New Roman"/>
                <w:sz w:val="22"/>
                <w:szCs w:val="22"/>
              </w:rPr>
              <w:t xml:space="preserve"> </w:t>
            </w:r>
            <w:r w:rsidR="00BC7D1E">
              <w:rPr>
                <w:rFonts w:ascii="Times New Roman" w:hAnsi="Times New Roman"/>
                <w:sz w:val="22"/>
                <w:szCs w:val="22"/>
              </w:rPr>
              <w:t xml:space="preserve">The teacher will then edit those works based on how well purpose and audience have been addressed. Finally, those </w:t>
            </w:r>
            <w:r w:rsidR="00BF1261">
              <w:rPr>
                <w:rFonts w:ascii="Times New Roman" w:hAnsi="Times New Roman"/>
                <w:sz w:val="22"/>
                <w:szCs w:val="22"/>
              </w:rPr>
              <w:t xml:space="preserve">four </w:t>
            </w:r>
            <w:r w:rsidR="0091600E" w:rsidRPr="00D33E9B">
              <w:rPr>
                <w:rFonts w:ascii="Times New Roman" w:hAnsi="Times New Roman"/>
                <w:sz w:val="22"/>
                <w:szCs w:val="22"/>
              </w:rPr>
              <w:t>works will then be returned to the original writer, who will revise and produce f</w:t>
            </w:r>
            <w:r w:rsidR="00D33E9B" w:rsidRPr="00D33E9B">
              <w:rPr>
                <w:rFonts w:ascii="Times New Roman" w:hAnsi="Times New Roman"/>
                <w:sz w:val="22"/>
                <w:szCs w:val="22"/>
              </w:rPr>
              <w:t xml:space="preserve">inal drafts of all </w:t>
            </w:r>
            <w:r w:rsidR="00BF1261">
              <w:rPr>
                <w:rFonts w:ascii="Times New Roman" w:hAnsi="Times New Roman"/>
                <w:sz w:val="22"/>
                <w:szCs w:val="22"/>
              </w:rPr>
              <w:t xml:space="preserve">four </w:t>
            </w:r>
            <w:r w:rsidR="00D33E9B" w:rsidRPr="00D33E9B">
              <w:rPr>
                <w:rFonts w:ascii="Times New Roman" w:hAnsi="Times New Roman"/>
                <w:sz w:val="22"/>
                <w:szCs w:val="22"/>
              </w:rPr>
              <w:t>work</w:t>
            </w:r>
            <w:r w:rsidR="00BC7D1E">
              <w:rPr>
                <w:rFonts w:ascii="Times New Roman" w:hAnsi="Times New Roman"/>
                <w:sz w:val="22"/>
                <w:szCs w:val="22"/>
              </w:rPr>
              <w:t>s.</w:t>
            </w:r>
          </w:p>
          <w:p w:rsidR="006954A1" w:rsidRPr="00D33E9B" w:rsidRDefault="003023EF" w:rsidP="00CD5889">
            <w:pPr>
              <w:ind w:left="360" w:hanging="360"/>
              <w:jc w:val="both"/>
              <w:rPr>
                <w:rFonts w:ascii="Times New Roman" w:hAnsi="Times New Roman"/>
                <w:sz w:val="22"/>
                <w:szCs w:val="22"/>
              </w:rPr>
            </w:pPr>
            <w:r w:rsidRPr="00D33E9B">
              <w:rPr>
                <w:rFonts w:ascii="Times New Roman" w:hAnsi="Times New Roman"/>
                <w:sz w:val="22"/>
                <w:szCs w:val="22"/>
              </w:rPr>
              <w:t>This lesson could also be adapted across the curriculum for use with social studies or science classes. Students would also be assessed according to a rubric and set of standards established by a social studies or science class.</w:t>
            </w:r>
          </w:p>
          <w:p w:rsidR="006954A1" w:rsidRPr="00AB24E3" w:rsidRDefault="006954A1" w:rsidP="00D33E9B">
            <w:pPr>
              <w:jc w:val="both"/>
              <w:rPr>
                <w:rFonts w:ascii="Times New Roman" w:hAnsi="Times New Roman"/>
                <w:b/>
                <w:sz w:val="20"/>
                <w:szCs w:val="20"/>
              </w:rPr>
            </w:pPr>
          </w:p>
        </w:tc>
      </w:tr>
    </w:tbl>
    <w:p w:rsidR="00CC4AF4" w:rsidRDefault="00CC4AF4" w:rsidP="00D67211">
      <w:pPr>
        <w:jc w:val="both"/>
        <w:rPr>
          <w:rFonts w:ascii="Times New Roman" w:hAnsi="Times New Roman"/>
          <w:b/>
          <w:sz w:val="20"/>
          <w:szCs w:val="20"/>
        </w:rPr>
      </w:pPr>
    </w:p>
    <w:p w:rsidR="00CC4AF4" w:rsidRPr="00AB24E3" w:rsidRDefault="00CC4AF4" w:rsidP="00CD5889">
      <w:pPr>
        <w:ind w:left="360" w:hanging="360"/>
        <w:jc w:val="both"/>
        <w:rPr>
          <w:rFonts w:ascii="Times New Roman" w:hAnsi="Times New Roman"/>
          <w:b/>
          <w:sz w:val="20"/>
          <w:szCs w:val="2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668"/>
      </w:tblGrid>
      <w:tr w:rsidR="006954A1" w:rsidRPr="00AB24E3" w:rsidTr="006954A1">
        <w:trPr>
          <w:jc w:val="center"/>
        </w:trPr>
        <w:tc>
          <w:tcPr>
            <w:tcW w:w="7319"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Literature Connections/Resources:</w:t>
            </w:r>
          </w:p>
          <w:p w:rsidR="006A240B" w:rsidRPr="00CC4AF4" w:rsidRDefault="008076D2" w:rsidP="006A240B">
            <w:pPr>
              <w:pStyle w:val="ListParagraph"/>
              <w:numPr>
                <w:ilvl w:val="0"/>
                <w:numId w:val="1"/>
              </w:numPr>
              <w:jc w:val="both"/>
              <w:rPr>
                <w:rFonts w:ascii="Times New Roman" w:hAnsi="Times New Roman"/>
                <w:sz w:val="22"/>
                <w:szCs w:val="22"/>
              </w:rPr>
            </w:pPr>
            <w:hyperlink r:id="rId142" w:history="1">
              <w:r w:rsidR="006A240B" w:rsidRPr="00CC4AF4">
                <w:rPr>
                  <w:rStyle w:val="Hyperlink"/>
                  <w:rFonts w:ascii="Times New Roman" w:hAnsi="Times New Roman"/>
                  <w:sz w:val="22"/>
                  <w:szCs w:val="22"/>
                </w:rPr>
                <w:t>http://www.colby.edu/writers.center/peerediting.html</w:t>
              </w:r>
            </w:hyperlink>
          </w:p>
          <w:p w:rsidR="006A240B" w:rsidRPr="00CC4AF4" w:rsidRDefault="008076D2" w:rsidP="006A240B">
            <w:pPr>
              <w:pStyle w:val="ListParagraph"/>
              <w:numPr>
                <w:ilvl w:val="0"/>
                <w:numId w:val="1"/>
              </w:numPr>
              <w:jc w:val="both"/>
              <w:rPr>
                <w:rFonts w:ascii="Times New Roman" w:hAnsi="Times New Roman"/>
                <w:sz w:val="22"/>
                <w:szCs w:val="22"/>
              </w:rPr>
            </w:pPr>
            <w:hyperlink r:id="rId143" w:history="1">
              <w:r w:rsidR="00FA2DEC" w:rsidRPr="00CC4AF4">
                <w:rPr>
                  <w:rStyle w:val="Hyperlink"/>
                  <w:rFonts w:ascii="Times New Roman" w:hAnsi="Times New Roman"/>
                  <w:sz w:val="22"/>
                  <w:szCs w:val="22"/>
                </w:rPr>
                <w:t>http://www.readwritethink.org/classroom-resources/lesson-plans/peer-edit-with-perfection-786.html</w:t>
              </w:r>
            </w:hyperlink>
          </w:p>
          <w:p w:rsidR="00CC4AF4" w:rsidRPr="00CC4AF4" w:rsidRDefault="008076D2" w:rsidP="006A240B">
            <w:pPr>
              <w:pStyle w:val="ListParagraph"/>
              <w:numPr>
                <w:ilvl w:val="0"/>
                <w:numId w:val="1"/>
              </w:numPr>
              <w:jc w:val="both"/>
              <w:rPr>
                <w:rFonts w:ascii="Times New Roman" w:hAnsi="Times New Roman"/>
                <w:sz w:val="22"/>
                <w:szCs w:val="22"/>
              </w:rPr>
            </w:pPr>
            <w:hyperlink r:id="rId144" w:history="1">
              <w:r w:rsidR="00CC4AF4" w:rsidRPr="00CC4AF4">
                <w:rPr>
                  <w:rStyle w:val="Hyperlink"/>
                  <w:rFonts w:ascii="Times New Roman" w:hAnsi="Times New Roman"/>
                  <w:sz w:val="22"/>
                  <w:szCs w:val="22"/>
                </w:rPr>
                <w:t>http://www.learner.org/workshops/middlewriting/images/pdf/W8ReadMotivating.pdf</w:t>
              </w:r>
            </w:hyperlink>
          </w:p>
          <w:p w:rsidR="00B039F9" w:rsidRPr="00CC4AF4" w:rsidRDefault="008076D2" w:rsidP="00CC4AF4">
            <w:pPr>
              <w:pStyle w:val="ListParagraph"/>
              <w:numPr>
                <w:ilvl w:val="0"/>
                <w:numId w:val="1"/>
              </w:numPr>
              <w:jc w:val="both"/>
              <w:rPr>
                <w:rFonts w:ascii="Times New Roman" w:hAnsi="Times New Roman"/>
                <w:sz w:val="22"/>
                <w:szCs w:val="22"/>
              </w:rPr>
            </w:pPr>
            <w:hyperlink r:id="rId145" w:history="1">
              <w:r w:rsidR="00CC4AF4" w:rsidRPr="00CC4AF4">
                <w:rPr>
                  <w:rStyle w:val="Hyperlink"/>
                  <w:rFonts w:ascii="Times New Roman" w:hAnsi="Times New Roman"/>
                  <w:sz w:val="22"/>
                  <w:szCs w:val="22"/>
                </w:rPr>
                <w:t>http://www.readwritethink.org/classroom-resources/printouts/editing-checklist-self-peer-30232.html</w:t>
              </w:r>
            </w:hyperlink>
          </w:p>
          <w:p w:rsidR="00932B76" w:rsidRPr="00CC4AF4" w:rsidRDefault="008076D2" w:rsidP="00CC4AF4">
            <w:pPr>
              <w:pStyle w:val="ListParagraph"/>
              <w:numPr>
                <w:ilvl w:val="0"/>
                <w:numId w:val="1"/>
              </w:numPr>
              <w:jc w:val="both"/>
              <w:rPr>
                <w:rFonts w:ascii="Times New Roman" w:hAnsi="Times New Roman"/>
                <w:sz w:val="22"/>
                <w:szCs w:val="22"/>
              </w:rPr>
            </w:pPr>
            <w:hyperlink r:id="rId146" w:history="1">
              <w:r w:rsidR="00932B76" w:rsidRPr="00CC4AF4">
                <w:rPr>
                  <w:rStyle w:val="Hyperlink"/>
                  <w:rFonts w:ascii="Times New Roman" w:hAnsi="Times New Roman"/>
                  <w:sz w:val="22"/>
                  <w:szCs w:val="22"/>
                </w:rPr>
                <w:t>http://writing2.richmond.edu/writing/wweb/peeredit.html</w:t>
              </w:r>
            </w:hyperlink>
          </w:p>
          <w:p w:rsidR="006954A1" w:rsidRPr="00AB24E3" w:rsidRDefault="006954A1" w:rsidP="00CC4AF4">
            <w:pPr>
              <w:jc w:val="both"/>
              <w:rPr>
                <w:rFonts w:ascii="Times New Roman" w:hAnsi="Times New Roman"/>
                <w:b/>
                <w:sz w:val="20"/>
                <w:szCs w:val="20"/>
              </w:rPr>
            </w:pPr>
          </w:p>
        </w:tc>
      </w:tr>
    </w:tbl>
    <w:p w:rsidR="006954A1" w:rsidRPr="00AB24E3" w:rsidRDefault="006954A1" w:rsidP="00CD5889">
      <w:pPr>
        <w:ind w:left="360" w:hanging="360"/>
        <w:jc w:val="both"/>
        <w:rPr>
          <w:rFonts w:ascii="Times New Roman" w:hAnsi="Times New Roman"/>
          <w:b/>
          <w:sz w:val="20"/>
          <w:szCs w:val="20"/>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5009CB" w:rsidRPr="00AB24E3">
              <w:rPr>
                <w:rFonts w:ascii="Times New Roman" w:hAnsi="Times New Roman"/>
                <w:b/>
                <w:sz w:val="20"/>
                <w:szCs w:val="20"/>
              </w:rPr>
              <w:t>7</w:t>
            </w:r>
            <w:r w:rsidR="000347F8" w:rsidRPr="00AB24E3">
              <w:rPr>
                <w:rFonts w:ascii="Times New Roman" w:hAnsi="Times New Roman"/>
                <w:b/>
                <w:sz w:val="20"/>
                <w:szCs w:val="20"/>
              </w:rPr>
              <w:t>.25</w:t>
            </w:r>
          </w:p>
          <w:p w:rsidR="006954A1" w:rsidRPr="00AB24E3" w:rsidRDefault="005009CB" w:rsidP="00CD5889">
            <w:pPr>
              <w:ind w:left="712"/>
              <w:jc w:val="both"/>
              <w:rPr>
                <w:rFonts w:ascii="Times New Roman" w:hAnsi="Times New Roman"/>
                <w:b/>
                <w:sz w:val="20"/>
                <w:szCs w:val="20"/>
              </w:rPr>
            </w:pPr>
            <w:r w:rsidRPr="00AB24E3">
              <w:rPr>
                <w:rFonts w:ascii="Times New Roman" w:hAnsi="Times New Roman"/>
                <w:sz w:val="22"/>
                <w:szCs w:val="22"/>
              </w:rPr>
              <w:t>Use technology, including the Internet, to produce and publish writing and link to and cite sources as well as to interact and collaborate with others, including linking to and citing sources.</w:t>
            </w:r>
          </w:p>
        </w:tc>
      </w:tr>
      <w:tr w:rsidR="006954A1" w:rsidRPr="00AB24E3" w:rsidTr="006954A1">
        <w:trPr>
          <w:jc w:val="center"/>
        </w:trPr>
        <w:tc>
          <w:tcPr>
            <w:tcW w:w="3147"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6954A1" w:rsidRPr="00AB24E3" w:rsidRDefault="00EE04D7" w:rsidP="005009CB">
            <w:pPr>
              <w:ind w:left="360" w:hanging="8"/>
              <w:rPr>
                <w:rFonts w:ascii="Times New Roman" w:hAnsi="Times New Roman"/>
                <w:b/>
                <w:sz w:val="20"/>
                <w:szCs w:val="20"/>
              </w:rPr>
            </w:pPr>
            <w:r w:rsidRPr="00AB24E3">
              <w:rPr>
                <w:rFonts w:ascii="Times New Roman" w:hAnsi="Times New Roman"/>
                <w:sz w:val="22"/>
                <w:szCs w:val="22"/>
              </w:rPr>
              <w:t xml:space="preserve">Students can </w:t>
            </w:r>
            <w:r w:rsidR="005009CB" w:rsidRPr="00AB24E3">
              <w:rPr>
                <w:rFonts w:ascii="Times New Roman" w:hAnsi="Times New Roman"/>
                <w:sz w:val="22"/>
                <w:szCs w:val="22"/>
              </w:rPr>
              <w:t>use technology, including the Internet, to produce and publish writing and link to and cite sources as well as to interact and collaborate with others, including linking to and citing sources.</w:t>
            </w:r>
          </w:p>
        </w:tc>
        <w:tc>
          <w:tcPr>
            <w:tcW w:w="3240"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6954A1" w:rsidRPr="00AB24E3" w:rsidRDefault="00DC0920" w:rsidP="00CD5889">
            <w:pPr>
              <w:ind w:left="360" w:hanging="360"/>
              <w:jc w:val="both"/>
              <w:rPr>
                <w:rFonts w:ascii="Times New Roman" w:hAnsi="Times New Roman"/>
                <w:b/>
                <w:sz w:val="20"/>
                <w:szCs w:val="20"/>
              </w:rPr>
            </w:pPr>
            <w:r>
              <w:rPr>
                <w:rFonts w:ascii="Times New Roman" w:hAnsi="Times New Roman"/>
                <w:b/>
                <w:sz w:val="20"/>
                <w:szCs w:val="20"/>
              </w:rPr>
              <w:t>Students will use technology, including the Internet, to produce and publish writing; search for writing contests and publishing opportunities; interact and collaborate with others, including linking to and citing sources.</w:t>
            </w:r>
          </w:p>
        </w:tc>
        <w:tc>
          <w:tcPr>
            <w:tcW w:w="2993" w:type="dxa"/>
            <w:tcBorders>
              <w:top w:val="single" w:sz="18" w:space="0" w:color="auto"/>
            </w:tcBorders>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Going Forward: </w:t>
            </w:r>
          </w:p>
          <w:p w:rsidR="006954A1" w:rsidRPr="00AB24E3" w:rsidRDefault="00DC0920" w:rsidP="00CD5889">
            <w:pPr>
              <w:ind w:left="360" w:hanging="360"/>
              <w:jc w:val="both"/>
              <w:rPr>
                <w:rFonts w:ascii="Times New Roman" w:hAnsi="Times New Roman"/>
                <w:b/>
                <w:sz w:val="20"/>
                <w:szCs w:val="20"/>
              </w:rPr>
            </w:pPr>
            <w:r>
              <w:rPr>
                <w:rFonts w:ascii="Times New Roman" w:hAnsi="Times New Roman"/>
                <w:b/>
                <w:sz w:val="20"/>
                <w:szCs w:val="20"/>
              </w:rPr>
              <w:t>Students will write and publish a short story, poem, or essay to appropriate contest or publishing web sites.</w:t>
            </w:r>
          </w:p>
        </w:tc>
      </w:tr>
      <w:tr w:rsidR="006954A1" w:rsidRPr="00AB24E3" w:rsidTr="006954A1">
        <w:trPr>
          <w:jc w:val="center"/>
        </w:trPr>
        <w:tc>
          <w:tcPr>
            <w:tcW w:w="9380" w:type="dxa"/>
            <w:gridSpan w:val="3"/>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p>
          <w:p w:rsidR="006954A1" w:rsidRPr="00AB24E3" w:rsidRDefault="00DC0920" w:rsidP="00CD5889">
            <w:pPr>
              <w:ind w:left="360" w:hanging="360"/>
              <w:jc w:val="both"/>
              <w:rPr>
                <w:rFonts w:ascii="Times New Roman" w:hAnsi="Times New Roman"/>
                <w:b/>
                <w:sz w:val="20"/>
                <w:szCs w:val="20"/>
              </w:rPr>
            </w:pPr>
            <w:r>
              <w:rPr>
                <w:rFonts w:ascii="Times New Roman" w:hAnsi="Times New Roman"/>
                <w:b/>
                <w:sz w:val="20"/>
                <w:szCs w:val="20"/>
              </w:rPr>
              <w:t xml:space="preserve">Publish; linking and citing sources; </w:t>
            </w:r>
          </w:p>
          <w:p w:rsidR="006954A1" w:rsidRPr="00AB24E3" w:rsidRDefault="006954A1" w:rsidP="00CD5889">
            <w:pPr>
              <w:ind w:left="360" w:hanging="360"/>
              <w:jc w:val="both"/>
              <w:rPr>
                <w:rFonts w:ascii="Times New Roman" w:hAnsi="Times New Roman"/>
                <w:b/>
                <w:sz w:val="20"/>
                <w:szCs w:val="20"/>
              </w:rPr>
            </w:pPr>
          </w:p>
          <w:p w:rsidR="006954A1" w:rsidRPr="00AB24E3" w:rsidRDefault="006954A1" w:rsidP="00CD5889">
            <w:pPr>
              <w:ind w:left="360" w:hanging="360"/>
              <w:jc w:val="both"/>
              <w:rPr>
                <w:rFonts w:ascii="Times New Roman" w:hAnsi="Times New Roman"/>
                <w:b/>
                <w:sz w:val="20"/>
                <w:szCs w:val="20"/>
              </w:rPr>
            </w:pPr>
          </w:p>
        </w:tc>
      </w:tr>
    </w:tbl>
    <w:p w:rsidR="006954A1" w:rsidRPr="00AB24E3" w:rsidRDefault="006954A1" w:rsidP="00CD5889">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6954A1" w:rsidRPr="00B60A0F" w:rsidRDefault="00DC0920" w:rsidP="00B60A0F">
            <w:pPr>
              <w:jc w:val="both"/>
              <w:rPr>
                <w:rFonts w:ascii="Times New Roman" w:hAnsi="Times New Roman"/>
                <w:sz w:val="20"/>
                <w:szCs w:val="20"/>
              </w:rPr>
            </w:pPr>
            <w:r w:rsidRPr="00067498">
              <w:rPr>
                <w:rFonts w:ascii="Times New Roman" w:hAnsi="Times New Roman"/>
                <w:sz w:val="20"/>
                <w:szCs w:val="20"/>
              </w:rPr>
              <w:t>Writer, educator, editor, p</w:t>
            </w:r>
            <w:r>
              <w:rPr>
                <w:rFonts w:ascii="Times New Roman" w:hAnsi="Times New Roman"/>
                <w:sz w:val="20"/>
                <w:szCs w:val="20"/>
              </w:rPr>
              <w:t>ublishing, marketing, psychology</w:t>
            </w:r>
          </w:p>
        </w:tc>
      </w:tr>
    </w:tbl>
    <w:p w:rsidR="006954A1" w:rsidRPr="00AB24E3" w:rsidRDefault="006954A1" w:rsidP="00CD5889">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6954A1">
        <w:trPr>
          <w:trHeight w:val="2010"/>
          <w:jc w:val="center"/>
        </w:trPr>
        <w:tc>
          <w:tcPr>
            <w:tcW w:w="9468" w:type="dxa"/>
          </w:tcPr>
          <w:p w:rsidR="006954A1" w:rsidRPr="00AB24E3" w:rsidRDefault="006954A1" w:rsidP="00CD5889">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Default="00DC0920" w:rsidP="00CD5889">
            <w:pPr>
              <w:ind w:left="360" w:hanging="360"/>
              <w:jc w:val="both"/>
              <w:rPr>
                <w:rFonts w:ascii="Times New Roman" w:hAnsi="Times New Roman"/>
                <w:b/>
                <w:sz w:val="20"/>
                <w:szCs w:val="20"/>
              </w:rPr>
            </w:pPr>
            <w:r>
              <w:rPr>
                <w:rFonts w:ascii="Times New Roman" w:hAnsi="Times New Roman"/>
                <w:b/>
                <w:sz w:val="20"/>
                <w:szCs w:val="20"/>
              </w:rPr>
              <w:t xml:space="preserve">Students will search through approved websites for the appropriate and </w:t>
            </w:r>
            <w:r w:rsidR="00E86329">
              <w:rPr>
                <w:rFonts w:ascii="Times New Roman" w:hAnsi="Times New Roman"/>
                <w:b/>
                <w:sz w:val="20"/>
                <w:szCs w:val="20"/>
              </w:rPr>
              <w:t>choose the appropriate contest</w:t>
            </w:r>
            <w:r w:rsidR="00E07A0E">
              <w:rPr>
                <w:rFonts w:ascii="Times New Roman" w:hAnsi="Times New Roman"/>
                <w:b/>
                <w:sz w:val="20"/>
                <w:szCs w:val="20"/>
              </w:rPr>
              <w:t xml:space="preserve"> and publishing opportunities</w:t>
            </w:r>
            <w:r>
              <w:rPr>
                <w:rFonts w:ascii="Times New Roman" w:hAnsi="Times New Roman"/>
                <w:b/>
                <w:sz w:val="20"/>
                <w:szCs w:val="20"/>
              </w:rPr>
              <w:t xml:space="preserve">; students will select </w:t>
            </w:r>
            <w:r w:rsidR="00E07A0E">
              <w:rPr>
                <w:rFonts w:ascii="Times New Roman" w:hAnsi="Times New Roman"/>
                <w:b/>
                <w:sz w:val="20"/>
                <w:szCs w:val="20"/>
              </w:rPr>
              <w:t>short story, poetry, and essay selections to enter their work in contests and publish their writing on-line.</w:t>
            </w:r>
          </w:p>
          <w:p w:rsidR="006954A1" w:rsidRPr="00AB24E3" w:rsidRDefault="00E07A0E" w:rsidP="0061731D">
            <w:pPr>
              <w:ind w:left="360" w:hanging="360"/>
              <w:jc w:val="both"/>
              <w:rPr>
                <w:rFonts w:ascii="Times New Roman" w:hAnsi="Times New Roman"/>
                <w:b/>
                <w:sz w:val="20"/>
                <w:szCs w:val="20"/>
              </w:rPr>
            </w:pPr>
            <w:r>
              <w:rPr>
                <w:rFonts w:ascii="Times New Roman" w:hAnsi="Times New Roman"/>
                <w:b/>
                <w:sz w:val="20"/>
                <w:szCs w:val="20"/>
              </w:rPr>
              <w:t>Students wi</w:t>
            </w:r>
            <w:r w:rsidR="0061731D">
              <w:rPr>
                <w:rFonts w:ascii="Times New Roman" w:hAnsi="Times New Roman"/>
                <w:b/>
                <w:sz w:val="20"/>
                <w:szCs w:val="20"/>
              </w:rPr>
              <w:t>ll collaborate on short stories;</w:t>
            </w:r>
            <w:r>
              <w:rPr>
                <w:rFonts w:ascii="Times New Roman" w:hAnsi="Times New Roman"/>
                <w:b/>
                <w:sz w:val="20"/>
                <w:szCs w:val="20"/>
              </w:rPr>
              <w:t xml:space="preserve"> </w:t>
            </w:r>
            <w:r w:rsidR="0061731D">
              <w:rPr>
                <w:rFonts w:ascii="Times New Roman" w:hAnsi="Times New Roman"/>
                <w:b/>
                <w:sz w:val="20"/>
                <w:szCs w:val="20"/>
              </w:rPr>
              <w:t>select a topic; discuss characters, plot, and literary elements; take</w:t>
            </w:r>
            <w:r>
              <w:rPr>
                <w:rFonts w:ascii="Times New Roman" w:hAnsi="Times New Roman"/>
                <w:b/>
                <w:sz w:val="20"/>
                <w:szCs w:val="20"/>
              </w:rPr>
              <w:t xml:space="preserve"> turns to independently write the next section of the story</w:t>
            </w:r>
            <w:r w:rsidR="0061731D">
              <w:rPr>
                <w:rFonts w:ascii="Times New Roman" w:hAnsi="Times New Roman"/>
                <w:b/>
                <w:sz w:val="20"/>
                <w:szCs w:val="20"/>
              </w:rPr>
              <w:t>. Students will</w:t>
            </w:r>
            <w:r>
              <w:rPr>
                <w:rFonts w:ascii="Times New Roman" w:hAnsi="Times New Roman"/>
                <w:b/>
                <w:sz w:val="20"/>
                <w:szCs w:val="20"/>
              </w:rPr>
              <w:t xml:space="preserve"> </w:t>
            </w:r>
            <w:r w:rsidR="0061731D">
              <w:rPr>
                <w:rFonts w:ascii="Times New Roman" w:hAnsi="Times New Roman"/>
                <w:b/>
                <w:sz w:val="20"/>
                <w:szCs w:val="20"/>
              </w:rPr>
              <w:t>collectively</w:t>
            </w:r>
            <w:r w:rsidR="00B51865">
              <w:rPr>
                <w:rFonts w:ascii="Times New Roman" w:hAnsi="Times New Roman"/>
                <w:b/>
                <w:sz w:val="20"/>
                <w:szCs w:val="20"/>
              </w:rPr>
              <w:t xml:space="preserve"> edit the story, discuss the direction and completion of the story; and choose the </w:t>
            </w:r>
            <w:r w:rsidR="0061731D">
              <w:rPr>
                <w:rFonts w:ascii="Times New Roman" w:hAnsi="Times New Roman"/>
                <w:b/>
                <w:sz w:val="20"/>
                <w:szCs w:val="20"/>
              </w:rPr>
              <w:t xml:space="preserve">appropriate </w:t>
            </w:r>
            <w:r w:rsidR="00B51865">
              <w:rPr>
                <w:rFonts w:ascii="Times New Roman" w:hAnsi="Times New Roman"/>
                <w:b/>
                <w:sz w:val="20"/>
                <w:szCs w:val="20"/>
              </w:rPr>
              <w:t>source for publishing.</w:t>
            </w:r>
          </w:p>
          <w:p w:rsidR="006954A1" w:rsidRPr="00AB24E3" w:rsidRDefault="006954A1" w:rsidP="0061731D">
            <w:pPr>
              <w:jc w:val="both"/>
              <w:rPr>
                <w:rFonts w:ascii="Times New Roman" w:hAnsi="Times New Roman"/>
                <w:b/>
                <w:sz w:val="20"/>
                <w:szCs w:val="20"/>
              </w:rPr>
            </w:pPr>
          </w:p>
        </w:tc>
      </w:tr>
    </w:tbl>
    <w:p w:rsidR="006954A1" w:rsidRPr="00AB24E3" w:rsidRDefault="006954A1"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6954A1" w:rsidRDefault="00537170" w:rsidP="00CD5889">
            <w:pPr>
              <w:pStyle w:val="ListParagraph"/>
              <w:numPr>
                <w:ilvl w:val="0"/>
                <w:numId w:val="1"/>
              </w:numPr>
              <w:jc w:val="both"/>
              <w:rPr>
                <w:rFonts w:ascii="Times New Roman" w:hAnsi="Times New Roman"/>
                <w:sz w:val="20"/>
                <w:szCs w:val="20"/>
              </w:rPr>
            </w:pPr>
            <w:r>
              <w:rPr>
                <w:rFonts w:ascii="Times New Roman" w:hAnsi="Times New Roman"/>
                <w:sz w:val="20"/>
                <w:szCs w:val="20"/>
              </w:rPr>
              <w:t xml:space="preserve">Local, state, national </w:t>
            </w:r>
            <w:r w:rsidR="00D90B6C">
              <w:rPr>
                <w:rFonts w:ascii="Times New Roman" w:hAnsi="Times New Roman"/>
                <w:sz w:val="20"/>
                <w:szCs w:val="20"/>
              </w:rPr>
              <w:t>contests</w:t>
            </w:r>
          </w:p>
          <w:p w:rsidR="00D90B6C" w:rsidRDefault="008076D2" w:rsidP="00CD5889">
            <w:pPr>
              <w:pStyle w:val="ListParagraph"/>
              <w:numPr>
                <w:ilvl w:val="0"/>
                <w:numId w:val="1"/>
              </w:numPr>
              <w:jc w:val="both"/>
              <w:rPr>
                <w:rFonts w:ascii="Times New Roman" w:hAnsi="Times New Roman"/>
                <w:sz w:val="20"/>
                <w:szCs w:val="20"/>
              </w:rPr>
            </w:pPr>
            <w:hyperlink r:id="rId147" w:history="1">
              <w:r w:rsidR="00D90B6C" w:rsidRPr="0089081C">
                <w:rPr>
                  <w:rStyle w:val="Hyperlink"/>
                  <w:rFonts w:ascii="Times New Roman" w:hAnsi="Times New Roman"/>
                  <w:sz w:val="20"/>
                  <w:szCs w:val="20"/>
                </w:rPr>
                <w:t>http://clubs.scholastic.com/programs/contests.shtml</w:t>
              </w:r>
            </w:hyperlink>
          </w:p>
          <w:p w:rsidR="00D90B6C" w:rsidRDefault="008076D2" w:rsidP="00CD5889">
            <w:pPr>
              <w:pStyle w:val="ListParagraph"/>
              <w:numPr>
                <w:ilvl w:val="0"/>
                <w:numId w:val="1"/>
              </w:numPr>
              <w:jc w:val="both"/>
              <w:rPr>
                <w:rFonts w:ascii="Times New Roman" w:hAnsi="Times New Roman"/>
                <w:sz w:val="20"/>
                <w:szCs w:val="20"/>
              </w:rPr>
            </w:pPr>
            <w:hyperlink r:id="rId148" w:history="1">
              <w:r w:rsidR="00537170" w:rsidRPr="0089081C">
                <w:rPr>
                  <w:rStyle w:val="Hyperlink"/>
                  <w:rFonts w:ascii="Times New Roman" w:hAnsi="Times New Roman"/>
                  <w:sz w:val="20"/>
                  <w:szCs w:val="20"/>
                </w:rPr>
                <w:t>http://www.nwp.org/cs/public/print/resource/3138</w:t>
              </w:r>
            </w:hyperlink>
          </w:p>
          <w:p w:rsidR="006954A1" w:rsidRPr="00537170" w:rsidRDefault="008076D2" w:rsidP="00CD5889">
            <w:pPr>
              <w:pStyle w:val="ListParagraph"/>
              <w:numPr>
                <w:ilvl w:val="0"/>
                <w:numId w:val="1"/>
              </w:numPr>
              <w:jc w:val="both"/>
              <w:rPr>
                <w:rFonts w:ascii="Times New Roman" w:hAnsi="Times New Roman"/>
                <w:sz w:val="20"/>
                <w:szCs w:val="20"/>
              </w:rPr>
            </w:pPr>
            <w:hyperlink r:id="rId149" w:history="1">
              <w:r w:rsidR="00537170" w:rsidRPr="0089081C">
                <w:rPr>
                  <w:rStyle w:val="Hyperlink"/>
                  <w:rFonts w:ascii="Times New Roman" w:hAnsi="Times New Roman"/>
                  <w:sz w:val="20"/>
                  <w:szCs w:val="20"/>
                </w:rPr>
                <w:t>http://www.ciese.org/tutorials/studentpub/resources.htm</w:t>
              </w:r>
            </w:hyperlink>
          </w:p>
          <w:p w:rsidR="006954A1" w:rsidRPr="00AB24E3" w:rsidRDefault="006954A1" w:rsidP="00CD5889">
            <w:pPr>
              <w:jc w:val="both"/>
              <w:rPr>
                <w:rFonts w:ascii="Times New Roman" w:hAnsi="Times New Roman"/>
                <w:sz w:val="20"/>
                <w:szCs w:val="20"/>
              </w:rPr>
            </w:pPr>
          </w:p>
        </w:tc>
      </w:tr>
    </w:tbl>
    <w:p w:rsidR="006954A1" w:rsidRPr="00AB24E3" w:rsidRDefault="006954A1"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6954A1" w:rsidRPr="00AB24E3" w:rsidTr="006954A1">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6954A1"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6954A1" w:rsidRPr="00AB24E3">
              <w:rPr>
                <w:rFonts w:ascii="Times New Roman" w:hAnsi="Times New Roman"/>
                <w:b/>
                <w:sz w:val="20"/>
                <w:szCs w:val="20"/>
              </w:rPr>
              <w:t xml:space="preserve">: </w:t>
            </w:r>
            <w:r w:rsidR="005009CB" w:rsidRPr="00AB24E3">
              <w:rPr>
                <w:rFonts w:ascii="Times New Roman" w:hAnsi="Times New Roman"/>
                <w:b/>
                <w:sz w:val="20"/>
                <w:szCs w:val="20"/>
              </w:rPr>
              <w:t>7</w:t>
            </w:r>
            <w:r w:rsidR="00343381" w:rsidRPr="00AB24E3">
              <w:rPr>
                <w:rFonts w:ascii="Times New Roman" w:hAnsi="Times New Roman"/>
                <w:b/>
                <w:sz w:val="20"/>
                <w:szCs w:val="20"/>
              </w:rPr>
              <w:t>.26</w:t>
            </w:r>
          </w:p>
          <w:p w:rsidR="006954A1" w:rsidRPr="00AB24E3" w:rsidRDefault="005009CB" w:rsidP="00CD5889">
            <w:pPr>
              <w:ind w:left="352"/>
              <w:jc w:val="both"/>
              <w:rPr>
                <w:rFonts w:ascii="Times New Roman" w:hAnsi="Times New Roman"/>
                <w:sz w:val="20"/>
                <w:szCs w:val="20"/>
              </w:rPr>
            </w:pPr>
            <w:r w:rsidRPr="002E57BE">
              <w:rPr>
                <w:rFonts w:ascii="Times New Roman" w:hAnsi="Times New Roman"/>
                <w:sz w:val="22"/>
                <w:szCs w:val="22"/>
              </w:rPr>
              <w:t>Conduct short research projects to answer a question, drawing on several sources and generating additional related,</w:t>
            </w:r>
            <w:r w:rsidRPr="00AB24E3">
              <w:rPr>
                <w:rFonts w:ascii="Times New Roman" w:hAnsi="Times New Roman"/>
                <w:sz w:val="22"/>
                <w:szCs w:val="22"/>
              </w:rPr>
              <w:t xml:space="preserve"> focused questions for further research and investigation.</w:t>
            </w:r>
          </w:p>
        </w:tc>
      </w:tr>
      <w:tr w:rsidR="006954A1" w:rsidRPr="00AB24E3" w:rsidTr="006954A1">
        <w:trPr>
          <w:jc w:val="center"/>
        </w:trPr>
        <w:tc>
          <w:tcPr>
            <w:tcW w:w="3147"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6954A1" w:rsidRPr="00AB24E3" w:rsidRDefault="00ED1250" w:rsidP="00CD5889">
            <w:pPr>
              <w:ind w:left="363"/>
              <w:jc w:val="both"/>
              <w:rPr>
                <w:rFonts w:ascii="Times New Roman" w:hAnsi="Times New Roman"/>
                <w:spacing w:val="-4"/>
                <w:sz w:val="20"/>
                <w:szCs w:val="20"/>
              </w:rPr>
            </w:pPr>
            <w:r w:rsidRPr="00AB24E3">
              <w:rPr>
                <w:rFonts w:ascii="Times New Roman" w:hAnsi="Times New Roman"/>
                <w:sz w:val="22"/>
                <w:szCs w:val="22"/>
              </w:rPr>
              <w:t xml:space="preserve">Students can </w:t>
            </w:r>
            <w:r w:rsidR="005009CB" w:rsidRPr="00AB24E3">
              <w:rPr>
                <w:rFonts w:ascii="Times New Roman" w:hAnsi="Times New Roman"/>
                <w:sz w:val="22"/>
                <w:szCs w:val="22"/>
              </w:rPr>
              <w:t>conduct short research projects to answer a question, drawing on several sources and generating additional related, focused questions for further research and investigation.</w:t>
            </w:r>
          </w:p>
        </w:tc>
        <w:tc>
          <w:tcPr>
            <w:tcW w:w="3240"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6954A1" w:rsidRPr="00AB24E3" w:rsidRDefault="00602288" w:rsidP="00CD5889">
            <w:pPr>
              <w:ind w:left="342"/>
              <w:jc w:val="both"/>
              <w:rPr>
                <w:rFonts w:ascii="Times New Roman" w:hAnsi="Times New Roman"/>
                <w:spacing w:val="-4"/>
                <w:sz w:val="20"/>
                <w:szCs w:val="20"/>
              </w:rPr>
            </w:pPr>
            <w:r>
              <w:rPr>
                <w:rFonts w:ascii="Times New Roman" w:hAnsi="Times New Roman"/>
                <w:sz w:val="22"/>
                <w:szCs w:val="22"/>
              </w:rPr>
              <w:t>Students will</w:t>
            </w:r>
            <w:r w:rsidRPr="00AB24E3">
              <w:rPr>
                <w:rFonts w:ascii="Times New Roman" w:hAnsi="Times New Roman"/>
                <w:sz w:val="22"/>
                <w:szCs w:val="22"/>
              </w:rPr>
              <w:t xml:space="preserve"> conduct sho</w:t>
            </w:r>
            <w:r w:rsidR="00021E1F">
              <w:rPr>
                <w:rFonts w:ascii="Times New Roman" w:hAnsi="Times New Roman"/>
                <w:sz w:val="22"/>
                <w:szCs w:val="22"/>
              </w:rPr>
              <w:t>rt research projects to answer related</w:t>
            </w:r>
            <w:r w:rsidRPr="00AB24E3">
              <w:rPr>
                <w:rFonts w:ascii="Times New Roman" w:hAnsi="Times New Roman"/>
                <w:sz w:val="22"/>
                <w:szCs w:val="22"/>
              </w:rPr>
              <w:t xml:space="preserve"> question</w:t>
            </w:r>
            <w:r w:rsidR="00021E1F">
              <w:rPr>
                <w:rFonts w:ascii="Times New Roman" w:hAnsi="Times New Roman"/>
                <w:sz w:val="22"/>
                <w:szCs w:val="22"/>
              </w:rPr>
              <w:t>s</w:t>
            </w:r>
            <w:r w:rsidRPr="00AB24E3">
              <w:rPr>
                <w:rFonts w:ascii="Times New Roman" w:hAnsi="Times New Roman"/>
                <w:sz w:val="22"/>
                <w:szCs w:val="22"/>
              </w:rPr>
              <w:t>, drawing on several sources and generating additional related, focused questions for further research and investigation.</w:t>
            </w:r>
          </w:p>
        </w:tc>
        <w:tc>
          <w:tcPr>
            <w:tcW w:w="2993" w:type="dxa"/>
            <w:tcBorders>
              <w:top w:val="single" w:sz="18" w:space="0" w:color="auto"/>
            </w:tcBorders>
          </w:tcPr>
          <w:p w:rsidR="006954A1" w:rsidRPr="00AB24E3" w:rsidRDefault="006954A1"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6954A1" w:rsidRPr="00021E1F" w:rsidRDefault="00021E1F" w:rsidP="00021E1F">
            <w:pPr>
              <w:ind w:left="342"/>
              <w:jc w:val="both"/>
              <w:rPr>
                <w:rFonts w:ascii="Times New Roman" w:hAnsi="Times New Roman"/>
                <w:spacing w:val="-4"/>
                <w:sz w:val="22"/>
                <w:szCs w:val="22"/>
              </w:rPr>
            </w:pPr>
            <w:r w:rsidRPr="00021E1F">
              <w:rPr>
                <w:rFonts w:ascii="Times New Roman" w:hAnsi="Times New Roman"/>
                <w:spacing w:val="-4"/>
                <w:sz w:val="22"/>
                <w:szCs w:val="22"/>
              </w:rPr>
              <w:t xml:space="preserve">Through short research projects to answer related questions, </w:t>
            </w:r>
            <w:r>
              <w:rPr>
                <w:rFonts w:ascii="Times New Roman" w:hAnsi="Times New Roman"/>
                <w:spacing w:val="-4"/>
                <w:sz w:val="22"/>
                <w:szCs w:val="22"/>
              </w:rPr>
              <w:t xml:space="preserve">students will work together to </w:t>
            </w:r>
            <w:r>
              <w:rPr>
                <w:rFonts w:ascii="Times New Roman" w:hAnsi="Times New Roman"/>
                <w:sz w:val="22"/>
                <w:szCs w:val="22"/>
              </w:rPr>
              <w:t>draw</w:t>
            </w:r>
            <w:r w:rsidRPr="00021E1F">
              <w:rPr>
                <w:rFonts w:ascii="Times New Roman" w:hAnsi="Times New Roman"/>
                <w:sz w:val="22"/>
                <w:szCs w:val="22"/>
              </w:rPr>
              <w:t xml:space="preserve"> on several sources </w:t>
            </w:r>
            <w:r>
              <w:rPr>
                <w:rFonts w:ascii="Times New Roman" w:hAnsi="Times New Roman"/>
                <w:sz w:val="22"/>
                <w:szCs w:val="22"/>
              </w:rPr>
              <w:t>to generate</w:t>
            </w:r>
            <w:r w:rsidRPr="00021E1F">
              <w:rPr>
                <w:rFonts w:ascii="Times New Roman" w:hAnsi="Times New Roman"/>
                <w:sz w:val="22"/>
                <w:szCs w:val="22"/>
              </w:rPr>
              <w:t xml:space="preserve"> addit</w:t>
            </w:r>
            <w:r>
              <w:rPr>
                <w:rFonts w:ascii="Times New Roman" w:hAnsi="Times New Roman"/>
                <w:sz w:val="22"/>
                <w:szCs w:val="22"/>
              </w:rPr>
              <w:t xml:space="preserve">ional </w:t>
            </w:r>
            <w:r w:rsidRPr="00021E1F">
              <w:rPr>
                <w:rFonts w:ascii="Times New Roman" w:hAnsi="Times New Roman"/>
                <w:sz w:val="22"/>
                <w:szCs w:val="22"/>
              </w:rPr>
              <w:t>focused questions for further research and investigation.</w:t>
            </w:r>
          </w:p>
        </w:tc>
      </w:tr>
      <w:tr w:rsidR="006954A1" w:rsidRPr="00AB24E3" w:rsidTr="006954A1">
        <w:trPr>
          <w:jc w:val="center"/>
        </w:trPr>
        <w:tc>
          <w:tcPr>
            <w:tcW w:w="9380" w:type="dxa"/>
            <w:gridSpan w:val="3"/>
          </w:tcPr>
          <w:p w:rsidR="006954A1" w:rsidRPr="00B11E25" w:rsidRDefault="006954A1" w:rsidP="00021E1F">
            <w:pPr>
              <w:jc w:val="both"/>
              <w:rPr>
                <w:rFonts w:ascii="Times New Roman" w:hAnsi="Times New Roman"/>
                <w:b/>
                <w:sz w:val="20"/>
                <w:szCs w:val="20"/>
              </w:rPr>
            </w:pPr>
            <w:r w:rsidRPr="00AB24E3">
              <w:rPr>
                <w:rFonts w:ascii="Times New Roman" w:hAnsi="Times New Roman"/>
                <w:b/>
                <w:sz w:val="20"/>
                <w:szCs w:val="20"/>
              </w:rPr>
              <w:t>Present and Going Forward Vocabulary:</w:t>
            </w:r>
            <w:r w:rsidR="00021E1F">
              <w:rPr>
                <w:rFonts w:ascii="Times New Roman" w:hAnsi="Times New Roman"/>
                <w:b/>
                <w:sz w:val="20"/>
                <w:szCs w:val="20"/>
              </w:rPr>
              <w:t xml:space="preserve"> research projects; generate; related, focused questions; investigation</w:t>
            </w:r>
          </w:p>
        </w:tc>
      </w:tr>
    </w:tbl>
    <w:p w:rsidR="006954A1" w:rsidRPr="00AB24E3" w:rsidRDefault="006954A1"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6954A1" w:rsidRPr="00AB24E3" w:rsidTr="006954A1">
        <w:trPr>
          <w:jc w:val="center"/>
        </w:trPr>
        <w:tc>
          <w:tcPr>
            <w:tcW w:w="5879" w:type="dxa"/>
          </w:tcPr>
          <w:p w:rsidR="006954A1" w:rsidRPr="00B11E25" w:rsidRDefault="006954A1" w:rsidP="00B11E25">
            <w:pPr>
              <w:jc w:val="both"/>
              <w:rPr>
                <w:rFonts w:ascii="Times New Roman" w:hAnsi="Times New Roman"/>
                <w:b/>
                <w:sz w:val="20"/>
                <w:szCs w:val="20"/>
              </w:rPr>
            </w:pPr>
            <w:r w:rsidRPr="00AB24E3">
              <w:rPr>
                <w:rFonts w:ascii="Times New Roman" w:hAnsi="Times New Roman"/>
                <w:b/>
                <w:sz w:val="20"/>
                <w:szCs w:val="20"/>
              </w:rPr>
              <w:t>Career Connections:</w:t>
            </w:r>
            <w:r w:rsidR="00B11E25">
              <w:rPr>
                <w:rFonts w:ascii="Times New Roman" w:hAnsi="Times New Roman"/>
                <w:b/>
                <w:sz w:val="20"/>
                <w:szCs w:val="20"/>
              </w:rPr>
              <w:t xml:space="preserve"> </w:t>
            </w:r>
            <w:r w:rsidR="00B11E25" w:rsidRPr="004056A2">
              <w:rPr>
                <w:rFonts w:ascii="Times New Roman" w:hAnsi="Times New Roman"/>
                <w:sz w:val="22"/>
                <w:szCs w:val="22"/>
              </w:rPr>
              <w:t>educator, writer, editor,</w:t>
            </w:r>
            <w:r w:rsidR="00B11E25">
              <w:rPr>
                <w:rFonts w:ascii="Times New Roman" w:hAnsi="Times New Roman"/>
                <w:sz w:val="22"/>
                <w:szCs w:val="22"/>
              </w:rPr>
              <w:t xml:space="preserve"> </w:t>
            </w:r>
            <w:r w:rsidR="00075AEB">
              <w:rPr>
                <w:rFonts w:ascii="Times New Roman" w:hAnsi="Times New Roman"/>
                <w:sz w:val="22"/>
                <w:szCs w:val="22"/>
              </w:rPr>
              <w:t xml:space="preserve">archivist/historian, </w:t>
            </w:r>
            <w:r w:rsidR="00B11E25" w:rsidRPr="004056A2">
              <w:rPr>
                <w:rFonts w:ascii="Times New Roman" w:hAnsi="Times New Roman"/>
                <w:sz w:val="22"/>
                <w:szCs w:val="22"/>
              </w:rPr>
              <w:t>attorney, sales, advertising, marketing</w:t>
            </w:r>
            <w:r w:rsidR="00B11E25">
              <w:rPr>
                <w:rFonts w:ascii="Times New Roman" w:hAnsi="Times New Roman"/>
                <w:sz w:val="22"/>
                <w:szCs w:val="22"/>
              </w:rPr>
              <w:t>, public relations</w:t>
            </w:r>
            <w:r w:rsidR="00B11E25" w:rsidRPr="004056A2">
              <w:rPr>
                <w:rFonts w:ascii="Times New Roman" w:hAnsi="Times New Roman"/>
                <w:sz w:val="22"/>
                <w:szCs w:val="22"/>
              </w:rPr>
              <w:t>.</w:t>
            </w:r>
          </w:p>
        </w:tc>
      </w:tr>
    </w:tbl>
    <w:p w:rsidR="006954A1" w:rsidRPr="00AB24E3" w:rsidRDefault="006954A1"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6954A1" w:rsidRPr="00AB24E3" w:rsidTr="00F4677B">
        <w:trPr>
          <w:trHeight w:val="1668"/>
          <w:jc w:val="center"/>
        </w:trPr>
        <w:tc>
          <w:tcPr>
            <w:tcW w:w="9468"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6954A1" w:rsidRPr="00AB24E3" w:rsidRDefault="00A71D49" w:rsidP="00CD5889">
            <w:pPr>
              <w:jc w:val="both"/>
              <w:rPr>
                <w:rFonts w:ascii="Times New Roman" w:hAnsi="Times New Roman"/>
                <w:sz w:val="20"/>
                <w:szCs w:val="20"/>
              </w:rPr>
            </w:pPr>
            <w:r>
              <w:rPr>
                <w:rFonts w:ascii="Times New Roman" w:hAnsi="Times New Roman"/>
                <w:sz w:val="20"/>
                <w:szCs w:val="20"/>
              </w:rPr>
              <w:t xml:space="preserve">Students will work in groups to choose and address a topic open to </w:t>
            </w:r>
            <w:r w:rsidR="007C6B94">
              <w:rPr>
                <w:rFonts w:ascii="Times New Roman" w:hAnsi="Times New Roman"/>
                <w:sz w:val="20"/>
                <w:szCs w:val="20"/>
              </w:rPr>
              <w:t xml:space="preserve">significant </w:t>
            </w:r>
            <w:r>
              <w:rPr>
                <w:rFonts w:ascii="Times New Roman" w:hAnsi="Times New Roman"/>
                <w:sz w:val="20"/>
                <w:szCs w:val="20"/>
              </w:rPr>
              <w:t xml:space="preserve">debate (i.e., the future of NASA space shuttle program; reliance on standardized testing in public education; </w:t>
            </w:r>
            <w:r w:rsidR="00F61A21">
              <w:rPr>
                <w:rFonts w:ascii="Times New Roman" w:hAnsi="Times New Roman"/>
                <w:sz w:val="20"/>
                <w:szCs w:val="20"/>
              </w:rPr>
              <w:t xml:space="preserve">the economic </w:t>
            </w:r>
            <w:r w:rsidR="00B6341D">
              <w:rPr>
                <w:rFonts w:ascii="Times New Roman" w:hAnsi="Times New Roman"/>
                <w:sz w:val="20"/>
                <w:szCs w:val="20"/>
              </w:rPr>
              <w:t xml:space="preserve">value of a college education). Individual students within the group will choose various aspects of the debate and research those aspects. Students will then come </w:t>
            </w:r>
            <w:r w:rsidR="00D054B6">
              <w:rPr>
                <w:rFonts w:ascii="Times New Roman" w:hAnsi="Times New Roman"/>
                <w:sz w:val="20"/>
                <w:szCs w:val="20"/>
              </w:rPr>
              <w:t xml:space="preserve">together to compare research and reach a consensus of opinion on their topics. Students will then create a </w:t>
            </w:r>
            <w:r w:rsidR="000B0D15">
              <w:rPr>
                <w:rFonts w:ascii="Times New Roman" w:hAnsi="Times New Roman"/>
                <w:sz w:val="20"/>
                <w:szCs w:val="20"/>
              </w:rPr>
              <w:t xml:space="preserve">multifaceted </w:t>
            </w:r>
            <w:r w:rsidR="00D054B6">
              <w:rPr>
                <w:rFonts w:ascii="Times New Roman" w:hAnsi="Times New Roman"/>
                <w:sz w:val="20"/>
                <w:szCs w:val="20"/>
              </w:rPr>
              <w:t>research presentation</w:t>
            </w:r>
            <w:r w:rsidR="000B0D15">
              <w:rPr>
                <w:rFonts w:ascii="Times New Roman" w:hAnsi="Times New Roman"/>
                <w:sz w:val="20"/>
                <w:szCs w:val="20"/>
              </w:rPr>
              <w:t xml:space="preserve"> involving oral presentation, multimedia, and a research paper.</w:t>
            </w:r>
          </w:p>
        </w:tc>
      </w:tr>
    </w:tbl>
    <w:p w:rsidR="006954A1" w:rsidRPr="00AB24E3" w:rsidRDefault="006954A1"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6954A1" w:rsidRPr="00AB24E3" w:rsidTr="006954A1">
        <w:trPr>
          <w:jc w:val="center"/>
        </w:trPr>
        <w:tc>
          <w:tcPr>
            <w:tcW w:w="7319" w:type="dxa"/>
          </w:tcPr>
          <w:p w:rsidR="006954A1" w:rsidRPr="00AB24E3" w:rsidRDefault="006954A1"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C173D1" w:rsidRDefault="008076D2" w:rsidP="00C173D1">
            <w:pPr>
              <w:pStyle w:val="ListParagraph"/>
              <w:numPr>
                <w:ilvl w:val="0"/>
                <w:numId w:val="1"/>
              </w:numPr>
              <w:jc w:val="both"/>
              <w:rPr>
                <w:rFonts w:ascii="Times New Roman" w:hAnsi="Times New Roman"/>
                <w:sz w:val="20"/>
                <w:szCs w:val="20"/>
              </w:rPr>
            </w:pPr>
            <w:hyperlink r:id="rId150" w:history="1">
              <w:r w:rsidR="00C173D1" w:rsidRPr="00901F21">
                <w:rPr>
                  <w:rStyle w:val="Hyperlink"/>
                  <w:rFonts w:ascii="Times New Roman" w:hAnsi="Times New Roman"/>
                  <w:sz w:val="20"/>
                  <w:szCs w:val="20"/>
                </w:rPr>
                <w:t>http://www.readwritethink.org/classroom-resources/lesson-plans/scaffolding-methods-research-paper-1155.html</w:t>
              </w:r>
            </w:hyperlink>
          </w:p>
          <w:p w:rsidR="006954A1" w:rsidRPr="00C173D1" w:rsidRDefault="008076D2" w:rsidP="00C173D1">
            <w:pPr>
              <w:pStyle w:val="ListParagraph"/>
              <w:numPr>
                <w:ilvl w:val="0"/>
                <w:numId w:val="1"/>
              </w:numPr>
              <w:jc w:val="both"/>
              <w:rPr>
                <w:rFonts w:ascii="Times New Roman" w:hAnsi="Times New Roman"/>
                <w:sz w:val="20"/>
                <w:szCs w:val="20"/>
              </w:rPr>
            </w:pPr>
            <w:hyperlink r:id="rId151" w:history="1">
              <w:r w:rsidR="004653C1" w:rsidRPr="00C173D1">
                <w:rPr>
                  <w:rStyle w:val="Hyperlink"/>
                  <w:rFonts w:ascii="Times New Roman" w:hAnsi="Times New Roman"/>
                  <w:sz w:val="20"/>
                  <w:szCs w:val="20"/>
                </w:rPr>
                <w:t>http://thewritesource.com/books/handbooks/writers_inc/</w:t>
              </w:r>
            </w:hyperlink>
          </w:p>
          <w:p w:rsidR="00CE57BE" w:rsidRDefault="008076D2" w:rsidP="00CE57BE">
            <w:pPr>
              <w:pStyle w:val="ListParagraph"/>
              <w:numPr>
                <w:ilvl w:val="0"/>
                <w:numId w:val="1"/>
              </w:numPr>
              <w:jc w:val="both"/>
              <w:rPr>
                <w:rFonts w:ascii="Times New Roman" w:hAnsi="Times New Roman"/>
                <w:sz w:val="20"/>
                <w:szCs w:val="20"/>
              </w:rPr>
            </w:pPr>
            <w:hyperlink r:id="rId152" w:history="1">
              <w:r w:rsidR="004653C1" w:rsidRPr="00901F21">
                <w:rPr>
                  <w:rStyle w:val="Hyperlink"/>
                  <w:rFonts w:ascii="Times New Roman" w:hAnsi="Times New Roman"/>
                  <w:sz w:val="20"/>
                  <w:szCs w:val="20"/>
                </w:rPr>
                <w:t>http://www.acdsnet.org/uploads/file/library/MS_Research_Guide.pdf</w:t>
              </w:r>
            </w:hyperlink>
          </w:p>
          <w:p w:rsidR="002B05EC" w:rsidRDefault="008076D2" w:rsidP="00CE57BE">
            <w:pPr>
              <w:pStyle w:val="ListParagraph"/>
              <w:numPr>
                <w:ilvl w:val="0"/>
                <w:numId w:val="1"/>
              </w:numPr>
              <w:jc w:val="both"/>
              <w:rPr>
                <w:rFonts w:ascii="Times New Roman" w:hAnsi="Times New Roman"/>
                <w:sz w:val="20"/>
                <w:szCs w:val="20"/>
              </w:rPr>
            </w:pPr>
            <w:hyperlink r:id="rId153" w:history="1">
              <w:r w:rsidR="00CE57BE" w:rsidRPr="00901F21">
                <w:rPr>
                  <w:rStyle w:val="Hyperlink"/>
                  <w:rFonts w:ascii="Times New Roman" w:hAnsi="Times New Roman"/>
                  <w:sz w:val="20"/>
                  <w:szCs w:val="20"/>
                </w:rPr>
                <w:t>http://www.middleschooldebate.com/topics/topicresearch.htm</w:t>
              </w:r>
            </w:hyperlink>
          </w:p>
          <w:p w:rsidR="00F014E7" w:rsidRPr="00F014E7" w:rsidRDefault="00F014E7" w:rsidP="00F014E7">
            <w:pPr>
              <w:pStyle w:val="ListParagraph"/>
              <w:numPr>
                <w:ilvl w:val="0"/>
                <w:numId w:val="1"/>
              </w:numPr>
              <w:jc w:val="both"/>
              <w:rPr>
                <w:rFonts w:ascii="Times New Roman" w:hAnsi="Times New Roman"/>
                <w:sz w:val="20"/>
                <w:szCs w:val="20"/>
              </w:rPr>
            </w:pPr>
            <w:r>
              <w:rPr>
                <w:rFonts w:ascii="Times New Roman" w:hAnsi="Times New Roman"/>
                <w:sz w:val="20"/>
                <w:szCs w:val="20"/>
              </w:rPr>
              <w:t>Prezi.com</w:t>
            </w:r>
          </w:p>
          <w:p w:rsidR="00CE57BE" w:rsidRPr="00CE57BE" w:rsidRDefault="00F014E7" w:rsidP="00CE57BE">
            <w:pPr>
              <w:pStyle w:val="ListParagraph"/>
              <w:numPr>
                <w:ilvl w:val="0"/>
                <w:numId w:val="1"/>
              </w:numPr>
              <w:jc w:val="both"/>
              <w:rPr>
                <w:rFonts w:ascii="Times New Roman" w:hAnsi="Times New Roman"/>
                <w:sz w:val="20"/>
                <w:szCs w:val="20"/>
              </w:rPr>
            </w:pPr>
            <w:r>
              <w:rPr>
                <w:rFonts w:ascii="Times New Roman" w:hAnsi="Times New Roman"/>
                <w:sz w:val="20"/>
                <w:szCs w:val="20"/>
              </w:rPr>
              <w:t>Ahead.com</w:t>
            </w:r>
          </w:p>
          <w:p w:rsidR="006954A1" w:rsidRPr="00AB24E3" w:rsidRDefault="006954A1" w:rsidP="00CD5889">
            <w:pPr>
              <w:jc w:val="both"/>
              <w:rPr>
                <w:rFonts w:ascii="Times New Roman" w:hAnsi="Times New Roman"/>
                <w:sz w:val="20"/>
                <w:szCs w:val="20"/>
              </w:rPr>
            </w:pPr>
          </w:p>
        </w:tc>
      </w:tr>
    </w:tbl>
    <w:p w:rsidR="006954A1" w:rsidRPr="00AB24E3" w:rsidRDefault="006954A1" w:rsidP="00CD5889">
      <w:pPr>
        <w:jc w:val="both"/>
        <w:rPr>
          <w:rFonts w:ascii="Times New Roman" w:hAnsi="Times New Roman"/>
        </w:rPr>
      </w:pPr>
    </w:p>
    <w:p w:rsidR="006954A1" w:rsidRPr="00AB24E3" w:rsidRDefault="006954A1"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8179BF" w:rsidRPr="00AB24E3" w:rsidTr="004E6804">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8179BF"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8179BF" w:rsidRPr="00AB24E3">
              <w:rPr>
                <w:rFonts w:ascii="Times New Roman" w:hAnsi="Times New Roman"/>
                <w:b/>
                <w:sz w:val="20"/>
                <w:szCs w:val="20"/>
              </w:rPr>
              <w:t xml:space="preserve">: </w:t>
            </w:r>
            <w:r w:rsidR="005009CB" w:rsidRPr="00AB24E3">
              <w:rPr>
                <w:rFonts w:ascii="Times New Roman" w:hAnsi="Times New Roman"/>
                <w:b/>
                <w:sz w:val="20"/>
                <w:szCs w:val="20"/>
              </w:rPr>
              <w:t>7</w:t>
            </w:r>
            <w:r w:rsidR="008179BF" w:rsidRPr="00AB24E3">
              <w:rPr>
                <w:rFonts w:ascii="Times New Roman" w:hAnsi="Times New Roman"/>
                <w:b/>
                <w:sz w:val="20"/>
                <w:szCs w:val="20"/>
              </w:rPr>
              <w:t>.27</w:t>
            </w:r>
          </w:p>
          <w:p w:rsidR="008179BF" w:rsidRPr="00AB24E3" w:rsidRDefault="005009CB" w:rsidP="00CD5889">
            <w:pPr>
              <w:ind w:left="360" w:hanging="8"/>
              <w:jc w:val="both"/>
              <w:rPr>
                <w:rFonts w:ascii="Times New Roman" w:hAnsi="Times New Roman"/>
                <w:b/>
                <w:sz w:val="20"/>
                <w:szCs w:val="20"/>
              </w:rPr>
            </w:pPr>
            <w:r w:rsidRPr="00632EF4">
              <w:rPr>
                <w:rFonts w:ascii="Times New Roman" w:hAnsi="Times New Roman"/>
                <w:sz w:val="22"/>
                <w:szCs w:val="22"/>
              </w:rPr>
              <w:t>Gather relevant information from multiple print and digital sources, using search terms effectively; assess the credibility and accuracy of each source; and quote or paraphrase the data and conclusions of others</w:t>
            </w:r>
            <w:r w:rsidRPr="00AB24E3">
              <w:rPr>
                <w:rFonts w:ascii="Times New Roman" w:hAnsi="Times New Roman"/>
                <w:sz w:val="22"/>
                <w:szCs w:val="22"/>
              </w:rPr>
              <w:t xml:space="preserve"> while avoiding plagiarism and following a standard format for citation.</w:t>
            </w:r>
          </w:p>
        </w:tc>
      </w:tr>
      <w:tr w:rsidR="008179BF" w:rsidRPr="00AB24E3" w:rsidTr="004E6804">
        <w:trPr>
          <w:jc w:val="center"/>
        </w:trPr>
        <w:tc>
          <w:tcPr>
            <w:tcW w:w="3147" w:type="dxa"/>
            <w:tcBorders>
              <w:top w:val="single" w:sz="18" w:space="0" w:color="auto"/>
            </w:tcBorders>
          </w:tcPr>
          <w:p w:rsidR="008179BF" w:rsidRPr="00AB24E3" w:rsidRDefault="008179BF"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8179BF" w:rsidRPr="00AB24E3" w:rsidRDefault="00275AC0" w:rsidP="00CD5889">
            <w:pPr>
              <w:ind w:left="360" w:hanging="8"/>
              <w:jc w:val="both"/>
              <w:rPr>
                <w:rFonts w:ascii="Times New Roman" w:hAnsi="Times New Roman"/>
                <w:b/>
                <w:sz w:val="20"/>
                <w:szCs w:val="20"/>
              </w:rPr>
            </w:pPr>
            <w:r w:rsidRPr="00AB24E3">
              <w:rPr>
                <w:rFonts w:ascii="Times New Roman" w:hAnsi="Times New Roman"/>
                <w:sz w:val="22"/>
                <w:szCs w:val="22"/>
              </w:rPr>
              <w:t xml:space="preserve">Student can </w:t>
            </w:r>
            <w:r w:rsidR="005009CB" w:rsidRPr="00AB24E3">
              <w:rPr>
                <w:rFonts w:ascii="Times New Roman" w:hAnsi="Times New Roman"/>
                <w:sz w:val="22"/>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3240" w:type="dxa"/>
            <w:tcBorders>
              <w:top w:val="single" w:sz="18" w:space="0" w:color="auto"/>
            </w:tcBorders>
          </w:tcPr>
          <w:p w:rsidR="008179BF" w:rsidRPr="00632EF4" w:rsidRDefault="008179BF" w:rsidP="00CD5889">
            <w:pPr>
              <w:ind w:left="360" w:hanging="360"/>
              <w:jc w:val="both"/>
              <w:rPr>
                <w:rFonts w:ascii="Times New Roman" w:hAnsi="Times New Roman"/>
                <w:sz w:val="20"/>
                <w:szCs w:val="20"/>
              </w:rPr>
            </w:pPr>
            <w:r w:rsidRPr="00632EF4">
              <w:rPr>
                <w:rFonts w:ascii="Times New Roman" w:hAnsi="Times New Roman"/>
                <w:sz w:val="20"/>
                <w:szCs w:val="20"/>
              </w:rPr>
              <w:t xml:space="preserve">Present: </w:t>
            </w:r>
          </w:p>
          <w:p w:rsidR="008179BF" w:rsidRPr="00632EF4" w:rsidRDefault="00632EF4" w:rsidP="00CD5889">
            <w:pPr>
              <w:ind w:left="360" w:hanging="360"/>
              <w:jc w:val="both"/>
              <w:rPr>
                <w:rFonts w:ascii="Times New Roman" w:hAnsi="Times New Roman"/>
                <w:sz w:val="20"/>
                <w:szCs w:val="20"/>
              </w:rPr>
            </w:pPr>
            <w:r w:rsidRPr="00632EF4">
              <w:rPr>
                <w:rFonts w:ascii="Times New Roman" w:hAnsi="Times New Roman"/>
                <w:sz w:val="20"/>
                <w:szCs w:val="20"/>
              </w:rPr>
              <w:t xml:space="preserve">       Students research topics and gather relevant information f</w:t>
            </w:r>
            <w:r>
              <w:rPr>
                <w:rFonts w:ascii="Times New Roman" w:hAnsi="Times New Roman"/>
                <w:sz w:val="20"/>
                <w:szCs w:val="20"/>
              </w:rPr>
              <w:t xml:space="preserve">rom a variety of sources; they </w:t>
            </w:r>
            <w:r w:rsidRPr="00632EF4">
              <w:rPr>
                <w:rFonts w:ascii="Times New Roman" w:hAnsi="Times New Roman"/>
                <w:sz w:val="20"/>
                <w:szCs w:val="20"/>
              </w:rPr>
              <w:t>assess the credibility and accuracy of their sources, and avoid plagiarism.</w:t>
            </w:r>
          </w:p>
        </w:tc>
        <w:tc>
          <w:tcPr>
            <w:tcW w:w="2993" w:type="dxa"/>
            <w:tcBorders>
              <w:top w:val="single" w:sz="18" w:space="0" w:color="auto"/>
            </w:tcBorders>
          </w:tcPr>
          <w:p w:rsidR="008179BF" w:rsidRPr="00AB24E3" w:rsidRDefault="008179BF"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Going Forward: </w:t>
            </w:r>
          </w:p>
          <w:p w:rsidR="008179BF" w:rsidRPr="00006DEE" w:rsidRDefault="00006DEE" w:rsidP="00CD5889">
            <w:pPr>
              <w:ind w:left="360" w:hanging="360"/>
              <w:jc w:val="both"/>
              <w:rPr>
                <w:rFonts w:ascii="Times New Roman" w:hAnsi="Times New Roman"/>
                <w:sz w:val="20"/>
                <w:szCs w:val="20"/>
              </w:rPr>
            </w:pPr>
            <w:r>
              <w:rPr>
                <w:rFonts w:ascii="Times New Roman" w:hAnsi="Times New Roman"/>
                <w:b/>
                <w:sz w:val="20"/>
                <w:szCs w:val="20"/>
              </w:rPr>
              <w:t xml:space="preserve">       </w:t>
            </w:r>
            <w:r w:rsidRPr="00006DEE">
              <w:rPr>
                <w:rFonts w:ascii="Times New Roman" w:hAnsi="Times New Roman"/>
                <w:sz w:val="20"/>
                <w:szCs w:val="20"/>
              </w:rPr>
              <w:t>Students will continue to work with sources of inform</w:t>
            </w:r>
            <w:r>
              <w:rPr>
                <w:rFonts w:ascii="Times New Roman" w:hAnsi="Times New Roman"/>
                <w:sz w:val="20"/>
                <w:szCs w:val="20"/>
              </w:rPr>
              <w:t>ation. They will compile a flip</w:t>
            </w:r>
            <w:r w:rsidRPr="00006DEE">
              <w:rPr>
                <w:rFonts w:ascii="Times New Roman" w:hAnsi="Times New Roman"/>
                <w:sz w:val="20"/>
                <w:szCs w:val="20"/>
              </w:rPr>
              <w:t>book containing their sources and notes to share with others on a blog or website.</w:t>
            </w:r>
          </w:p>
        </w:tc>
      </w:tr>
      <w:tr w:rsidR="008179BF" w:rsidRPr="00AB24E3" w:rsidTr="004E6804">
        <w:trPr>
          <w:jc w:val="center"/>
        </w:trPr>
        <w:tc>
          <w:tcPr>
            <w:tcW w:w="9380" w:type="dxa"/>
            <w:gridSpan w:val="3"/>
          </w:tcPr>
          <w:p w:rsidR="008179BF" w:rsidRPr="00C51A56" w:rsidRDefault="008179BF" w:rsidP="00C51A56">
            <w:pPr>
              <w:ind w:left="360" w:hanging="360"/>
              <w:jc w:val="both"/>
              <w:rPr>
                <w:rFonts w:ascii="Times New Roman" w:hAnsi="Times New Roman"/>
                <w:b/>
                <w:sz w:val="20"/>
                <w:szCs w:val="20"/>
              </w:rPr>
            </w:pPr>
            <w:r w:rsidRPr="00632EF4">
              <w:rPr>
                <w:rFonts w:ascii="Times New Roman" w:hAnsi="Times New Roman"/>
                <w:sz w:val="20"/>
                <w:szCs w:val="20"/>
              </w:rPr>
              <w:t>Present and Going Forward Vocabulary:</w:t>
            </w:r>
            <w:r w:rsidR="00C51A56">
              <w:rPr>
                <w:rFonts w:ascii="Times New Roman" w:hAnsi="Times New Roman"/>
                <w:sz w:val="20"/>
                <w:szCs w:val="20"/>
              </w:rPr>
              <w:t xml:space="preserve"> </w:t>
            </w:r>
            <w:r w:rsidR="00C51A56">
              <w:rPr>
                <w:rFonts w:ascii="Times New Roman" w:hAnsi="Times New Roman"/>
                <w:b/>
                <w:sz w:val="20"/>
                <w:szCs w:val="20"/>
              </w:rPr>
              <w:t>relevant, Boolean, credibility, accuracy, paraphrase, plagiarism, citation</w:t>
            </w:r>
          </w:p>
          <w:p w:rsidR="008179BF" w:rsidRPr="00632EF4" w:rsidRDefault="008179BF" w:rsidP="00CD5889">
            <w:pPr>
              <w:ind w:left="360" w:hanging="360"/>
              <w:jc w:val="both"/>
              <w:rPr>
                <w:rFonts w:ascii="Times New Roman" w:hAnsi="Times New Roman"/>
                <w:sz w:val="20"/>
                <w:szCs w:val="20"/>
              </w:rPr>
            </w:pPr>
          </w:p>
        </w:tc>
      </w:tr>
    </w:tbl>
    <w:p w:rsidR="008179BF" w:rsidRPr="00AB24E3" w:rsidRDefault="008179BF" w:rsidP="00CD5889">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8179BF" w:rsidRPr="00AB24E3" w:rsidTr="004E6804">
        <w:trPr>
          <w:jc w:val="center"/>
        </w:trPr>
        <w:tc>
          <w:tcPr>
            <w:tcW w:w="5879" w:type="dxa"/>
          </w:tcPr>
          <w:p w:rsidR="008179BF" w:rsidRPr="00AB24E3" w:rsidRDefault="008179BF" w:rsidP="00CD5889">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8179BF" w:rsidRPr="00AB24E3" w:rsidRDefault="004571A6" w:rsidP="004571A6">
            <w:pPr>
              <w:jc w:val="both"/>
              <w:rPr>
                <w:rFonts w:ascii="Times New Roman" w:hAnsi="Times New Roman"/>
                <w:b/>
                <w:sz w:val="20"/>
                <w:szCs w:val="20"/>
              </w:rPr>
            </w:pPr>
            <w:r>
              <w:rPr>
                <w:rFonts w:ascii="Times New Roman" w:hAnsi="Times New Roman"/>
                <w:b/>
                <w:sz w:val="20"/>
                <w:szCs w:val="20"/>
              </w:rPr>
              <w:t>Writer, editor, educator, librarian, public relations, marketing, sales, public speaking, psychology</w:t>
            </w:r>
          </w:p>
        </w:tc>
      </w:tr>
    </w:tbl>
    <w:p w:rsidR="008179BF" w:rsidRPr="00AB24E3" w:rsidRDefault="008179BF" w:rsidP="00CD5889">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8179BF" w:rsidRPr="00AB24E3" w:rsidTr="004E6804">
        <w:trPr>
          <w:trHeight w:val="2010"/>
          <w:jc w:val="center"/>
        </w:trPr>
        <w:tc>
          <w:tcPr>
            <w:tcW w:w="9468" w:type="dxa"/>
          </w:tcPr>
          <w:p w:rsidR="008179BF" w:rsidRPr="00AB24E3" w:rsidRDefault="008179BF" w:rsidP="00957EE0">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8179BF" w:rsidRPr="00AB24E3" w:rsidRDefault="00957EE0" w:rsidP="00957EE0">
            <w:pPr>
              <w:ind w:left="360" w:hanging="360"/>
              <w:jc w:val="both"/>
              <w:rPr>
                <w:rFonts w:ascii="Times New Roman" w:hAnsi="Times New Roman"/>
                <w:b/>
                <w:sz w:val="20"/>
                <w:szCs w:val="20"/>
              </w:rPr>
            </w:pPr>
            <w:r>
              <w:rPr>
                <w:rFonts w:ascii="Times New Roman" w:hAnsi="Times New Roman"/>
                <w:b/>
                <w:sz w:val="20"/>
                <w:szCs w:val="20"/>
              </w:rPr>
              <w:t xml:space="preserve">       The students will choose a famous person from history and read their biography. At the completion of the book, they will now use various sources to research that person’s life. Instead of writing a paper, they will create a word document of sources and information that could be used to write a paper. They will practice all the skills they have to do the research. When they have completed the research process, they will write their notes and works cited page on a word document that is in linear order. They will save their word document as a PDF file. They will then use that PDF file to create a flip book that can be shared on a blog or website. This flip book is a much more interesting visual presentation that can also contain photos. It will allow for the process of researching to be fundamental and will allow the students to focus their attention of making sure they are finding enough information, citing it correctly and not plagiarizing.</w:t>
            </w:r>
          </w:p>
        </w:tc>
      </w:tr>
    </w:tbl>
    <w:p w:rsidR="008179BF" w:rsidRPr="00AB24E3" w:rsidRDefault="008179BF"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8179BF" w:rsidRPr="00AB24E3" w:rsidTr="004E6804">
        <w:trPr>
          <w:jc w:val="center"/>
        </w:trPr>
        <w:tc>
          <w:tcPr>
            <w:tcW w:w="7319" w:type="dxa"/>
          </w:tcPr>
          <w:p w:rsidR="008179BF" w:rsidRPr="00AB24E3" w:rsidRDefault="008179BF"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303FB2" w:rsidRDefault="008076D2" w:rsidP="00303FB2">
            <w:pPr>
              <w:pStyle w:val="ListParagraph"/>
              <w:numPr>
                <w:ilvl w:val="0"/>
                <w:numId w:val="1"/>
              </w:numPr>
              <w:jc w:val="both"/>
              <w:rPr>
                <w:rFonts w:ascii="Times New Roman" w:hAnsi="Times New Roman"/>
                <w:sz w:val="20"/>
                <w:szCs w:val="20"/>
              </w:rPr>
            </w:pPr>
            <w:hyperlink r:id="rId154" w:history="1">
              <w:r w:rsidR="00303FB2" w:rsidRPr="00AA5314">
                <w:rPr>
                  <w:rStyle w:val="Hyperlink"/>
                  <w:rFonts w:ascii="Times New Roman" w:hAnsi="Times New Roman"/>
                  <w:sz w:val="20"/>
                  <w:szCs w:val="20"/>
                </w:rPr>
                <w:t>http://www.flipsnack.com/</w:t>
              </w:r>
            </w:hyperlink>
          </w:p>
          <w:p w:rsidR="00303FB2" w:rsidRDefault="008076D2" w:rsidP="00303FB2">
            <w:pPr>
              <w:pStyle w:val="ListParagraph"/>
              <w:numPr>
                <w:ilvl w:val="0"/>
                <w:numId w:val="1"/>
              </w:numPr>
              <w:jc w:val="both"/>
              <w:rPr>
                <w:rFonts w:ascii="Times New Roman" w:hAnsi="Times New Roman"/>
                <w:sz w:val="20"/>
                <w:szCs w:val="20"/>
              </w:rPr>
            </w:pPr>
            <w:hyperlink r:id="rId155" w:history="1">
              <w:r w:rsidR="00303FB2" w:rsidRPr="00AA5314">
                <w:rPr>
                  <w:rStyle w:val="Hyperlink"/>
                  <w:rFonts w:ascii="Times New Roman" w:hAnsi="Times New Roman"/>
                  <w:sz w:val="20"/>
                  <w:szCs w:val="20"/>
                </w:rPr>
                <w:t>http://www.avl.lib.al.us/</w:t>
              </w:r>
            </w:hyperlink>
          </w:p>
          <w:p w:rsidR="00303FB2" w:rsidRDefault="008076D2" w:rsidP="00303FB2">
            <w:pPr>
              <w:pStyle w:val="ListParagraph"/>
              <w:numPr>
                <w:ilvl w:val="0"/>
                <w:numId w:val="1"/>
              </w:numPr>
              <w:jc w:val="both"/>
              <w:rPr>
                <w:rFonts w:ascii="Times New Roman" w:hAnsi="Times New Roman"/>
                <w:sz w:val="20"/>
                <w:szCs w:val="20"/>
              </w:rPr>
            </w:pPr>
            <w:hyperlink r:id="rId156" w:history="1">
              <w:r w:rsidR="00303FB2" w:rsidRPr="00AA5314">
                <w:rPr>
                  <w:rStyle w:val="Hyperlink"/>
                  <w:rFonts w:ascii="Times New Roman" w:hAnsi="Times New Roman"/>
                  <w:sz w:val="20"/>
                  <w:szCs w:val="20"/>
                </w:rPr>
                <w:t>http://www.infoplease.com/</w:t>
              </w:r>
            </w:hyperlink>
          </w:p>
          <w:p w:rsidR="00303FB2" w:rsidRDefault="008076D2" w:rsidP="00303FB2">
            <w:pPr>
              <w:pStyle w:val="ListParagraph"/>
              <w:numPr>
                <w:ilvl w:val="0"/>
                <w:numId w:val="1"/>
              </w:numPr>
              <w:jc w:val="both"/>
              <w:rPr>
                <w:rFonts w:ascii="Times New Roman" w:hAnsi="Times New Roman"/>
                <w:sz w:val="20"/>
                <w:szCs w:val="20"/>
              </w:rPr>
            </w:pPr>
            <w:hyperlink r:id="rId157" w:history="1">
              <w:r w:rsidR="00303FB2" w:rsidRPr="00AA5314">
                <w:rPr>
                  <w:rStyle w:val="Hyperlink"/>
                  <w:rFonts w:ascii="Times New Roman" w:hAnsi="Times New Roman"/>
                  <w:sz w:val="20"/>
                  <w:szCs w:val="20"/>
                </w:rPr>
                <w:t>http://www.biography.com/</w:t>
              </w:r>
            </w:hyperlink>
          </w:p>
          <w:p w:rsidR="00303FB2" w:rsidRDefault="00303FB2" w:rsidP="00303FB2">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8179BF" w:rsidRPr="00AB24E3" w:rsidRDefault="008179BF" w:rsidP="00303FB2">
            <w:pPr>
              <w:jc w:val="both"/>
              <w:rPr>
                <w:rFonts w:ascii="Times New Roman" w:hAnsi="Times New Roman"/>
                <w:sz w:val="20"/>
                <w:szCs w:val="20"/>
              </w:rPr>
            </w:pPr>
          </w:p>
        </w:tc>
      </w:tr>
    </w:tbl>
    <w:p w:rsidR="008179BF" w:rsidRPr="00AB24E3" w:rsidRDefault="008179BF"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8179BF" w:rsidRPr="00AB24E3" w:rsidTr="004E6804">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8179BF"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8179BF" w:rsidRPr="00AB24E3">
              <w:rPr>
                <w:rFonts w:ascii="Times New Roman" w:hAnsi="Times New Roman"/>
                <w:b/>
                <w:sz w:val="20"/>
                <w:szCs w:val="20"/>
              </w:rPr>
              <w:t xml:space="preserve">: </w:t>
            </w:r>
            <w:r w:rsidR="005009CB" w:rsidRPr="00AB24E3">
              <w:rPr>
                <w:rFonts w:ascii="Times New Roman" w:hAnsi="Times New Roman"/>
                <w:b/>
                <w:sz w:val="20"/>
                <w:szCs w:val="20"/>
              </w:rPr>
              <w:t>7</w:t>
            </w:r>
            <w:r w:rsidR="008179BF" w:rsidRPr="00AB24E3">
              <w:rPr>
                <w:rFonts w:ascii="Times New Roman" w:hAnsi="Times New Roman"/>
                <w:b/>
                <w:sz w:val="20"/>
                <w:szCs w:val="20"/>
              </w:rPr>
              <w:t>.28</w:t>
            </w:r>
          </w:p>
          <w:p w:rsidR="005009CB" w:rsidRPr="00AB24E3" w:rsidRDefault="005009CB" w:rsidP="005070B0">
            <w:pPr>
              <w:pStyle w:val="Default"/>
              <w:ind w:left="352"/>
              <w:rPr>
                <w:sz w:val="22"/>
                <w:szCs w:val="22"/>
              </w:rPr>
            </w:pPr>
            <w:r w:rsidRPr="00AB24E3">
              <w:rPr>
                <w:sz w:val="22"/>
                <w:szCs w:val="22"/>
              </w:rPr>
              <w:t xml:space="preserve">Draw evidence from literary or informational texts to support analysis, reflection, and research. </w:t>
            </w:r>
          </w:p>
          <w:p w:rsidR="005009CB" w:rsidRPr="00AB24E3" w:rsidRDefault="005009CB" w:rsidP="005070B0">
            <w:pPr>
              <w:pStyle w:val="Default"/>
              <w:ind w:left="892" w:hanging="180"/>
              <w:rPr>
                <w:sz w:val="22"/>
                <w:szCs w:val="22"/>
              </w:rPr>
            </w:pPr>
            <w:r w:rsidRPr="00950542">
              <w:rPr>
                <w:color w:val="auto"/>
                <w:sz w:val="22"/>
                <w:szCs w:val="22"/>
              </w:rPr>
              <w:t xml:space="preserve">a. Apply </w:t>
            </w:r>
            <w:r w:rsidRPr="00950542">
              <w:rPr>
                <w:i/>
                <w:iCs/>
                <w:color w:val="auto"/>
                <w:sz w:val="22"/>
                <w:szCs w:val="22"/>
              </w:rPr>
              <w:t xml:space="preserve">Grade 7 Reading standards </w:t>
            </w:r>
            <w:r w:rsidRPr="00950542">
              <w:rPr>
                <w:color w:val="auto"/>
                <w:sz w:val="22"/>
                <w:szCs w:val="22"/>
              </w:rPr>
              <w:t>to literature (e.g., ―Compare and contrast a fictional portrayal of a time, place, or character and a historical account of the same period as a means of understanding</w:t>
            </w:r>
            <w:r w:rsidRPr="00AB24E3">
              <w:rPr>
                <w:sz w:val="22"/>
                <w:szCs w:val="22"/>
              </w:rPr>
              <w:t xml:space="preserve"> how authors of fiction use or alter history). </w:t>
            </w:r>
          </w:p>
          <w:p w:rsidR="008179BF" w:rsidRPr="00AB24E3" w:rsidRDefault="005009CB" w:rsidP="005070B0">
            <w:pPr>
              <w:ind w:left="892" w:hanging="180"/>
              <w:jc w:val="both"/>
              <w:rPr>
                <w:rFonts w:ascii="Times New Roman" w:hAnsi="Times New Roman"/>
                <w:sz w:val="20"/>
                <w:szCs w:val="20"/>
              </w:rPr>
            </w:pPr>
            <w:r w:rsidRPr="00AB24E3">
              <w:rPr>
                <w:rFonts w:ascii="Times New Roman" w:hAnsi="Times New Roman"/>
                <w:sz w:val="22"/>
                <w:szCs w:val="22"/>
              </w:rPr>
              <w:t xml:space="preserve">b. Apply </w:t>
            </w:r>
            <w:r w:rsidRPr="00AB24E3">
              <w:rPr>
                <w:rFonts w:ascii="Times New Roman" w:hAnsi="Times New Roman"/>
                <w:i/>
                <w:iCs/>
                <w:sz w:val="22"/>
                <w:szCs w:val="22"/>
              </w:rPr>
              <w:t xml:space="preserve">Grade 7 Reading standards </w:t>
            </w:r>
            <w:r w:rsidRPr="00AB24E3">
              <w:rPr>
                <w:rFonts w:ascii="Times New Roman" w:hAnsi="Times New Roman"/>
                <w:sz w:val="22"/>
                <w:szCs w:val="22"/>
              </w:rPr>
              <w:t>to literary nonfiction (e.g. ―Trace and evaluate the argument and specific claims in a text, assessing whether the reasoning is sound and the evidence is relevant and sufficient to support the claims).</w:t>
            </w:r>
          </w:p>
        </w:tc>
      </w:tr>
      <w:tr w:rsidR="008179BF" w:rsidRPr="00AB24E3" w:rsidTr="004E6804">
        <w:trPr>
          <w:jc w:val="center"/>
        </w:trPr>
        <w:tc>
          <w:tcPr>
            <w:tcW w:w="3147" w:type="dxa"/>
            <w:tcBorders>
              <w:top w:val="single" w:sz="18" w:space="0" w:color="auto"/>
            </w:tcBorders>
          </w:tcPr>
          <w:p w:rsidR="008179BF" w:rsidRPr="00AB24E3" w:rsidRDefault="008179B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5070B0" w:rsidRPr="00AB24E3" w:rsidRDefault="00343381" w:rsidP="005070B0">
            <w:pPr>
              <w:pStyle w:val="Default"/>
              <w:ind w:left="352"/>
              <w:rPr>
                <w:sz w:val="22"/>
                <w:szCs w:val="22"/>
              </w:rPr>
            </w:pPr>
            <w:r w:rsidRPr="00AB24E3">
              <w:rPr>
                <w:sz w:val="22"/>
                <w:szCs w:val="22"/>
              </w:rPr>
              <w:t xml:space="preserve">Students can </w:t>
            </w:r>
            <w:r w:rsidR="005070B0" w:rsidRPr="00AB24E3">
              <w:rPr>
                <w:sz w:val="22"/>
                <w:szCs w:val="22"/>
              </w:rPr>
              <w:t xml:space="preserve">draw evidence from literary or informational texts to support analysis, reflection, and research. </w:t>
            </w:r>
          </w:p>
          <w:p w:rsidR="005070B0" w:rsidRPr="00AB24E3" w:rsidRDefault="005070B0" w:rsidP="005070B0">
            <w:pPr>
              <w:pStyle w:val="Default"/>
              <w:ind w:left="892" w:hanging="180"/>
              <w:rPr>
                <w:sz w:val="22"/>
                <w:szCs w:val="22"/>
              </w:rPr>
            </w:pPr>
            <w:r w:rsidRPr="00AB24E3">
              <w:rPr>
                <w:sz w:val="22"/>
                <w:szCs w:val="22"/>
              </w:rPr>
              <w:t xml:space="preserve">a. Apply </w:t>
            </w:r>
            <w:r w:rsidRPr="00AB24E3">
              <w:rPr>
                <w:i/>
                <w:iCs/>
                <w:sz w:val="22"/>
                <w:szCs w:val="22"/>
              </w:rPr>
              <w:t xml:space="preserve">Grade 7 Reading standards </w:t>
            </w:r>
            <w:r w:rsidRPr="00AB24E3">
              <w:rPr>
                <w:sz w:val="22"/>
                <w:szCs w:val="22"/>
              </w:rPr>
              <w:t xml:space="preserve">to literature (e.g., ―Compare and contrast a fictional portrayal of a time, place, or character and a historical account of the same period as a means of understanding how authors of fiction use or alter history). </w:t>
            </w:r>
          </w:p>
          <w:p w:rsidR="008179BF" w:rsidRPr="00AB24E3" w:rsidRDefault="005070B0" w:rsidP="005070B0">
            <w:pPr>
              <w:ind w:left="892" w:hanging="180"/>
              <w:rPr>
                <w:rFonts w:ascii="Times New Roman" w:hAnsi="Times New Roman"/>
                <w:spacing w:val="-4"/>
                <w:sz w:val="20"/>
                <w:szCs w:val="20"/>
              </w:rPr>
            </w:pPr>
            <w:r w:rsidRPr="00AB24E3">
              <w:rPr>
                <w:rFonts w:ascii="Times New Roman" w:hAnsi="Times New Roman"/>
                <w:sz w:val="22"/>
                <w:szCs w:val="22"/>
              </w:rPr>
              <w:t xml:space="preserve">b. Apply </w:t>
            </w:r>
            <w:r w:rsidRPr="00AB24E3">
              <w:rPr>
                <w:rFonts w:ascii="Times New Roman" w:hAnsi="Times New Roman"/>
                <w:i/>
                <w:iCs/>
                <w:sz w:val="22"/>
                <w:szCs w:val="22"/>
              </w:rPr>
              <w:t xml:space="preserve">Grade 7 Reading standards </w:t>
            </w:r>
            <w:r w:rsidRPr="00AB24E3">
              <w:rPr>
                <w:rFonts w:ascii="Times New Roman" w:hAnsi="Times New Roman"/>
                <w:sz w:val="22"/>
                <w:szCs w:val="22"/>
              </w:rPr>
              <w:t>to literary nonfiction (e.g. ―Trace and evaluate the argument and specific claims in a text, assessing whether the reasoning is sound and the evidence is relevant and sufficient to support the claims).</w:t>
            </w:r>
          </w:p>
        </w:tc>
        <w:tc>
          <w:tcPr>
            <w:tcW w:w="3240" w:type="dxa"/>
            <w:tcBorders>
              <w:top w:val="single" w:sz="18" w:space="0" w:color="auto"/>
            </w:tcBorders>
          </w:tcPr>
          <w:p w:rsidR="008179BF" w:rsidRPr="00AB24E3" w:rsidRDefault="008179B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8179BF" w:rsidRPr="00AB24E3" w:rsidRDefault="006361AA" w:rsidP="006361AA">
            <w:pPr>
              <w:ind w:left="342"/>
              <w:jc w:val="both"/>
              <w:rPr>
                <w:rFonts w:ascii="Times New Roman" w:hAnsi="Times New Roman"/>
                <w:spacing w:val="-4"/>
                <w:sz w:val="20"/>
                <w:szCs w:val="20"/>
              </w:rPr>
            </w:pPr>
            <w:r w:rsidRPr="006361AA">
              <w:rPr>
                <w:rFonts w:ascii="Times New Roman" w:hAnsi="Times New Roman"/>
                <w:spacing w:val="-4"/>
                <w:sz w:val="22"/>
                <w:szCs w:val="22"/>
              </w:rPr>
              <w:t>Students use evidence from literary or informational texts to support analysis, reflection and research. They compare and contrast fictional parts of time with a historical account of the same period, and evaluate textual information for purpose and task</w:t>
            </w:r>
            <w:r>
              <w:rPr>
                <w:rFonts w:ascii="Times New Roman" w:hAnsi="Times New Roman"/>
                <w:spacing w:val="-4"/>
                <w:sz w:val="20"/>
                <w:szCs w:val="20"/>
              </w:rPr>
              <w:t>.</w:t>
            </w:r>
          </w:p>
        </w:tc>
        <w:tc>
          <w:tcPr>
            <w:tcW w:w="2993" w:type="dxa"/>
            <w:tcBorders>
              <w:top w:val="single" w:sz="18" w:space="0" w:color="auto"/>
            </w:tcBorders>
          </w:tcPr>
          <w:p w:rsidR="008179BF" w:rsidRPr="00AB24E3" w:rsidRDefault="008179B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8179BF" w:rsidRPr="00374160" w:rsidRDefault="00374160" w:rsidP="00CD5889">
            <w:pPr>
              <w:ind w:left="342"/>
              <w:jc w:val="both"/>
              <w:rPr>
                <w:rFonts w:ascii="Times New Roman" w:hAnsi="Times New Roman"/>
                <w:spacing w:val="-4"/>
                <w:sz w:val="22"/>
                <w:szCs w:val="22"/>
              </w:rPr>
            </w:pPr>
            <w:r w:rsidRPr="00374160">
              <w:rPr>
                <w:rFonts w:ascii="Times New Roman" w:hAnsi="Times New Roman"/>
                <w:spacing w:val="-4"/>
                <w:sz w:val="22"/>
                <w:szCs w:val="22"/>
              </w:rPr>
              <w:t>They will create a QR scavenger hunt using the skills they have acquired to compare and contrast historical fiction with actual history OR they will create a scavenger hunt about an actual historic event.</w:t>
            </w:r>
          </w:p>
        </w:tc>
      </w:tr>
      <w:tr w:rsidR="008179BF" w:rsidRPr="00AB24E3" w:rsidTr="004E6804">
        <w:trPr>
          <w:jc w:val="center"/>
        </w:trPr>
        <w:tc>
          <w:tcPr>
            <w:tcW w:w="9380" w:type="dxa"/>
            <w:gridSpan w:val="3"/>
          </w:tcPr>
          <w:p w:rsidR="006B4CDF" w:rsidRPr="00AB24E3" w:rsidRDefault="008179BF" w:rsidP="006B4CDF">
            <w:pPr>
              <w:jc w:val="both"/>
              <w:rPr>
                <w:rFonts w:ascii="Times New Roman" w:hAnsi="Times New Roman"/>
                <w:b/>
                <w:sz w:val="20"/>
                <w:szCs w:val="20"/>
              </w:rPr>
            </w:pPr>
            <w:r w:rsidRPr="00AB24E3">
              <w:rPr>
                <w:rFonts w:ascii="Times New Roman" w:hAnsi="Times New Roman"/>
                <w:b/>
                <w:sz w:val="20"/>
                <w:szCs w:val="20"/>
              </w:rPr>
              <w:t>Present and Going Forward Vocabulary:</w:t>
            </w:r>
            <w:r w:rsidR="006B4CDF">
              <w:rPr>
                <w:rFonts w:ascii="Times New Roman" w:hAnsi="Times New Roman"/>
                <w:b/>
                <w:sz w:val="20"/>
                <w:szCs w:val="20"/>
              </w:rPr>
              <w:t xml:space="preserve"> analysis, reflection, evaluate, assessing, relevant, sufficient</w:t>
            </w:r>
          </w:p>
          <w:p w:rsidR="008179BF" w:rsidRPr="00AB24E3" w:rsidRDefault="008179BF" w:rsidP="006B4CDF">
            <w:pPr>
              <w:jc w:val="both"/>
              <w:rPr>
                <w:rFonts w:ascii="Times New Roman" w:hAnsi="Times New Roman"/>
                <w:sz w:val="20"/>
                <w:szCs w:val="20"/>
              </w:rPr>
            </w:pPr>
          </w:p>
        </w:tc>
      </w:tr>
    </w:tbl>
    <w:p w:rsidR="008179BF" w:rsidRPr="00AB24E3" w:rsidRDefault="008179BF"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8179BF" w:rsidRPr="00AB24E3" w:rsidTr="004E6804">
        <w:trPr>
          <w:jc w:val="center"/>
        </w:trPr>
        <w:tc>
          <w:tcPr>
            <w:tcW w:w="5879" w:type="dxa"/>
          </w:tcPr>
          <w:p w:rsidR="008179BF" w:rsidRPr="003F440F" w:rsidRDefault="008179BF" w:rsidP="003F440F">
            <w:pPr>
              <w:jc w:val="both"/>
              <w:rPr>
                <w:rFonts w:ascii="Times New Roman" w:hAnsi="Times New Roman"/>
                <w:b/>
                <w:sz w:val="20"/>
                <w:szCs w:val="20"/>
              </w:rPr>
            </w:pPr>
            <w:r w:rsidRPr="00AB24E3">
              <w:rPr>
                <w:rFonts w:ascii="Times New Roman" w:hAnsi="Times New Roman"/>
                <w:b/>
                <w:sz w:val="20"/>
                <w:szCs w:val="20"/>
              </w:rPr>
              <w:t>Career Connections:</w:t>
            </w:r>
            <w:r w:rsidR="003F440F">
              <w:rPr>
                <w:rFonts w:ascii="Times New Roman" w:hAnsi="Times New Roman"/>
                <w:b/>
                <w:sz w:val="20"/>
                <w:szCs w:val="20"/>
              </w:rPr>
              <w:t xml:space="preserve"> Writer, editor, educator, public relations, marketing, sales, public speaking</w:t>
            </w:r>
          </w:p>
        </w:tc>
      </w:tr>
    </w:tbl>
    <w:p w:rsidR="008179BF" w:rsidRPr="00AB24E3" w:rsidRDefault="008179BF"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8179BF" w:rsidRPr="00AB24E3" w:rsidTr="00D4797C">
        <w:trPr>
          <w:trHeight w:val="1713"/>
          <w:jc w:val="center"/>
        </w:trPr>
        <w:tc>
          <w:tcPr>
            <w:tcW w:w="9468" w:type="dxa"/>
          </w:tcPr>
          <w:p w:rsidR="008179BF" w:rsidRPr="00AB24E3" w:rsidRDefault="008179BF"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8179BF" w:rsidRPr="00AB24E3" w:rsidRDefault="00D4797C" w:rsidP="00CD5889">
            <w:pPr>
              <w:jc w:val="both"/>
              <w:rPr>
                <w:rFonts w:ascii="Times New Roman" w:hAnsi="Times New Roman"/>
                <w:sz w:val="20"/>
                <w:szCs w:val="20"/>
              </w:rPr>
            </w:pPr>
            <w:r>
              <w:rPr>
                <w:rFonts w:ascii="Times New Roman" w:hAnsi="Times New Roman"/>
                <w:sz w:val="20"/>
                <w:szCs w:val="20"/>
              </w:rPr>
              <w:t>Students will use a QR code generator to create a PowerPoint scavenger hunt. Each slide will present a different question and the QR code will be used to take the “hunter” to a specific webpage that will contain the answer to the question. Students can take facts from a historical fiction novel and create their questions. It will be up to the creator of the questions to formulate them in such a way that the “hunter” has to decide by the information read on the webpage whether or not the historical facts are accurate or embellished. This activity will create a challenge for both the scavenger hunt creator and the “hunter.”</w:t>
            </w:r>
          </w:p>
        </w:tc>
      </w:tr>
    </w:tbl>
    <w:p w:rsidR="008179BF" w:rsidRPr="00AB24E3" w:rsidRDefault="008179BF"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8179BF" w:rsidRPr="00AB24E3" w:rsidTr="004E6804">
        <w:trPr>
          <w:jc w:val="center"/>
        </w:trPr>
        <w:tc>
          <w:tcPr>
            <w:tcW w:w="7319" w:type="dxa"/>
          </w:tcPr>
          <w:p w:rsidR="008179BF" w:rsidRPr="00AB24E3" w:rsidRDefault="008179BF"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913064" w:rsidRDefault="00913064" w:rsidP="00913064">
            <w:pPr>
              <w:pStyle w:val="ListParagraph"/>
              <w:numPr>
                <w:ilvl w:val="0"/>
                <w:numId w:val="1"/>
              </w:numPr>
              <w:jc w:val="both"/>
              <w:rPr>
                <w:rFonts w:ascii="Times New Roman" w:hAnsi="Times New Roman"/>
                <w:sz w:val="20"/>
                <w:szCs w:val="20"/>
              </w:rPr>
            </w:pPr>
            <w:r>
              <w:rPr>
                <w:rFonts w:ascii="Times New Roman" w:hAnsi="Times New Roman"/>
                <w:sz w:val="20"/>
                <w:szCs w:val="20"/>
              </w:rPr>
              <w:t xml:space="preserve">How to make a QR code: </w:t>
            </w:r>
            <w:hyperlink r:id="rId158" w:history="1">
              <w:r w:rsidRPr="00AA5314">
                <w:rPr>
                  <w:rStyle w:val="Hyperlink"/>
                  <w:rFonts w:ascii="Times New Roman" w:hAnsi="Times New Roman"/>
                  <w:sz w:val="20"/>
                  <w:szCs w:val="20"/>
                </w:rPr>
                <w:t>http://qrcode.kaywa.com/</w:t>
              </w:r>
            </w:hyperlink>
          </w:p>
          <w:p w:rsidR="00913064" w:rsidRDefault="00913064" w:rsidP="00913064">
            <w:pPr>
              <w:pStyle w:val="ListParagraph"/>
              <w:numPr>
                <w:ilvl w:val="0"/>
                <w:numId w:val="1"/>
              </w:numPr>
              <w:jc w:val="both"/>
              <w:rPr>
                <w:rFonts w:ascii="Times New Roman" w:hAnsi="Times New Roman"/>
                <w:sz w:val="20"/>
                <w:szCs w:val="20"/>
              </w:rPr>
            </w:pPr>
            <w:r>
              <w:rPr>
                <w:rFonts w:ascii="Times New Roman" w:hAnsi="Times New Roman"/>
                <w:sz w:val="20"/>
                <w:szCs w:val="20"/>
              </w:rPr>
              <w:t>Historical fiction novels:</w:t>
            </w:r>
            <w:r>
              <w:t xml:space="preserve"> </w:t>
            </w:r>
            <w:hyperlink r:id="rId159" w:history="1">
              <w:r w:rsidRPr="00AA5314">
                <w:rPr>
                  <w:rStyle w:val="Hyperlink"/>
                  <w:rFonts w:ascii="Times New Roman" w:hAnsi="Times New Roman"/>
                  <w:sz w:val="20"/>
                  <w:szCs w:val="20"/>
                </w:rPr>
                <w:t>http://www.historicalnovels.info/Young-Adult-Historical-Novels.html</w:t>
              </w:r>
            </w:hyperlink>
          </w:p>
          <w:p w:rsidR="00913064" w:rsidRDefault="00B11EBB" w:rsidP="00913064">
            <w:pPr>
              <w:pStyle w:val="ListParagraph"/>
              <w:numPr>
                <w:ilvl w:val="0"/>
                <w:numId w:val="1"/>
              </w:numPr>
              <w:jc w:val="both"/>
              <w:rPr>
                <w:rFonts w:ascii="Times New Roman" w:hAnsi="Times New Roman"/>
                <w:sz w:val="20"/>
                <w:szCs w:val="20"/>
              </w:rPr>
            </w:pPr>
            <w:r>
              <w:rPr>
                <w:rFonts w:ascii="Times New Roman" w:hAnsi="Times New Roman"/>
                <w:sz w:val="20"/>
                <w:szCs w:val="20"/>
              </w:rPr>
              <w:t>PowerP</w:t>
            </w:r>
            <w:r w:rsidR="00913064">
              <w:rPr>
                <w:rFonts w:ascii="Times New Roman" w:hAnsi="Times New Roman"/>
                <w:sz w:val="20"/>
                <w:szCs w:val="20"/>
              </w:rPr>
              <w:t>oint</w:t>
            </w:r>
          </w:p>
          <w:p w:rsidR="00913064" w:rsidRDefault="00913064" w:rsidP="00913064">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913064" w:rsidRDefault="00913064" w:rsidP="00913064">
            <w:pPr>
              <w:pStyle w:val="ListParagraph"/>
              <w:numPr>
                <w:ilvl w:val="0"/>
                <w:numId w:val="1"/>
              </w:numPr>
              <w:jc w:val="both"/>
              <w:rPr>
                <w:rFonts w:ascii="Times New Roman" w:hAnsi="Times New Roman"/>
                <w:sz w:val="20"/>
                <w:szCs w:val="20"/>
              </w:rPr>
            </w:pPr>
            <w:r>
              <w:rPr>
                <w:rFonts w:ascii="Times New Roman" w:hAnsi="Times New Roman"/>
                <w:sz w:val="20"/>
                <w:szCs w:val="20"/>
              </w:rPr>
              <w:t>Library Media Specialist/Librarian</w:t>
            </w:r>
          </w:p>
          <w:p w:rsidR="008179BF" w:rsidRPr="00AB24E3" w:rsidRDefault="008179BF" w:rsidP="00CD5889">
            <w:pPr>
              <w:jc w:val="both"/>
              <w:rPr>
                <w:rFonts w:ascii="Times New Roman" w:hAnsi="Times New Roman"/>
                <w:sz w:val="20"/>
                <w:szCs w:val="20"/>
              </w:rPr>
            </w:pPr>
          </w:p>
        </w:tc>
      </w:tr>
    </w:tbl>
    <w:p w:rsidR="008179BF" w:rsidRDefault="008179BF" w:rsidP="00CD5889">
      <w:pPr>
        <w:jc w:val="both"/>
        <w:rPr>
          <w:rFonts w:ascii="Times New Roman" w:hAnsi="Times New Roman"/>
        </w:rPr>
      </w:pPr>
    </w:p>
    <w:p w:rsidR="004D7642" w:rsidRDefault="004D7642" w:rsidP="00CD5889">
      <w:pPr>
        <w:jc w:val="both"/>
        <w:rPr>
          <w:rFonts w:ascii="Times New Roman" w:hAnsi="Times New Roman"/>
        </w:rPr>
      </w:pPr>
    </w:p>
    <w:p w:rsidR="004D7642" w:rsidRDefault="004D7642" w:rsidP="00CD5889">
      <w:pPr>
        <w:jc w:val="both"/>
        <w:rPr>
          <w:rFonts w:ascii="Times New Roman" w:hAnsi="Times New Roman"/>
        </w:rPr>
      </w:pPr>
    </w:p>
    <w:p w:rsidR="004D7642" w:rsidRDefault="004D7642" w:rsidP="00CD5889">
      <w:pPr>
        <w:jc w:val="both"/>
        <w:rPr>
          <w:rFonts w:ascii="Times New Roman" w:hAnsi="Times New Roman"/>
        </w:rPr>
      </w:pPr>
    </w:p>
    <w:p w:rsidR="004D7642" w:rsidRDefault="004D7642" w:rsidP="00CD5889">
      <w:pPr>
        <w:jc w:val="both"/>
        <w:rPr>
          <w:rFonts w:ascii="Times New Roman" w:hAnsi="Times New Roman"/>
        </w:rPr>
      </w:pPr>
    </w:p>
    <w:p w:rsidR="004D7642" w:rsidRDefault="004D7642" w:rsidP="00CD5889">
      <w:pPr>
        <w:jc w:val="both"/>
        <w:rPr>
          <w:rFonts w:ascii="Times New Roman" w:hAnsi="Times New Roman"/>
        </w:rPr>
      </w:pPr>
    </w:p>
    <w:p w:rsidR="004D7642" w:rsidRPr="00AB24E3" w:rsidRDefault="004D7642"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8179BF" w:rsidRPr="00AB24E3" w:rsidTr="004E6804">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8179BF"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8179BF" w:rsidRPr="00AB24E3">
              <w:rPr>
                <w:rFonts w:ascii="Times New Roman" w:hAnsi="Times New Roman"/>
                <w:b/>
                <w:sz w:val="20"/>
                <w:szCs w:val="20"/>
              </w:rPr>
              <w:t xml:space="preserve">: </w:t>
            </w:r>
            <w:r w:rsidR="005070B0" w:rsidRPr="00AB24E3">
              <w:rPr>
                <w:rFonts w:ascii="Times New Roman" w:hAnsi="Times New Roman"/>
                <w:b/>
                <w:sz w:val="20"/>
                <w:szCs w:val="20"/>
              </w:rPr>
              <w:t>7</w:t>
            </w:r>
            <w:r w:rsidR="008179BF" w:rsidRPr="00AB24E3">
              <w:rPr>
                <w:rFonts w:ascii="Times New Roman" w:hAnsi="Times New Roman"/>
                <w:b/>
                <w:sz w:val="20"/>
                <w:szCs w:val="20"/>
              </w:rPr>
              <w:t>.29</w:t>
            </w:r>
          </w:p>
          <w:p w:rsidR="008179BF" w:rsidRPr="00AB24E3" w:rsidRDefault="005070B0" w:rsidP="00F143CD">
            <w:pPr>
              <w:ind w:left="982" w:hanging="270"/>
              <w:jc w:val="both"/>
              <w:rPr>
                <w:rFonts w:ascii="Times New Roman" w:hAnsi="Times New Roman"/>
                <w:sz w:val="20"/>
                <w:szCs w:val="20"/>
              </w:rPr>
            </w:pPr>
            <w:r w:rsidRPr="00AB24E3">
              <w:rPr>
                <w:rFonts w:ascii="Times New Roman" w:hAnsi="Times New Roman"/>
                <w:sz w:val="22"/>
                <w:szCs w:val="22"/>
              </w:rPr>
              <w:t>Write routinely over extended time frames, including time for research, reflection, and revision, and shorter time frames such as a single sitting or a day or two for a range of discipline-specific tasks, purposes, and audiences.</w:t>
            </w:r>
          </w:p>
        </w:tc>
      </w:tr>
      <w:tr w:rsidR="008179BF" w:rsidRPr="00AB24E3" w:rsidTr="004E6804">
        <w:trPr>
          <w:jc w:val="center"/>
        </w:trPr>
        <w:tc>
          <w:tcPr>
            <w:tcW w:w="3147" w:type="dxa"/>
            <w:tcBorders>
              <w:top w:val="single" w:sz="18" w:space="0" w:color="auto"/>
            </w:tcBorders>
          </w:tcPr>
          <w:p w:rsidR="008179BF" w:rsidRPr="00AB24E3" w:rsidRDefault="008179B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8179BF" w:rsidRPr="00AB24E3" w:rsidRDefault="00380F4F" w:rsidP="005070B0">
            <w:pPr>
              <w:ind w:left="352"/>
              <w:jc w:val="both"/>
              <w:rPr>
                <w:rFonts w:ascii="Times New Roman" w:hAnsi="Times New Roman"/>
                <w:b/>
                <w:spacing w:val="-4"/>
                <w:sz w:val="20"/>
                <w:szCs w:val="20"/>
              </w:rPr>
            </w:pPr>
            <w:r w:rsidRPr="00AB24E3">
              <w:rPr>
                <w:rFonts w:ascii="Times New Roman" w:hAnsi="Times New Roman"/>
                <w:sz w:val="22"/>
                <w:szCs w:val="22"/>
              </w:rPr>
              <w:t xml:space="preserve">Students </w:t>
            </w:r>
            <w:r w:rsidR="005070B0" w:rsidRPr="00AB24E3">
              <w:rPr>
                <w:rFonts w:ascii="Times New Roman" w:hAnsi="Times New Roman"/>
                <w:sz w:val="22"/>
                <w:szCs w:val="22"/>
              </w:rPr>
              <w:t>can</w:t>
            </w:r>
            <w:r w:rsidRPr="00AB24E3">
              <w:rPr>
                <w:rFonts w:ascii="Times New Roman" w:hAnsi="Times New Roman"/>
                <w:sz w:val="22"/>
                <w:szCs w:val="22"/>
              </w:rPr>
              <w:t xml:space="preserve"> </w:t>
            </w:r>
            <w:r w:rsidR="005070B0" w:rsidRPr="00AB24E3">
              <w:rPr>
                <w:rFonts w:ascii="Times New Roman" w:hAnsi="Times New Roman"/>
                <w:sz w:val="22"/>
                <w:szCs w:val="22"/>
              </w:rPr>
              <w:t>write routinely over extended time frames, including time for research, reflection, and revision, and shorter time frames such as a single sitting or a day or two for a range of discipline-specific tasks, purposes, and audiences.</w:t>
            </w:r>
          </w:p>
        </w:tc>
        <w:tc>
          <w:tcPr>
            <w:tcW w:w="3240" w:type="dxa"/>
            <w:tcBorders>
              <w:top w:val="single" w:sz="18" w:space="0" w:color="auto"/>
            </w:tcBorders>
          </w:tcPr>
          <w:p w:rsidR="008179BF" w:rsidRPr="00AB24E3" w:rsidRDefault="008179B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8179BF" w:rsidRPr="00AB24E3" w:rsidRDefault="00395C8D" w:rsidP="00CD5889">
            <w:pPr>
              <w:ind w:left="342"/>
              <w:jc w:val="both"/>
              <w:rPr>
                <w:rFonts w:ascii="Times New Roman" w:hAnsi="Times New Roman"/>
                <w:spacing w:val="-4"/>
                <w:sz w:val="20"/>
                <w:szCs w:val="20"/>
              </w:rPr>
            </w:pPr>
            <w:r w:rsidRPr="00AB24E3">
              <w:rPr>
                <w:rFonts w:ascii="Times New Roman" w:hAnsi="Times New Roman"/>
                <w:sz w:val="22"/>
                <w:szCs w:val="22"/>
              </w:rPr>
              <w:t xml:space="preserve">Students </w:t>
            </w:r>
            <w:r>
              <w:rPr>
                <w:rFonts w:ascii="Times New Roman" w:hAnsi="Times New Roman"/>
                <w:sz w:val="22"/>
                <w:szCs w:val="22"/>
              </w:rPr>
              <w:t>will w</w:t>
            </w:r>
            <w:r w:rsidRPr="00AB24E3">
              <w:rPr>
                <w:rFonts w:ascii="Times New Roman" w:hAnsi="Times New Roman"/>
                <w:sz w:val="22"/>
                <w:szCs w:val="22"/>
              </w:rPr>
              <w:t>rite routinely</w:t>
            </w:r>
            <w:r w:rsidR="005D6CA4">
              <w:rPr>
                <w:rFonts w:ascii="Times New Roman" w:hAnsi="Times New Roman"/>
                <w:sz w:val="22"/>
                <w:szCs w:val="22"/>
              </w:rPr>
              <w:t xml:space="preserve"> about a specific topic</w:t>
            </w:r>
            <w:r w:rsidRPr="00AB24E3">
              <w:rPr>
                <w:rFonts w:ascii="Times New Roman" w:hAnsi="Times New Roman"/>
                <w:sz w:val="22"/>
                <w:szCs w:val="22"/>
              </w:rPr>
              <w:t xml:space="preserve"> over extended time frames, including time for research, reflection, and revision, and shorter time frames such as a single sitting or a day or two for a range of discipline-specific tasks, purposes, and audiences.</w:t>
            </w:r>
          </w:p>
        </w:tc>
        <w:tc>
          <w:tcPr>
            <w:tcW w:w="2993" w:type="dxa"/>
            <w:tcBorders>
              <w:top w:val="single" w:sz="18" w:space="0" w:color="auto"/>
            </w:tcBorders>
          </w:tcPr>
          <w:p w:rsidR="008179BF" w:rsidRPr="00AB24E3" w:rsidRDefault="008179B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8179BF" w:rsidRPr="005D6CA4" w:rsidRDefault="005D6CA4" w:rsidP="00CD5889">
            <w:pPr>
              <w:ind w:left="342"/>
              <w:jc w:val="both"/>
              <w:rPr>
                <w:rFonts w:ascii="Times New Roman" w:hAnsi="Times New Roman"/>
                <w:spacing w:val="-4"/>
                <w:sz w:val="22"/>
                <w:szCs w:val="22"/>
              </w:rPr>
            </w:pPr>
            <w:r w:rsidRPr="005D6CA4">
              <w:rPr>
                <w:rFonts w:ascii="Times New Roman" w:hAnsi="Times New Roman"/>
                <w:spacing w:val="-4"/>
                <w:sz w:val="22"/>
                <w:szCs w:val="22"/>
              </w:rPr>
              <w:t xml:space="preserve">Students will </w:t>
            </w:r>
            <w:r>
              <w:rPr>
                <w:rFonts w:ascii="Times New Roman" w:hAnsi="Times New Roman"/>
                <w:spacing w:val="-4"/>
                <w:sz w:val="22"/>
                <w:szCs w:val="22"/>
              </w:rPr>
              <w:t>examine a specific topic over extended time frames by writing routinely, including time for research, reflection, and revision.</w:t>
            </w:r>
          </w:p>
        </w:tc>
      </w:tr>
      <w:tr w:rsidR="008179BF" w:rsidRPr="00AB24E3" w:rsidTr="004E6804">
        <w:trPr>
          <w:jc w:val="center"/>
        </w:trPr>
        <w:tc>
          <w:tcPr>
            <w:tcW w:w="9380" w:type="dxa"/>
            <w:gridSpan w:val="3"/>
          </w:tcPr>
          <w:p w:rsidR="008179BF" w:rsidRPr="00E03DC5" w:rsidRDefault="008179BF" w:rsidP="00E03DC5">
            <w:pPr>
              <w:jc w:val="both"/>
              <w:rPr>
                <w:rFonts w:ascii="Times New Roman" w:hAnsi="Times New Roman"/>
                <w:b/>
                <w:sz w:val="20"/>
                <w:szCs w:val="20"/>
              </w:rPr>
            </w:pPr>
            <w:r w:rsidRPr="00AB24E3">
              <w:rPr>
                <w:rFonts w:ascii="Times New Roman" w:hAnsi="Times New Roman"/>
                <w:b/>
                <w:sz w:val="20"/>
                <w:szCs w:val="20"/>
              </w:rPr>
              <w:t>Present and Going Forward Vocabulary:</w:t>
            </w:r>
            <w:r w:rsidR="00E03DC5">
              <w:rPr>
                <w:rFonts w:ascii="Times New Roman" w:hAnsi="Times New Roman"/>
                <w:b/>
                <w:sz w:val="20"/>
                <w:szCs w:val="20"/>
              </w:rPr>
              <w:t xml:space="preserve"> extended time frames; research, reflection, and revision; </w:t>
            </w:r>
            <w:r w:rsidR="00E03DC5" w:rsidRPr="00AB24E3">
              <w:rPr>
                <w:rFonts w:ascii="Times New Roman" w:hAnsi="Times New Roman"/>
                <w:sz w:val="22"/>
                <w:szCs w:val="22"/>
              </w:rPr>
              <w:t>discipline-specific tasks, purposes, and audiences.</w:t>
            </w:r>
          </w:p>
        </w:tc>
      </w:tr>
    </w:tbl>
    <w:p w:rsidR="008179BF" w:rsidRPr="00AB24E3" w:rsidRDefault="008179BF"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8179BF" w:rsidRPr="00AB24E3" w:rsidTr="004E6804">
        <w:trPr>
          <w:jc w:val="center"/>
        </w:trPr>
        <w:tc>
          <w:tcPr>
            <w:tcW w:w="5879" w:type="dxa"/>
          </w:tcPr>
          <w:p w:rsidR="008179BF" w:rsidRPr="00452E8A" w:rsidRDefault="008179BF" w:rsidP="00452E8A">
            <w:pPr>
              <w:jc w:val="both"/>
              <w:rPr>
                <w:rFonts w:ascii="Times New Roman" w:hAnsi="Times New Roman"/>
                <w:b/>
                <w:sz w:val="20"/>
                <w:szCs w:val="20"/>
              </w:rPr>
            </w:pPr>
            <w:r w:rsidRPr="00AB24E3">
              <w:rPr>
                <w:rFonts w:ascii="Times New Roman" w:hAnsi="Times New Roman"/>
                <w:b/>
                <w:sz w:val="20"/>
                <w:szCs w:val="20"/>
              </w:rPr>
              <w:t>Career Connections:</w:t>
            </w:r>
            <w:r w:rsidR="00452E8A">
              <w:rPr>
                <w:rFonts w:ascii="Times New Roman" w:hAnsi="Times New Roman"/>
                <w:b/>
                <w:sz w:val="20"/>
                <w:szCs w:val="20"/>
              </w:rPr>
              <w:t xml:space="preserve"> </w:t>
            </w:r>
            <w:r w:rsidR="00452E8A" w:rsidRPr="004056A2">
              <w:rPr>
                <w:rFonts w:ascii="Times New Roman" w:hAnsi="Times New Roman"/>
                <w:sz w:val="22"/>
                <w:szCs w:val="22"/>
              </w:rPr>
              <w:t>educator, writer, editor,</w:t>
            </w:r>
            <w:r w:rsidR="00452E8A">
              <w:rPr>
                <w:rFonts w:ascii="Times New Roman" w:hAnsi="Times New Roman"/>
                <w:sz w:val="22"/>
                <w:szCs w:val="22"/>
              </w:rPr>
              <w:t xml:space="preserve"> archivist/historian, </w:t>
            </w:r>
            <w:r w:rsidR="00452E8A" w:rsidRPr="004056A2">
              <w:rPr>
                <w:rFonts w:ascii="Times New Roman" w:hAnsi="Times New Roman"/>
                <w:sz w:val="22"/>
                <w:szCs w:val="22"/>
              </w:rPr>
              <w:t>attorney, sales, advertising, marketing</w:t>
            </w:r>
            <w:r w:rsidR="00452E8A">
              <w:rPr>
                <w:rFonts w:ascii="Times New Roman" w:hAnsi="Times New Roman"/>
                <w:sz w:val="22"/>
                <w:szCs w:val="22"/>
              </w:rPr>
              <w:t>, public relations</w:t>
            </w:r>
            <w:r w:rsidR="00452E8A">
              <w:rPr>
                <w:rFonts w:ascii="Times New Roman" w:hAnsi="Times New Roman"/>
                <w:b/>
                <w:sz w:val="20"/>
                <w:szCs w:val="20"/>
              </w:rPr>
              <w:t>.</w:t>
            </w:r>
          </w:p>
        </w:tc>
      </w:tr>
    </w:tbl>
    <w:p w:rsidR="008179BF" w:rsidRPr="00AB24E3" w:rsidRDefault="008179BF"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8179BF" w:rsidRPr="00AB24E3" w:rsidTr="001B2E93">
        <w:trPr>
          <w:trHeight w:val="1164"/>
          <w:jc w:val="center"/>
        </w:trPr>
        <w:tc>
          <w:tcPr>
            <w:tcW w:w="9468" w:type="dxa"/>
          </w:tcPr>
          <w:p w:rsidR="000547B1" w:rsidRDefault="008179BF"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r w:rsidR="00074507">
              <w:rPr>
                <w:rFonts w:ascii="Times New Roman" w:hAnsi="Times New Roman"/>
                <w:b/>
                <w:sz w:val="20"/>
                <w:szCs w:val="20"/>
              </w:rPr>
              <w:t xml:space="preserve"> </w:t>
            </w:r>
            <w:r w:rsidR="000547B1">
              <w:rPr>
                <w:rFonts w:ascii="Times New Roman" w:hAnsi="Times New Roman"/>
                <w:b/>
                <w:sz w:val="20"/>
                <w:szCs w:val="20"/>
              </w:rPr>
              <w:t>Student will conduct research from a number of sources on an on-going topic (i.e., election, political issue, investigation, scientific discovery, athletic season), and write a series of research-based essays or articles as the story evolves over time.</w:t>
            </w:r>
            <w:r w:rsidR="008D6768">
              <w:rPr>
                <w:rFonts w:ascii="Times New Roman" w:hAnsi="Times New Roman"/>
                <w:b/>
                <w:sz w:val="20"/>
                <w:szCs w:val="20"/>
              </w:rPr>
              <w:t xml:space="preserve"> This lesson can be carried out over the course of a month, a quarter, or a semester.</w:t>
            </w:r>
          </w:p>
          <w:p w:rsidR="008179BF" w:rsidRPr="001B2E93" w:rsidRDefault="000547B1" w:rsidP="00CD5889">
            <w:pPr>
              <w:jc w:val="both"/>
              <w:rPr>
                <w:rFonts w:ascii="Times New Roman" w:hAnsi="Times New Roman"/>
                <w:b/>
                <w:sz w:val="20"/>
                <w:szCs w:val="20"/>
              </w:rPr>
            </w:pPr>
            <w:r>
              <w:rPr>
                <w:rFonts w:ascii="Times New Roman" w:hAnsi="Times New Roman"/>
                <w:b/>
                <w:sz w:val="20"/>
                <w:szCs w:val="20"/>
              </w:rPr>
              <w:t>Across the curriculum with so</w:t>
            </w:r>
            <w:r w:rsidR="001B2E93">
              <w:rPr>
                <w:rFonts w:ascii="Times New Roman" w:hAnsi="Times New Roman"/>
                <w:b/>
                <w:sz w:val="20"/>
                <w:szCs w:val="20"/>
              </w:rPr>
              <w:t>cial studies and current events</w:t>
            </w:r>
            <w:r w:rsidR="008D6768">
              <w:rPr>
                <w:rFonts w:ascii="Times New Roman" w:hAnsi="Times New Roman"/>
                <w:b/>
                <w:sz w:val="20"/>
                <w:szCs w:val="20"/>
              </w:rPr>
              <w:t>.</w:t>
            </w:r>
          </w:p>
        </w:tc>
      </w:tr>
    </w:tbl>
    <w:p w:rsidR="008179BF" w:rsidRPr="00AB24E3" w:rsidRDefault="008179BF"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8179BF" w:rsidRPr="00AB24E3" w:rsidTr="004E6804">
        <w:trPr>
          <w:jc w:val="center"/>
        </w:trPr>
        <w:tc>
          <w:tcPr>
            <w:tcW w:w="7319" w:type="dxa"/>
          </w:tcPr>
          <w:p w:rsidR="00DE01A3" w:rsidRPr="00AB24E3" w:rsidRDefault="008179BF" w:rsidP="00DE01A3">
            <w:pPr>
              <w:jc w:val="both"/>
              <w:rPr>
                <w:rFonts w:ascii="Times New Roman" w:hAnsi="Times New Roman"/>
                <w:b/>
                <w:sz w:val="20"/>
                <w:szCs w:val="20"/>
              </w:rPr>
            </w:pPr>
            <w:r w:rsidRPr="00AB24E3">
              <w:rPr>
                <w:rFonts w:ascii="Times New Roman" w:hAnsi="Times New Roman"/>
                <w:b/>
                <w:sz w:val="20"/>
                <w:szCs w:val="20"/>
              </w:rPr>
              <w:t>Literature Connections/</w:t>
            </w:r>
            <w:r w:rsidR="00DE01A3">
              <w:rPr>
                <w:rFonts w:ascii="Times New Roman" w:hAnsi="Times New Roman"/>
                <w:b/>
                <w:sz w:val="20"/>
                <w:szCs w:val="20"/>
              </w:rPr>
              <w:t>Resources:</w:t>
            </w:r>
          </w:p>
          <w:p w:rsidR="00DE01A3" w:rsidRDefault="008076D2" w:rsidP="00DE01A3">
            <w:pPr>
              <w:pStyle w:val="ListParagraph"/>
              <w:numPr>
                <w:ilvl w:val="0"/>
                <w:numId w:val="1"/>
              </w:numPr>
              <w:jc w:val="both"/>
              <w:rPr>
                <w:rFonts w:ascii="Times New Roman" w:hAnsi="Times New Roman"/>
                <w:sz w:val="20"/>
                <w:szCs w:val="20"/>
              </w:rPr>
            </w:pPr>
            <w:hyperlink r:id="rId160" w:history="1">
              <w:r w:rsidR="00DE01A3" w:rsidRPr="00901F21">
                <w:rPr>
                  <w:rStyle w:val="Hyperlink"/>
                  <w:rFonts w:ascii="Times New Roman" w:hAnsi="Times New Roman"/>
                  <w:sz w:val="20"/>
                  <w:szCs w:val="20"/>
                </w:rPr>
                <w:t>http://www.readwritethink.org/classroom-resources/lesson-plans/scaffolding-methods-research-paper-1155.html</w:t>
              </w:r>
            </w:hyperlink>
          </w:p>
          <w:p w:rsidR="00DE01A3" w:rsidRPr="00C173D1" w:rsidRDefault="008076D2" w:rsidP="00DE01A3">
            <w:pPr>
              <w:pStyle w:val="ListParagraph"/>
              <w:numPr>
                <w:ilvl w:val="0"/>
                <w:numId w:val="1"/>
              </w:numPr>
              <w:jc w:val="both"/>
              <w:rPr>
                <w:rFonts w:ascii="Times New Roman" w:hAnsi="Times New Roman"/>
                <w:sz w:val="20"/>
                <w:szCs w:val="20"/>
              </w:rPr>
            </w:pPr>
            <w:hyperlink r:id="rId161" w:history="1">
              <w:r w:rsidR="00DE01A3" w:rsidRPr="00C173D1">
                <w:rPr>
                  <w:rStyle w:val="Hyperlink"/>
                  <w:rFonts w:ascii="Times New Roman" w:hAnsi="Times New Roman"/>
                  <w:sz w:val="20"/>
                  <w:szCs w:val="20"/>
                </w:rPr>
                <w:t>http://thewritesource.com/books/handbooks/writers_inc/</w:t>
              </w:r>
            </w:hyperlink>
          </w:p>
          <w:p w:rsidR="00DE01A3" w:rsidRDefault="008076D2" w:rsidP="00DE01A3">
            <w:pPr>
              <w:pStyle w:val="ListParagraph"/>
              <w:numPr>
                <w:ilvl w:val="0"/>
                <w:numId w:val="1"/>
              </w:numPr>
              <w:jc w:val="both"/>
              <w:rPr>
                <w:rFonts w:ascii="Times New Roman" w:hAnsi="Times New Roman"/>
                <w:sz w:val="20"/>
                <w:szCs w:val="20"/>
              </w:rPr>
            </w:pPr>
            <w:hyperlink r:id="rId162" w:history="1">
              <w:r w:rsidR="00DE01A3" w:rsidRPr="00901F21">
                <w:rPr>
                  <w:rStyle w:val="Hyperlink"/>
                  <w:rFonts w:ascii="Times New Roman" w:hAnsi="Times New Roman"/>
                  <w:sz w:val="20"/>
                  <w:szCs w:val="20"/>
                </w:rPr>
                <w:t>http://www.acdsnet.org/uploads/file/library/MS_Research_Guide.pdf</w:t>
              </w:r>
            </w:hyperlink>
          </w:p>
          <w:p w:rsidR="00DE01A3" w:rsidRDefault="008076D2" w:rsidP="00DE01A3">
            <w:pPr>
              <w:pStyle w:val="ListParagraph"/>
              <w:numPr>
                <w:ilvl w:val="0"/>
                <w:numId w:val="1"/>
              </w:numPr>
              <w:jc w:val="both"/>
              <w:rPr>
                <w:rFonts w:ascii="Times New Roman" w:hAnsi="Times New Roman"/>
                <w:sz w:val="20"/>
                <w:szCs w:val="20"/>
              </w:rPr>
            </w:pPr>
            <w:hyperlink r:id="rId163" w:history="1">
              <w:r w:rsidR="00DE01A3" w:rsidRPr="00901F21">
                <w:rPr>
                  <w:rStyle w:val="Hyperlink"/>
                  <w:rFonts w:ascii="Times New Roman" w:hAnsi="Times New Roman"/>
                  <w:sz w:val="20"/>
                  <w:szCs w:val="20"/>
                </w:rPr>
                <w:t>http://www.middleschooldebate.com/topics/topicresearch.htm</w:t>
              </w:r>
            </w:hyperlink>
          </w:p>
          <w:p w:rsidR="00DE01A3" w:rsidRPr="00F014E7" w:rsidRDefault="00DE01A3" w:rsidP="00DE01A3">
            <w:pPr>
              <w:pStyle w:val="ListParagraph"/>
              <w:numPr>
                <w:ilvl w:val="0"/>
                <w:numId w:val="1"/>
              </w:numPr>
              <w:jc w:val="both"/>
              <w:rPr>
                <w:rFonts w:ascii="Times New Roman" w:hAnsi="Times New Roman"/>
                <w:sz w:val="20"/>
                <w:szCs w:val="20"/>
              </w:rPr>
            </w:pPr>
            <w:r>
              <w:rPr>
                <w:rFonts w:ascii="Times New Roman" w:hAnsi="Times New Roman"/>
                <w:sz w:val="20"/>
                <w:szCs w:val="20"/>
              </w:rPr>
              <w:t>Prezi.com</w:t>
            </w:r>
          </w:p>
          <w:p w:rsidR="008179BF" w:rsidRPr="00DE01A3" w:rsidRDefault="00DE01A3" w:rsidP="00DE01A3">
            <w:pPr>
              <w:pStyle w:val="ListParagraph"/>
              <w:numPr>
                <w:ilvl w:val="0"/>
                <w:numId w:val="1"/>
              </w:numPr>
              <w:jc w:val="both"/>
              <w:rPr>
                <w:rFonts w:ascii="Times New Roman" w:hAnsi="Times New Roman"/>
                <w:sz w:val="20"/>
                <w:szCs w:val="20"/>
              </w:rPr>
            </w:pPr>
            <w:r>
              <w:rPr>
                <w:rFonts w:ascii="Times New Roman" w:hAnsi="Times New Roman"/>
                <w:sz w:val="20"/>
                <w:szCs w:val="20"/>
              </w:rPr>
              <w:t>Ahead.com</w:t>
            </w:r>
          </w:p>
          <w:p w:rsidR="008179BF" w:rsidRPr="00AB24E3" w:rsidRDefault="008179BF" w:rsidP="00CD5889">
            <w:pPr>
              <w:jc w:val="both"/>
              <w:rPr>
                <w:rFonts w:ascii="Times New Roman" w:hAnsi="Times New Roman"/>
                <w:sz w:val="20"/>
                <w:szCs w:val="20"/>
              </w:rPr>
            </w:pPr>
          </w:p>
        </w:tc>
      </w:tr>
    </w:tbl>
    <w:p w:rsidR="008179BF" w:rsidRPr="00AB24E3" w:rsidRDefault="008179BF" w:rsidP="00CD5889">
      <w:pPr>
        <w:jc w:val="both"/>
        <w:rPr>
          <w:rFonts w:ascii="Times New Roman" w:hAnsi="Times New Roman"/>
        </w:rPr>
      </w:pPr>
    </w:p>
    <w:p w:rsidR="00275AC0" w:rsidRPr="00AB24E3" w:rsidRDefault="00275AC0"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275AC0" w:rsidRPr="00AB24E3" w:rsidTr="004E6804">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275AC0"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275AC0" w:rsidRPr="00AB24E3">
              <w:rPr>
                <w:rFonts w:ascii="Times New Roman" w:hAnsi="Times New Roman"/>
                <w:b/>
                <w:sz w:val="20"/>
                <w:szCs w:val="20"/>
              </w:rPr>
              <w:t xml:space="preserve">: </w:t>
            </w:r>
            <w:r w:rsidR="005070B0" w:rsidRPr="00AB24E3">
              <w:rPr>
                <w:rFonts w:ascii="Times New Roman" w:hAnsi="Times New Roman"/>
                <w:b/>
                <w:sz w:val="20"/>
                <w:szCs w:val="20"/>
              </w:rPr>
              <w:t>7</w:t>
            </w:r>
            <w:r w:rsidR="00275AC0" w:rsidRPr="00AB24E3">
              <w:rPr>
                <w:rFonts w:ascii="Times New Roman" w:hAnsi="Times New Roman"/>
                <w:b/>
                <w:sz w:val="20"/>
                <w:szCs w:val="20"/>
              </w:rPr>
              <w:t>.30</w:t>
            </w:r>
          </w:p>
          <w:p w:rsidR="005070B0" w:rsidRPr="00950542" w:rsidRDefault="005070B0" w:rsidP="005070B0">
            <w:pPr>
              <w:pStyle w:val="Default"/>
              <w:ind w:left="352"/>
              <w:rPr>
                <w:color w:val="auto"/>
                <w:sz w:val="22"/>
                <w:szCs w:val="22"/>
              </w:rPr>
            </w:pPr>
            <w:r w:rsidRPr="00950542">
              <w:rPr>
                <w:color w:val="auto"/>
                <w:sz w:val="22"/>
                <w:szCs w:val="22"/>
              </w:rPr>
              <w:t xml:space="preserve">Engage effectively in a range of collaborative discussions (one-on-one, in groups, and teacher-led) with diverse partners on </w:t>
            </w:r>
            <w:r w:rsidRPr="00950542">
              <w:rPr>
                <w:i/>
                <w:iCs/>
                <w:color w:val="auto"/>
                <w:sz w:val="22"/>
                <w:szCs w:val="22"/>
              </w:rPr>
              <w:t>Grade 7 topics, texts, and issues</w:t>
            </w:r>
            <w:r w:rsidRPr="00950542">
              <w:rPr>
                <w:color w:val="auto"/>
                <w:sz w:val="22"/>
                <w:szCs w:val="22"/>
              </w:rPr>
              <w:t xml:space="preserve">, building on others’ ideas and expressing their own clearly. </w:t>
            </w:r>
          </w:p>
          <w:p w:rsidR="005070B0" w:rsidRPr="00AB24E3" w:rsidRDefault="005070B0" w:rsidP="005070B0">
            <w:pPr>
              <w:pStyle w:val="Default"/>
              <w:ind w:left="892" w:hanging="180"/>
              <w:rPr>
                <w:sz w:val="18"/>
                <w:szCs w:val="18"/>
              </w:rPr>
            </w:pPr>
            <w:r w:rsidRPr="00950542">
              <w:rPr>
                <w:color w:val="auto"/>
                <w:sz w:val="22"/>
                <w:szCs w:val="22"/>
              </w:rPr>
              <w:t>a. Come to</w:t>
            </w:r>
            <w:r w:rsidRPr="00AB24E3">
              <w:rPr>
                <w:sz w:val="22"/>
                <w:szCs w:val="22"/>
              </w:rPr>
              <w:t xml:space="preserve"> discussions prepared, having read or researched material under study; explicitly draw on that preparation by referring to evidence on the topic, text, or issue to probe and reflect on ideas under discussion. </w:t>
            </w:r>
          </w:p>
          <w:p w:rsidR="005070B0" w:rsidRPr="00AB24E3" w:rsidRDefault="005070B0" w:rsidP="005070B0">
            <w:pPr>
              <w:pStyle w:val="Default"/>
              <w:pageBreakBefore/>
              <w:ind w:left="892" w:hanging="180"/>
              <w:rPr>
                <w:sz w:val="22"/>
                <w:szCs w:val="22"/>
              </w:rPr>
            </w:pPr>
            <w:r w:rsidRPr="00AB24E3">
              <w:rPr>
                <w:sz w:val="22"/>
                <w:szCs w:val="22"/>
              </w:rPr>
              <w:t xml:space="preserve">b. Follow rules for collegial discussions, track progress toward specific goals and deadlines, and define individual roles as needed. </w:t>
            </w:r>
          </w:p>
          <w:p w:rsidR="005070B0" w:rsidRPr="00AB24E3" w:rsidRDefault="005070B0" w:rsidP="005070B0">
            <w:pPr>
              <w:pStyle w:val="Default"/>
              <w:ind w:left="892" w:hanging="180"/>
              <w:rPr>
                <w:sz w:val="22"/>
                <w:szCs w:val="22"/>
              </w:rPr>
            </w:pPr>
            <w:r w:rsidRPr="00AB24E3">
              <w:rPr>
                <w:sz w:val="22"/>
                <w:szCs w:val="22"/>
              </w:rPr>
              <w:t xml:space="preserve">c. Pose questions that elicit elaboration and respond to others’ questions and comments with relevant observations and ideas that bring the discussion back on topic as needed. </w:t>
            </w:r>
          </w:p>
          <w:p w:rsidR="00275AC0" w:rsidRPr="00AB24E3" w:rsidRDefault="005070B0" w:rsidP="005070B0">
            <w:pPr>
              <w:ind w:left="892" w:hanging="180"/>
              <w:jc w:val="both"/>
              <w:rPr>
                <w:rFonts w:ascii="Times New Roman" w:hAnsi="Times New Roman"/>
                <w:sz w:val="20"/>
                <w:szCs w:val="20"/>
              </w:rPr>
            </w:pPr>
            <w:r w:rsidRPr="00AB24E3">
              <w:rPr>
                <w:rFonts w:ascii="Times New Roman" w:hAnsi="Times New Roman"/>
                <w:sz w:val="22"/>
                <w:szCs w:val="22"/>
              </w:rPr>
              <w:t>d. Acknowledge new information expressed by others and, when warranted, modify their own views.</w:t>
            </w:r>
          </w:p>
        </w:tc>
      </w:tr>
      <w:tr w:rsidR="00275AC0" w:rsidRPr="00AB24E3" w:rsidTr="004E6804">
        <w:trPr>
          <w:jc w:val="center"/>
        </w:trPr>
        <w:tc>
          <w:tcPr>
            <w:tcW w:w="3147" w:type="dxa"/>
            <w:tcBorders>
              <w:top w:val="single" w:sz="18" w:space="0" w:color="auto"/>
            </w:tcBorders>
          </w:tcPr>
          <w:p w:rsidR="00275AC0" w:rsidRPr="00AB24E3" w:rsidRDefault="00275AC0"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5070B0" w:rsidRPr="00AB24E3" w:rsidRDefault="00531165" w:rsidP="005070B0">
            <w:pPr>
              <w:pStyle w:val="Default"/>
              <w:ind w:left="352"/>
              <w:rPr>
                <w:sz w:val="22"/>
                <w:szCs w:val="22"/>
              </w:rPr>
            </w:pPr>
            <w:r w:rsidRPr="00AB24E3">
              <w:rPr>
                <w:sz w:val="22"/>
                <w:szCs w:val="22"/>
              </w:rPr>
              <w:t xml:space="preserve">Students can </w:t>
            </w:r>
            <w:r w:rsidR="005070B0" w:rsidRPr="00AB24E3">
              <w:rPr>
                <w:sz w:val="22"/>
                <w:szCs w:val="22"/>
              </w:rPr>
              <w:t xml:space="preserve">engage effectively in a range of collaborative discussions (one-on-one, in groups, and teacher-led) with diverse partners on </w:t>
            </w:r>
            <w:r w:rsidR="005070B0" w:rsidRPr="00AB24E3">
              <w:rPr>
                <w:i/>
                <w:iCs/>
                <w:sz w:val="22"/>
                <w:szCs w:val="22"/>
              </w:rPr>
              <w:t>Grade 7 topics, texts, and issues</w:t>
            </w:r>
            <w:r w:rsidR="005070B0" w:rsidRPr="00AB24E3">
              <w:rPr>
                <w:sz w:val="22"/>
                <w:szCs w:val="22"/>
              </w:rPr>
              <w:t xml:space="preserve">, building on others’ ideas and expressing their own clearly. </w:t>
            </w:r>
          </w:p>
          <w:p w:rsidR="005070B0" w:rsidRPr="00AB24E3" w:rsidRDefault="005070B0" w:rsidP="005070B0">
            <w:pPr>
              <w:pStyle w:val="Default"/>
              <w:ind w:left="892" w:hanging="180"/>
              <w:rPr>
                <w:sz w:val="18"/>
                <w:szCs w:val="18"/>
              </w:rPr>
            </w:pPr>
            <w:r w:rsidRPr="00AB24E3">
              <w:rPr>
                <w:sz w:val="22"/>
                <w:szCs w:val="22"/>
              </w:rPr>
              <w:t xml:space="preserve">a. Come to discussions prepared, having read or researched material under study; explicitly draw on that preparation by referring to evidence on the topic, text, or issue to probe and reflect on ideas under discussion. </w:t>
            </w:r>
          </w:p>
          <w:p w:rsidR="005070B0" w:rsidRPr="00AB24E3" w:rsidRDefault="005070B0" w:rsidP="005070B0">
            <w:pPr>
              <w:pStyle w:val="Default"/>
              <w:pageBreakBefore/>
              <w:ind w:left="892" w:hanging="180"/>
              <w:rPr>
                <w:sz w:val="22"/>
                <w:szCs w:val="22"/>
              </w:rPr>
            </w:pPr>
            <w:r w:rsidRPr="00AB24E3">
              <w:rPr>
                <w:sz w:val="22"/>
                <w:szCs w:val="22"/>
              </w:rPr>
              <w:t xml:space="preserve">b. Follow rules for collegial discussions, track progress toward specific goals and deadlines, and define individual roles as needed. </w:t>
            </w:r>
          </w:p>
          <w:p w:rsidR="005070B0" w:rsidRPr="00AB24E3" w:rsidRDefault="005070B0" w:rsidP="005070B0">
            <w:pPr>
              <w:pStyle w:val="Default"/>
              <w:ind w:left="892" w:hanging="180"/>
              <w:rPr>
                <w:sz w:val="22"/>
                <w:szCs w:val="22"/>
              </w:rPr>
            </w:pPr>
            <w:r w:rsidRPr="00AB24E3">
              <w:rPr>
                <w:sz w:val="22"/>
                <w:szCs w:val="22"/>
              </w:rPr>
              <w:t xml:space="preserve">c. Pose questions that elicit elaboration and respond to others’ questions and comments with relevant observations and ideas that bring the discussion back on topic as needed. </w:t>
            </w:r>
          </w:p>
          <w:p w:rsidR="00275AC0" w:rsidRPr="00AB24E3" w:rsidRDefault="005070B0" w:rsidP="005070B0">
            <w:pPr>
              <w:ind w:left="892" w:hanging="180"/>
              <w:rPr>
                <w:rFonts w:ascii="Times New Roman" w:hAnsi="Times New Roman"/>
                <w:spacing w:val="-4"/>
                <w:sz w:val="20"/>
                <w:szCs w:val="20"/>
              </w:rPr>
            </w:pPr>
            <w:r w:rsidRPr="00AB24E3">
              <w:rPr>
                <w:rFonts w:ascii="Times New Roman" w:hAnsi="Times New Roman"/>
                <w:sz w:val="22"/>
                <w:szCs w:val="22"/>
              </w:rPr>
              <w:t>d. Acknowledge new information expressed by others and, when warranted, modify their own views.</w:t>
            </w:r>
          </w:p>
        </w:tc>
        <w:tc>
          <w:tcPr>
            <w:tcW w:w="3240" w:type="dxa"/>
            <w:tcBorders>
              <w:top w:val="single" w:sz="18" w:space="0" w:color="auto"/>
            </w:tcBorders>
          </w:tcPr>
          <w:p w:rsidR="00275AC0" w:rsidRPr="00AB24E3" w:rsidRDefault="00275AC0"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134AE1" w:rsidRPr="00134AE1" w:rsidRDefault="00134AE1" w:rsidP="00134AE1">
            <w:pPr>
              <w:ind w:left="342"/>
              <w:jc w:val="both"/>
              <w:rPr>
                <w:rFonts w:ascii="Times New Roman" w:hAnsi="Times New Roman"/>
                <w:spacing w:val="-4"/>
                <w:sz w:val="22"/>
                <w:szCs w:val="22"/>
              </w:rPr>
            </w:pPr>
            <w:r w:rsidRPr="00134AE1">
              <w:rPr>
                <w:rFonts w:ascii="Times New Roman" w:hAnsi="Times New Roman"/>
                <w:spacing w:val="-4"/>
                <w:sz w:val="22"/>
                <w:szCs w:val="22"/>
              </w:rPr>
              <w:t>Students participate in group and whole-class discussion on a number of topics, texts and issues. Students refer to prepared material in discussions, which an emphasis on listening, order, appropriate response and inquiry, and an open mind toward diverse viewpoints.</w:t>
            </w:r>
          </w:p>
          <w:p w:rsidR="00275AC0" w:rsidRPr="00AB24E3" w:rsidRDefault="00275AC0" w:rsidP="00134AE1">
            <w:pPr>
              <w:ind w:left="342"/>
              <w:jc w:val="both"/>
              <w:rPr>
                <w:rFonts w:ascii="Times New Roman" w:hAnsi="Times New Roman"/>
                <w:spacing w:val="-4"/>
                <w:sz w:val="20"/>
                <w:szCs w:val="20"/>
              </w:rPr>
            </w:pPr>
          </w:p>
        </w:tc>
        <w:tc>
          <w:tcPr>
            <w:tcW w:w="2993" w:type="dxa"/>
            <w:tcBorders>
              <w:top w:val="single" w:sz="18" w:space="0" w:color="auto"/>
            </w:tcBorders>
          </w:tcPr>
          <w:p w:rsidR="00275AC0" w:rsidRPr="00AB24E3" w:rsidRDefault="00275AC0"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275AC0" w:rsidRPr="00C63601" w:rsidRDefault="00C63601" w:rsidP="00C63601">
            <w:pPr>
              <w:ind w:left="342"/>
              <w:jc w:val="both"/>
              <w:rPr>
                <w:rFonts w:ascii="Times New Roman" w:hAnsi="Times New Roman"/>
                <w:spacing w:val="-4"/>
                <w:sz w:val="22"/>
                <w:szCs w:val="22"/>
              </w:rPr>
            </w:pPr>
            <w:r w:rsidRPr="00C63601">
              <w:rPr>
                <w:rFonts w:ascii="Times New Roman" w:hAnsi="Times New Roman"/>
                <w:spacing w:val="-4"/>
                <w:sz w:val="22"/>
                <w:szCs w:val="22"/>
              </w:rPr>
              <w:t xml:space="preserve">Students will now take what they know about informal discussions and debates and </w:t>
            </w:r>
            <w:r>
              <w:rPr>
                <w:rFonts w:ascii="Times New Roman" w:hAnsi="Times New Roman"/>
                <w:spacing w:val="-4"/>
                <w:sz w:val="22"/>
                <w:szCs w:val="22"/>
              </w:rPr>
              <w:t xml:space="preserve">evolve toward a more </w:t>
            </w:r>
            <w:r w:rsidRPr="00C63601">
              <w:rPr>
                <w:rFonts w:ascii="Times New Roman" w:hAnsi="Times New Roman"/>
                <w:spacing w:val="-4"/>
                <w:sz w:val="22"/>
                <w:szCs w:val="22"/>
              </w:rPr>
              <w:t xml:space="preserve">formal </w:t>
            </w:r>
            <w:r>
              <w:rPr>
                <w:rFonts w:ascii="Times New Roman" w:hAnsi="Times New Roman"/>
                <w:spacing w:val="-4"/>
                <w:sz w:val="22"/>
                <w:szCs w:val="22"/>
              </w:rPr>
              <w:t xml:space="preserve">approach </w:t>
            </w:r>
            <w:r w:rsidRPr="00C63601">
              <w:rPr>
                <w:rFonts w:ascii="Times New Roman" w:hAnsi="Times New Roman"/>
                <w:spacing w:val="-4"/>
                <w:sz w:val="22"/>
                <w:szCs w:val="22"/>
              </w:rPr>
              <w:t>by participating in a formal Lincoln-Douglas debate. They will be responsible for researching, listening, responding, and speaking.</w:t>
            </w:r>
          </w:p>
        </w:tc>
      </w:tr>
      <w:tr w:rsidR="00275AC0" w:rsidRPr="00AB24E3" w:rsidTr="004E6804">
        <w:trPr>
          <w:jc w:val="center"/>
        </w:trPr>
        <w:tc>
          <w:tcPr>
            <w:tcW w:w="9380" w:type="dxa"/>
            <w:gridSpan w:val="3"/>
          </w:tcPr>
          <w:p w:rsidR="00275AC0" w:rsidRPr="00BB6F6A" w:rsidRDefault="00275AC0" w:rsidP="00BB6F6A">
            <w:pPr>
              <w:jc w:val="both"/>
              <w:rPr>
                <w:rFonts w:ascii="Times New Roman" w:hAnsi="Times New Roman"/>
                <w:b/>
                <w:sz w:val="20"/>
                <w:szCs w:val="20"/>
              </w:rPr>
            </w:pPr>
            <w:r w:rsidRPr="00AB24E3">
              <w:rPr>
                <w:rFonts w:ascii="Times New Roman" w:hAnsi="Times New Roman"/>
                <w:b/>
                <w:sz w:val="20"/>
                <w:szCs w:val="20"/>
              </w:rPr>
              <w:t>Present and Going Forward Vocabulary:</w:t>
            </w:r>
            <w:r w:rsidR="00BB6F6A">
              <w:rPr>
                <w:rFonts w:ascii="Times New Roman" w:hAnsi="Times New Roman"/>
                <w:b/>
                <w:sz w:val="20"/>
                <w:szCs w:val="20"/>
              </w:rPr>
              <w:t xml:space="preserve"> </w:t>
            </w:r>
            <w:r w:rsidR="00BB6F6A" w:rsidRPr="00AB24E3">
              <w:rPr>
                <w:rFonts w:ascii="Times New Roman" w:hAnsi="Times New Roman"/>
                <w:b/>
                <w:sz w:val="20"/>
                <w:szCs w:val="20"/>
              </w:rPr>
              <w:t>:</w:t>
            </w:r>
            <w:r w:rsidR="00BB6F6A">
              <w:rPr>
                <w:rFonts w:ascii="Times New Roman" w:hAnsi="Times New Roman"/>
                <w:b/>
                <w:sz w:val="20"/>
                <w:szCs w:val="20"/>
              </w:rPr>
              <w:t xml:space="preserve"> collaborative, diverse, modify, relevant, elaboration, probe</w:t>
            </w:r>
          </w:p>
        </w:tc>
      </w:tr>
    </w:tbl>
    <w:p w:rsidR="00275AC0" w:rsidRPr="00AB24E3" w:rsidRDefault="00275AC0"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275AC0" w:rsidRPr="00AB24E3" w:rsidTr="004E6804">
        <w:trPr>
          <w:jc w:val="center"/>
        </w:trPr>
        <w:tc>
          <w:tcPr>
            <w:tcW w:w="5879" w:type="dxa"/>
          </w:tcPr>
          <w:p w:rsidR="00275AC0" w:rsidRPr="00BD076B" w:rsidRDefault="00275AC0" w:rsidP="00BD076B">
            <w:pPr>
              <w:jc w:val="both"/>
              <w:rPr>
                <w:rFonts w:ascii="Times New Roman" w:hAnsi="Times New Roman"/>
                <w:b/>
                <w:sz w:val="20"/>
                <w:szCs w:val="20"/>
              </w:rPr>
            </w:pPr>
            <w:r w:rsidRPr="00AB24E3">
              <w:rPr>
                <w:rFonts w:ascii="Times New Roman" w:hAnsi="Times New Roman"/>
                <w:b/>
                <w:sz w:val="20"/>
                <w:szCs w:val="20"/>
              </w:rPr>
              <w:t>Career Connections:</w:t>
            </w:r>
            <w:r w:rsidR="00BD076B">
              <w:rPr>
                <w:rFonts w:ascii="Times New Roman" w:hAnsi="Times New Roman"/>
                <w:b/>
                <w:sz w:val="20"/>
                <w:szCs w:val="20"/>
              </w:rPr>
              <w:t xml:space="preserve"> Writer, editor, educator, public relations, marketing, sales, public speaking</w:t>
            </w:r>
          </w:p>
        </w:tc>
      </w:tr>
    </w:tbl>
    <w:p w:rsidR="00275AC0" w:rsidRPr="00AB24E3" w:rsidRDefault="00275AC0"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275AC0" w:rsidRPr="00AB24E3" w:rsidTr="004E6804">
        <w:trPr>
          <w:trHeight w:val="2010"/>
          <w:jc w:val="center"/>
        </w:trPr>
        <w:tc>
          <w:tcPr>
            <w:tcW w:w="9468" w:type="dxa"/>
          </w:tcPr>
          <w:p w:rsidR="00275AC0" w:rsidRPr="00AB24E3" w:rsidRDefault="00275AC0"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275AC0" w:rsidRPr="00AB24E3" w:rsidRDefault="00C70925" w:rsidP="00CD5889">
            <w:pPr>
              <w:jc w:val="both"/>
              <w:rPr>
                <w:rFonts w:ascii="Times New Roman" w:hAnsi="Times New Roman"/>
                <w:sz w:val="20"/>
                <w:szCs w:val="20"/>
              </w:rPr>
            </w:pPr>
            <w:r>
              <w:rPr>
                <w:rFonts w:ascii="Times New Roman" w:hAnsi="Times New Roman"/>
                <w:sz w:val="20"/>
                <w:szCs w:val="20"/>
              </w:rPr>
              <w:t>The teacher will discuss the Lincoln-Douglas debates and explain how the two men squared off in public forums each of them expressing their opinion on the subject of slavery. The teacher will then divide the class into affirmative or negative sides of the resolution. Student will research their side of the topic, preparing for the formal class debate. Following a modified version of the Lincoln-Douglas format, the students will then debate each other in front of their classmates following the protocols and rules of such debates. They will be allowed to express their own opinions as long as they have reasonable proof to back up their claims. The winner</w:t>
            </w:r>
            <w:r w:rsidR="00D25BE4">
              <w:rPr>
                <w:rFonts w:ascii="Times New Roman" w:hAnsi="Times New Roman"/>
                <w:sz w:val="20"/>
                <w:szCs w:val="20"/>
              </w:rPr>
              <w:t>s</w:t>
            </w:r>
            <w:r>
              <w:rPr>
                <w:rFonts w:ascii="Times New Roman" w:hAnsi="Times New Roman"/>
                <w:sz w:val="20"/>
                <w:szCs w:val="20"/>
              </w:rPr>
              <w:t xml:space="preserve"> of each debate will be selected by the listening classmates. The students must be totally prepared and must be good listeners in order to be successful at this activity.</w:t>
            </w:r>
          </w:p>
          <w:p w:rsidR="00275AC0" w:rsidRPr="00AB24E3" w:rsidRDefault="00275AC0" w:rsidP="00CD5889">
            <w:pPr>
              <w:jc w:val="both"/>
              <w:rPr>
                <w:rFonts w:ascii="Times New Roman" w:hAnsi="Times New Roman"/>
                <w:sz w:val="20"/>
                <w:szCs w:val="20"/>
              </w:rPr>
            </w:pPr>
          </w:p>
        </w:tc>
      </w:tr>
    </w:tbl>
    <w:p w:rsidR="00275AC0" w:rsidRPr="00AB24E3" w:rsidRDefault="00275AC0"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275AC0" w:rsidRPr="00AB24E3" w:rsidTr="004E6804">
        <w:trPr>
          <w:jc w:val="center"/>
        </w:trPr>
        <w:tc>
          <w:tcPr>
            <w:tcW w:w="7319" w:type="dxa"/>
          </w:tcPr>
          <w:p w:rsidR="00275AC0" w:rsidRPr="00AB24E3" w:rsidRDefault="00275AC0"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C12DCF" w:rsidRDefault="00C12DCF" w:rsidP="00C12DCF">
            <w:pPr>
              <w:pStyle w:val="ListParagraph"/>
              <w:numPr>
                <w:ilvl w:val="0"/>
                <w:numId w:val="1"/>
              </w:numPr>
              <w:jc w:val="both"/>
              <w:rPr>
                <w:rFonts w:ascii="Times New Roman" w:hAnsi="Times New Roman"/>
                <w:sz w:val="20"/>
                <w:szCs w:val="20"/>
              </w:rPr>
            </w:pPr>
            <w:r>
              <w:rPr>
                <w:rFonts w:ascii="Times New Roman" w:hAnsi="Times New Roman"/>
                <w:sz w:val="20"/>
                <w:szCs w:val="20"/>
              </w:rPr>
              <w:t xml:space="preserve">Lincoln-Douglas Debate Format: </w:t>
            </w:r>
            <w:hyperlink r:id="rId164" w:history="1">
              <w:r w:rsidRPr="00AA5314">
                <w:rPr>
                  <w:rStyle w:val="Hyperlink"/>
                  <w:rFonts w:ascii="Times New Roman" w:hAnsi="Times New Roman"/>
                  <w:sz w:val="20"/>
                  <w:szCs w:val="20"/>
                </w:rPr>
                <w:t>http://ocw.mit.edu/courses/writing-and-humanistic-studies/21w-747-classical-rhetoric-and-modern-political-discourse-fall-2009/study-materials/MIT21W_747_01F09_study13.pdf</w:t>
              </w:r>
            </w:hyperlink>
          </w:p>
          <w:p w:rsidR="00C12DCF" w:rsidRDefault="008076D2" w:rsidP="00C12DCF">
            <w:pPr>
              <w:pStyle w:val="ListParagraph"/>
              <w:numPr>
                <w:ilvl w:val="0"/>
                <w:numId w:val="1"/>
              </w:numPr>
              <w:jc w:val="both"/>
              <w:rPr>
                <w:rFonts w:ascii="Times New Roman" w:hAnsi="Times New Roman"/>
                <w:sz w:val="20"/>
                <w:szCs w:val="20"/>
              </w:rPr>
            </w:pPr>
            <w:hyperlink r:id="rId165" w:history="1">
              <w:r w:rsidR="00C12DCF" w:rsidRPr="00AA5314">
                <w:rPr>
                  <w:rStyle w:val="Hyperlink"/>
                  <w:rFonts w:ascii="Times New Roman" w:hAnsi="Times New Roman"/>
                  <w:sz w:val="20"/>
                  <w:szCs w:val="20"/>
                </w:rPr>
                <w:t>http://www.digitalhistory.uh.edu/database/article_display.cfm?HHID=336</w:t>
              </w:r>
            </w:hyperlink>
          </w:p>
          <w:p w:rsidR="00C12DCF" w:rsidRDefault="008076D2" w:rsidP="00C12DCF">
            <w:pPr>
              <w:pStyle w:val="ListParagraph"/>
              <w:numPr>
                <w:ilvl w:val="0"/>
                <w:numId w:val="1"/>
              </w:numPr>
              <w:jc w:val="both"/>
              <w:rPr>
                <w:rFonts w:ascii="Times New Roman" w:hAnsi="Times New Roman"/>
                <w:sz w:val="20"/>
                <w:szCs w:val="20"/>
              </w:rPr>
            </w:pPr>
            <w:hyperlink r:id="rId166" w:history="1">
              <w:r w:rsidR="00C12DCF" w:rsidRPr="00AA5314">
                <w:rPr>
                  <w:rStyle w:val="Hyperlink"/>
                  <w:rFonts w:ascii="Times New Roman" w:hAnsi="Times New Roman"/>
                  <w:sz w:val="20"/>
                  <w:szCs w:val="20"/>
                </w:rPr>
                <w:t>http://www.nps.gov/liho/historyculture/debates.htm</w:t>
              </w:r>
            </w:hyperlink>
          </w:p>
          <w:p w:rsidR="0054140B" w:rsidRPr="0054140B" w:rsidRDefault="00C12DCF" w:rsidP="0054140B">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54140B" w:rsidRDefault="008076D2" w:rsidP="0054140B">
            <w:pPr>
              <w:pStyle w:val="ListParagraph"/>
              <w:numPr>
                <w:ilvl w:val="0"/>
                <w:numId w:val="1"/>
              </w:numPr>
              <w:jc w:val="both"/>
              <w:rPr>
                <w:rFonts w:ascii="Times New Roman" w:hAnsi="Times New Roman"/>
                <w:sz w:val="20"/>
                <w:szCs w:val="20"/>
              </w:rPr>
            </w:pPr>
            <w:hyperlink r:id="rId167" w:history="1">
              <w:r w:rsidR="0054140B" w:rsidRPr="00AA5314">
                <w:rPr>
                  <w:rStyle w:val="Hyperlink"/>
                  <w:rFonts w:ascii="Times New Roman" w:hAnsi="Times New Roman"/>
                  <w:sz w:val="20"/>
                  <w:szCs w:val="20"/>
                </w:rPr>
                <w:t>http://www.ushistory.org/us/32b.asp</w:t>
              </w:r>
            </w:hyperlink>
          </w:p>
          <w:p w:rsidR="0054140B" w:rsidRDefault="008076D2" w:rsidP="0054140B">
            <w:pPr>
              <w:pStyle w:val="ListParagraph"/>
              <w:numPr>
                <w:ilvl w:val="0"/>
                <w:numId w:val="1"/>
              </w:numPr>
              <w:jc w:val="both"/>
              <w:rPr>
                <w:rFonts w:ascii="Times New Roman" w:hAnsi="Times New Roman"/>
                <w:sz w:val="20"/>
                <w:szCs w:val="20"/>
              </w:rPr>
            </w:pPr>
            <w:hyperlink r:id="rId168" w:history="1">
              <w:r w:rsidR="0054140B" w:rsidRPr="00AA5314">
                <w:rPr>
                  <w:rStyle w:val="Hyperlink"/>
                  <w:rFonts w:ascii="Times New Roman" w:hAnsi="Times New Roman"/>
                  <w:sz w:val="20"/>
                  <w:szCs w:val="20"/>
                </w:rPr>
                <w:t>www.loc.gov</w:t>
              </w:r>
            </w:hyperlink>
          </w:p>
          <w:p w:rsidR="0054140B" w:rsidRDefault="0054140B" w:rsidP="0054140B">
            <w:pPr>
              <w:pStyle w:val="ListParagraph"/>
              <w:numPr>
                <w:ilvl w:val="0"/>
                <w:numId w:val="1"/>
              </w:numPr>
              <w:rPr>
                <w:rFonts w:ascii="Times New Roman" w:hAnsi="Times New Roman"/>
                <w:sz w:val="20"/>
                <w:szCs w:val="20"/>
              </w:rPr>
            </w:pPr>
            <w:r>
              <w:rPr>
                <w:rFonts w:ascii="Times New Roman" w:hAnsi="Times New Roman"/>
                <w:sz w:val="20"/>
                <w:szCs w:val="20"/>
              </w:rPr>
              <w:t xml:space="preserve">Lincoln-Douglas debate topics: </w:t>
            </w:r>
            <w:hyperlink r:id="rId169" w:history="1">
              <w:r w:rsidRPr="00AA5314">
                <w:rPr>
                  <w:rStyle w:val="Hyperlink"/>
                  <w:rFonts w:ascii="Times New Roman" w:hAnsi="Times New Roman"/>
                  <w:sz w:val="20"/>
                  <w:szCs w:val="20"/>
                </w:rPr>
                <w:t>http://www.nflonline.org/StudentResources/PastLincolnDouglasTopics</w:t>
              </w:r>
            </w:hyperlink>
          </w:p>
          <w:p w:rsidR="00275AC0" w:rsidRPr="00AB24E3" w:rsidRDefault="00275AC0" w:rsidP="00CD5889">
            <w:pPr>
              <w:jc w:val="both"/>
              <w:rPr>
                <w:rFonts w:ascii="Times New Roman" w:hAnsi="Times New Roman"/>
                <w:sz w:val="20"/>
                <w:szCs w:val="20"/>
              </w:rPr>
            </w:pPr>
          </w:p>
        </w:tc>
      </w:tr>
    </w:tbl>
    <w:p w:rsidR="00275AC0" w:rsidRPr="00AB24E3" w:rsidRDefault="00275AC0"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275AC0" w:rsidRPr="00AB24E3" w:rsidTr="004E6804">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275AC0"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275AC0" w:rsidRPr="00AB24E3">
              <w:rPr>
                <w:rFonts w:ascii="Times New Roman" w:hAnsi="Times New Roman"/>
                <w:b/>
                <w:sz w:val="20"/>
                <w:szCs w:val="20"/>
              </w:rPr>
              <w:t xml:space="preserve">: </w:t>
            </w:r>
            <w:r w:rsidR="005070B0" w:rsidRPr="00AB24E3">
              <w:rPr>
                <w:rFonts w:ascii="Times New Roman" w:hAnsi="Times New Roman"/>
                <w:b/>
                <w:sz w:val="20"/>
                <w:szCs w:val="20"/>
              </w:rPr>
              <w:t>7</w:t>
            </w:r>
            <w:r w:rsidR="00275AC0" w:rsidRPr="00AB24E3">
              <w:rPr>
                <w:rFonts w:ascii="Times New Roman" w:hAnsi="Times New Roman"/>
                <w:b/>
                <w:sz w:val="20"/>
                <w:szCs w:val="20"/>
              </w:rPr>
              <w:t>.31</w:t>
            </w:r>
          </w:p>
          <w:p w:rsidR="00275AC0" w:rsidRPr="00AB24E3" w:rsidRDefault="005070B0" w:rsidP="005070B0">
            <w:pPr>
              <w:ind w:left="352"/>
              <w:jc w:val="both"/>
              <w:rPr>
                <w:rFonts w:ascii="Times New Roman" w:hAnsi="Times New Roman"/>
                <w:sz w:val="20"/>
                <w:szCs w:val="20"/>
              </w:rPr>
            </w:pPr>
            <w:r w:rsidRPr="00AB24E3">
              <w:rPr>
                <w:rFonts w:ascii="Times New Roman" w:hAnsi="Times New Roman"/>
                <w:sz w:val="22"/>
                <w:szCs w:val="22"/>
              </w:rPr>
              <w:t>Analyze the main ideas and supporting details presented in diverse media and formats (e.g., visually, quantitatively, orally) and explain how the ideas clarify a topic, text, or issue under study.</w:t>
            </w:r>
          </w:p>
        </w:tc>
      </w:tr>
      <w:tr w:rsidR="00275AC0" w:rsidRPr="00AB24E3" w:rsidTr="004E6804">
        <w:trPr>
          <w:jc w:val="center"/>
        </w:trPr>
        <w:tc>
          <w:tcPr>
            <w:tcW w:w="3147" w:type="dxa"/>
            <w:tcBorders>
              <w:top w:val="single" w:sz="18" w:space="0" w:color="auto"/>
            </w:tcBorders>
          </w:tcPr>
          <w:p w:rsidR="00275AC0" w:rsidRPr="00AB24E3" w:rsidRDefault="00275AC0"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275AC0" w:rsidRPr="00AB24E3" w:rsidRDefault="00531165" w:rsidP="005070B0">
            <w:pPr>
              <w:ind w:left="892" w:hanging="180"/>
              <w:jc w:val="both"/>
              <w:rPr>
                <w:rFonts w:ascii="Times New Roman" w:hAnsi="Times New Roman"/>
                <w:spacing w:val="-4"/>
                <w:sz w:val="20"/>
                <w:szCs w:val="20"/>
              </w:rPr>
            </w:pPr>
            <w:r w:rsidRPr="00AB24E3">
              <w:rPr>
                <w:rFonts w:ascii="Times New Roman" w:hAnsi="Times New Roman"/>
                <w:sz w:val="22"/>
                <w:szCs w:val="22"/>
              </w:rPr>
              <w:t xml:space="preserve">Students can </w:t>
            </w:r>
            <w:r w:rsidR="005070B0" w:rsidRPr="00AB24E3">
              <w:rPr>
                <w:rFonts w:ascii="Times New Roman" w:hAnsi="Times New Roman"/>
                <w:sz w:val="22"/>
                <w:szCs w:val="22"/>
              </w:rPr>
              <w:t>analyze the main ideas and supporting details presented in diverse media and formats (e.g., visually, quantitatively, orally) and explain how the ideas clarify a topic, text, or issue under study.</w:t>
            </w:r>
          </w:p>
        </w:tc>
        <w:tc>
          <w:tcPr>
            <w:tcW w:w="3240" w:type="dxa"/>
            <w:tcBorders>
              <w:top w:val="single" w:sz="18" w:space="0" w:color="auto"/>
            </w:tcBorders>
          </w:tcPr>
          <w:p w:rsidR="00275AC0" w:rsidRPr="00AB24E3" w:rsidRDefault="00275AC0"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275AC0" w:rsidRPr="0074064F" w:rsidRDefault="0074064F" w:rsidP="00CD5889">
            <w:pPr>
              <w:ind w:left="342"/>
              <w:jc w:val="both"/>
              <w:rPr>
                <w:rFonts w:ascii="Times New Roman" w:hAnsi="Times New Roman"/>
                <w:spacing w:val="-4"/>
                <w:sz w:val="22"/>
                <w:szCs w:val="22"/>
              </w:rPr>
            </w:pPr>
            <w:r w:rsidRPr="0074064F">
              <w:rPr>
                <w:rFonts w:ascii="Times New Roman" w:hAnsi="Times New Roman"/>
                <w:spacing w:val="-4"/>
                <w:sz w:val="22"/>
                <w:szCs w:val="22"/>
              </w:rPr>
              <w:t>Students are analyzing the main ideas and supporting details presented in diverse media and formats, including written, oral, and visual. They can also explain how the ideas presented clarify a topic, the text, or the issue.</w:t>
            </w:r>
          </w:p>
        </w:tc>
        <w:tc>
          <w:tcPr>
            <w:tcW w:w="2993" w:type="dxa"/>
            <w:tcBorders>
              <w:top w:val="single" w:sz="18" w:space="0" w:color="auto"/>
            </w:tcBorders>
          </w:tcPr>
          <w:p w:rsidR="00275AC0" w:rsidRPr="00AB24E3" w:rsidRDefault="00275AC0"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275AC0" w:rsidRPr="00882CDF" w:rsidRDefault="00882CDF" w:rsidP="00CD5889">
            <w:pPr>
              <w:ind w:left="342"/>
              <w:jc w:val="both"/>
              <w:rPr>
                <w:rFonts w:ascii="Times New Roman" w:hAnsi="Times New Roman"/>
                <w:spacing w:val="-4"/>
                <w:sz w:val="22"/>
                <w:szCs w:val="22"/>
              </w:rPr>
            </w:pPr>
            <w:r w:rsidRPr="00882CDF">
              <w:rPr>
                <w:rFonts w:ascii="Times New Roman" w:hAnsi="Times New Roman"/>
                <w:spacing w:val="-4"/>
                <w:sz w:val="22"/>
                <w:szCs w:val="22"/>
              </w:rPr>
              <w:t>Students will now take the supporting ideas and main ideas and create a podcast. They will be responsible for writing, editing and creating.</w:t>
            </w:r>
          </w:p>
        </w:tc>
      </w:tr>
      <w:tr w:rsidR="00275AC0" w:rsidRPr="00AB24E3" w:rsidTr="004E6804">
        <w:trPr>
          <w:jc w:val="center"/>
        </w:trPr>
        <w:tc>
          <w:tcPr>
            <w:tcW w:w="9380" w:type="dxa"/>
            <w:gridSpan w:val="3"/>
          </w:tcPr>
          <w:p w:rsidR="001C250E" w:rsidRPr="00AB24E3" w:rsidRDefault="00275AC0" w:rsidP="001C250E">
            <w:pPr>
              <w:jc w:val="both"/>
              <w:rPr>
                <w:rFonts w:ascii="Times New Roman" w:hAnsi="Times New Roman"/>
                <w:b/>
                <w:sz w:val="20"/>
                <w:szCs w:val="20"/>
              </w:rPr>
            </w:pPr>
            <w:r w:rsidRPr="00AB24E3">
              <w:rPr>
                <w:rFonts w:ascii="Times New Roman" w:hAnsi="Times New Roman"/>
                <w:b/>
                <w:sz w:val="20"/>
                <w:szCs w:val="20"/>
              </w:rPr>
              <w:t>Present and Going Forward Vocabulary:</w:t>
            </w:r>
            <w:r w:rsidR="001C250E">
              <w:rPr>
                <w:rFonts w:ascii="Times New Roman" w:hAnsi="Times New Roman"/>
                <w:b/>
                <w:sz w:val="20"/>
                <w:szCs w:val="20"/>
              </w:rPr>
              <w:t xml:space="preserve"> analyze, diverse, visual, quantitatively, orally, clarify</w:t>
            </w:r>
          </w:p>
          <w:p w:rsidR="001C250E" w:rsidRPr="00AB24E3" w:rsidRDefault="001C250E" w:rsidP="001C250E">
            <w:pPr>
              <w:jc w:val="both"/>
              <w:rPr>
                <w:rFonts w:ascii="Times New Roman" w:hAnsi="Times New Roman"/>
                <w:b/>
                <w:sz w:val="20"/>
                <w:szCs w:val="20"/>
              </w:rPr>
            </w:pPr>
          </w:p>
          <w:p w:rsidR="00275AC0" w:rsidRPr="00AB24E3" w:rsidRDefault="00275AC0" w:rsidP="00CD5889">
            <w:pPr>
              <w:jc w:val="both"/>
              <w:rPr>
                <w:rFonts w:ascii="Times New Roman" w:hAnsi="Times New Roman"/>
                <w:b/>
                <w:sz w:val="20"/>
                <w:szCs w:val="20"/>
              </w:rPr>
            </w:pPr>
          </w:p>
          <w:p w:rsidR="00275AC0" w:rsidRPr="00AB24E3" w:rsidRDefault="00275AC0" w:rsidP="00CD5889">
            <w:pPr>
              <w:jc w:val="both"/>
              <w:rPr>
                <w:rFonts w:ascii="Times New Roman" w:hAnsi="Times New Roman"/>
                <w:b/>
                <w:sz w:val="20"/>
                <w:szCs w:val="20"/>
              </w:rPr>
            </w:pPr>
          </w:p>
          <w:p w:rsidR="00275AC0" w:rsidRPr="00AB24E3" w:rsidRDefault="00275AC0" w:rsidP="00CD5889">
            <w:pPr>
              <w:ind w:left="360"/>
              <w:jc w:val="both"/>
              <w:rPr>
                <w:rFonts w:ascii="Times New Roman" w:hAnsi="Times New Roman"/>
                <w:sz w:val="20"/>
                <w:szCs w:val="20"/>
              </w:rPr>
            </w:pPr>
          </w:p>
        </w:tc>
      </w:tr>
    </w:tbl>
    <w:p w:rsidR="00275AC0" w:rsidRPr="00AB24E3" w:rsidRDefault="00275AC0"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275AC0" w:rsidRPr="00AB24E3" w:rsidTr="004E6804">
        <w:trPr>
          <w:jc w:val="center"/>
        </w:trPr>
        <w:tc>
          <w:tcPr>
            <w:tcW w:w="5879" w:type="dxa"/>
          </w:tcPr>
          <w:p w:rsidR="001C250E" w:rsidRPr="00AB24E3" w:rsidRDefault="00275AC0" w:rsidP="001C250E">
            <w:pPr>
              <w:jc w:val="both"/>
              <w:rPr>
                <w:rFonts w:ascii="Times New Roman" w:hAnsi="Times New Roman"/>
                <w:b/>
                <w:sz w:val="20"/>
                <w:szCs w:val="20"/>
              </w:rPr>
            </w:pPr>
            <w:r w:rsidRPr="00AB24E3">
              <w:rPr>
                <w:rFonts w:ascii="Times New Roman" w:hAnsi="Times New Roman"/>
                <w:b/>
                <w:sz w:val="20"/>
                <w:szCs w:val="20"/>
              </w:rPr>
              <w:t>Career Connections:</w:t>
            </w:r>
            <w:r w:rsidR="001C250E">
              <w:rPr>
                <w:rFonts w:ascii="Times New Roman" w:hAnsi="Times New Roman"/>
                <w:b/>
                <w:sz w:val="20"/>
                <w:szCs w:val="20"/>
              </w:rPr>
              <w:t xml:space="preserve"> Writer, editor, educator, public relations, marketing, sales, public speaking</w:t>
            </w:r>
          </w:p>
          <w:p w:rsidR="00275AC0" w:rsidRPr="00AB24E3" w:rsidRDefault="00275AC0" w:rsidP="00CD5889">
            <w:pPr>
              <w:jc w:val="both"/>
              <w:rPr>
                <w:rFonts w:ascii="Times New Roman" w:hAnsi="Times New Roman"/>
                <w:b/>
                <w:sz w:val="20"/>
                <w:szCs w:val="20"/>
              </w:rPr>
            </w:pPr>
          </w:p>
          <w:p w:rsidR="00275AC0" w:rsidRPr="00AB24E3" w:rsidRDefault="00275AC0" w:rsidP="00CD5889">
            <w:pPr>
              <w:jc w:val="both"/>
              <w:rPr>
                <w:rFonts w:ascii="Times New Roman" w:hAnsi="Times New Roman"/>
                <w:b/>
                <w:sz w:val="20"/>
                <w:szCs w:val="20"/>
              </w:rPr>
            </w:pPr>
          </w:p>
          <w:p w:rsidR="00275AC0" w:rsidRPr="00AB24E3" w:rsidRDefault="00275AC0" w:rsidP="00CD5889">
            <w:pPr>
              <w:ind w:left="402"/>
              <w:jc w:val="both"/>
              <w:rPr>
                <w:rFonts w:ascii="Times New Roman" w:hAnsi="Times New Roman"/>
                <w:sz w:val="20"/>
                <w:szCs w:val="20"/>
              </w:rPr>
            </w:pPr>
          </w:p>
        </w:tc>
      </w:tr>
    </w:tbl>
    <w:p w:rsidR="00275AC0" w:rsidRPr="00AB24E3" w:rsidRDefault="00275AC0"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275AC0" w:rsidRPr="00AB24E3" w:rsidTr="004E6804">
        <w:trPr>
          <w:trHeight w:val="2010"/>
          <w:jc w:val="center"/>
        </w:trPr>
        <w:tc>
          <w:tcPr>
            <w:tcW w:w="9468" w:type="dxa"/>
          </w:tcPr>
          <w:p w:rsidR="00275AC0" w:rsidRPr="00AB24E3" w:rsidRDefault="00275AC0"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1C250E" w:rsidRPr="00AB24E3" w:rsidRDefault="001C250E" w:rsidP="001C250E">
            <w:pPr>
              <w:jc w:val="both"/>
              <w:rPr>
                <w:rFonts w:ascii="Times New Roman" w:hAnsi="Times New Roman"/>
                <w:sz w:val="20"/>
                <w:szCs w:val="20"/>
              </w:rPr>
            </w:pPr>
            <w:r>
              <w:rPr>
                <w:rFonts w:ascii="Times New Roman" w:hAnsi="Times New Roman"/>
                <w:sz w:val="20"/>
                <w:szCs w:val="20"/>
              </w:rPr>
              <w:t>The teacher will tell the students that they are about to listen to a radio play that was actually heard in 1938 in homes across the US. At its conclusion, each student will receive a transcribed version of the actual “War of the Worlds” radio play. In the ensuing discussion the students will learn that many people across the US believed that this radio show was actually true. Now, it is their turn to create their own “War of the Worlds.” Working in groups, the students are responsible for creating a Podcast (radio show) that could have played in 1938 that would have been believable. They can use a modern occurrence, give specific details, and create their radio show-including commercials- for that era. The podcast must be written in play form and it must include sound effects and multiple characters-including a narrator. It must be detailed and specific. All podcasts will be played and judged based on their believability and content.</w:t>
            </w:r>
          </w:p>
          <w:p w:rsidR="00275AC0" w:rsidRPr="00AB24E3" w:rsidRDefault="00275AC0" w:rsidP="00CD5889">
            <w:pPr>
              <w:jc w:val="both"/>
              <w:rPr>
                <w:rFonts w:ascii="Times New Roman" w:hAnsi="Times New Roman"/>
                <w:sz w:val="20"/>
                <w:szCs w:val="20"/>
              </w:rPr>
            </w:pPr>
          </w:p>
        </w:tc>
      </w:tr>
    </w:tbl>
    <w:p w:rsidR="00275AC0" w:rsidRPr="00AB24E3" w:rsidRDefault="00275AC0"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668"/>
      </w:tblGrid>
      <w:tr w:rsidR="00275AC0" w:rsidRPr="00AB24E3" w:rsidTr="004E6804">
        <w:trPr>
          <w:jc w:val="center"/>
        </w:trPr>
        <w:tc>
          <w:tcPr>
            <w:tcW w:w="7319" w:type="dxa"/>
          </w:tcPr>
          <w:p w:rsidR="00275AC0" w:rsidRPr="00AB24E3" w:rsidRDefault="00275AC0"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1C250E" w:rsidRDefault="008076D2" w:rsidP="001C250E">
            <w:pPr>
              <w:pStyle w:val="ListParagraph"/>
              <w:numPr>
                <w:ilvl w:val="0"/>
                <w:numId w:val="1"/>
              </w:numPr>
              <w:jc w:val="both"/>
              <w:rPr>
                <w:rFonts w:ascii="Times New Roman" w:hAnsi="Times New Roman"/>
                <w:sz w:val="20"/>
                <w:szCs w:val="20"/>
              </w:rPr>
            </w:pPr>
            <w:hyperlink r:id="rId170" w:history="1">
              <w:r w:rsidR="001C250E" w:rsidRPr="00AA5314">
                <w:rPr>
                  <w:rStyle w:val="Hyperlink"/>
                  <w:rFonts w:ascii="Times New Roman" w:hAnsi="Times New Roman"/>
                  <w:sz w:val="20"/>
                  <w:szCs w:val="20"/>
                </w:rPr>
                <w:t>http://news.nationalgeographic.com/news/2005/06/0617_050617_warworlds.html</w:t>
              </w:r>
            </w:hyperlink>
          </w:p>
          <w:p w:rsidR="001C250E" w:rsidRDefault="008076D2" w:rsidP="001C250E">
            <w:pPr>
              <w:pStyle w:val="ListParagraph"/>
              <w:numPr>
                <w:ilvl w:val="0"/>
                <w:numId w:val="1"/>
              </w:numPr>
              <w:jc w:val="both"/>
              <w:rPr>
                <w:rFonts w:ascii="Times New Roman" w:hAnsi="Times New Roman"/>
                <w:sz w:val="20"/>
                <w:szCs w:val="20"/>
              </w:rPr>
            </w:pPr>
            <w:hyperlink r:id="rId171" w:history="1">
              <w:r w:rsidR="001C250E" w:rsidRPr="00AA5314">
                <w:rPr>
                  <w:rStyle w:val="Hyperlink"/>
                  <w:rFonts w:ascii="Times New Roman" w:hAnsi="Times New Roman"/>
                  <w:sz w:val="20"/>
                  <w:szCs w:val="20"/>
                </w:rPr>
                <w:t>http://archive.org/details/OrsonWellesMrBruns</w:t>
              </w:r>
            </w:hyperlink>
          </w:p>
          <w:p w:rsidR="001C250E" w:rsidRDefault="008076D2" w:rsidP="001C250E">
            <w:pPr>
              <w:pStyle w:val="ListParagraph"/>
              <w:numPr>
                <w:ilvl w:val="0"/>
                <w:numId w:val="1"/>
              </w:numPr>
              <w:jc w:val="both"/>
              <w:rPr>
                <w:rFonts w:ascii="Times New Roman" w:hAnsi="Times New Roman"/>
                <w:sz w:val="20"/>
                <w:szCs w:val="20"/>
              </w:rPr>
            </w:pPr>
            <w:hyperlink r:id="rId172" w:history="1">
              <w:r w:rsidR="001C250E" w:rsidRPr="00AA5314">
                <w:rPr>
                  <w:rStyle w:val="Hyperlink"/>
                  <w:rFonts w:ascii="Times New Roman" w:hAnsi="Times New Roman"/>
                  <w:sz w:val="20"/>
                  <w:szCs w:val="20"/>
                </w:rPr>
                <w:t>http://www.americanrhetoric.com/speeches/orsonwellswaroftheworlds.htm</w:t>
              </w:r>
            </w:hyperlink>
          </w:p>
          <w:p w:rsidR="001C250E" w:rsidRDefault="001C250E" w:rsidP="001C250E">
            <w:pPr>
              <w:pStyle w:val="ListParagraph"/>
              <w:numPr>
                <w:ilvl w:val="0"/>
                <w:numId w:val="1"/>
              </w:numPr>
              <w:jc w:val="both"/>
              <w:rPr>
                <w:rFonts w:ascii="Times New Roman" w:hAnsi="Times New Roman"/>
                <w:sz w:val="20"/>
                <w:szCs w:val="20"/>
              </w:rPr>
            </w:pPr>
            <w:r>
              <w:rPr>
                <w:rFonts w:ascii="Times New Roman" w:hAnsi="Times New Roman"/>
                <w:sz w:val="20"/>
                <w:szCs w:val="20"/>
              </w:rPr>
              <w:t>Garageband or Audacity; microphones; scripts</w:t>
            </w:r>
          </w:p>
          <w:p w:rsidR="001C250E" w:rsidRDefault="001C250E" w:rsidP="001C250E">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1C250E" w:rsidRPr="00AB24E3" w:rsidRDefault="001C250E" w:rsidP="001C250E">
            <w:pPr>
              <w:pStyle w:val="ListParagraph"/>
              <w:numPr>
                <w:ilvl w:val="0"/>
                <w:numId w:val="1"/>
              </w:numPr>
              <w:jc w:val="both"/>
              <w:rPr>
                <w:rFonts w:ascii="Times New Roman" w:hAnsi="Times New Roman"/>
                <w:sz w:val="20"/>
                <w:szCs w:val="20"/>
              </w:rPr>
            </w:pPr>
            <w:r>
              <w:rPr>
                <w:rFonts w:ascii="Times New Roman" w:hAnsi="Times New Roman"/>
                <w:sz w:val="20"/>
                <w:szCs w:val="20"/>
              </w:rPr>
              <w:t>Media Specialist/Librarian</w:t>
            </w:r>
          </w:p>
          <w:p w:rsidR="00275AC0" w:rsidRPr="00AB24E3" w:rsidRDefault="00275AC0" w:rsidP="00CD5889">
            <w:pPr>
              <w:jc w:val="both"/>
              <w:rPr>
                <w:rFonts w:ascii="Times New Roman" w:hAnsi="Times New Roman"/>
                <w:sz w:val="20"/>
                <w:szCs w:val="20"/>
              </w:rPr>
            </w:pPr>
          </w:p>
        </w:tc>
      </w:tr>
    </w:tbl>
    <w:p w:rsidR="00275AC0" w:rsidRPr="00AB24E3" w:rsidRDefault="00275AC0"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275AC0" w:rsidRPr="00AB24E3" w:rsidTr="004E6804">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275AC0"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275AC0" w:rsidRPr="00AB24E3">
              <w:rPr>
                <w:rFonts w:ascii="Times New Roman" w:hAnsi="Times New Roman"/>
                <w:b/>
                <w:sz w:val="20"/>
                <w:szCs w:val="20"/>
              </w:rPr>
              <w:t xml:space="preserve">: </w:t>
            </w:r>
            <w:r w:rsidR="005070B0" w:rsidRPr="00AB24E3">
              <w:rPr>
                <w:rFonts w:ascii="Times New Roman" w:hAnsi="Times New Roman"/>
                <w:b/>
                <w:sz w:val="20"/>
                <w:szCs w:val="20"/>
              </w:rPr>
              <w:t>7</w:t>
            </w:r>
            <w:r w:rsidR="00275AC0" w:rsidRPr="00AB24E3">
              <w:rPr>
                <w:rFonts w:ascii="Times New Roman" w:hAnsi="Times New Roman"/>
                <w:b/>
                <w:sz w:val="20"/>
                <w:szCs w:val="20"/>
              </w:rPr>
              <w:t>.32</w:t>
            </w:r>
          </w:p>
          <w:p w:rsidR="000E2C1F" w:rsidRPr="00AB24E3" w:rsidRDefault="005070B0" w:rsidP="00531165">
            <w:pPr>
              <w:ind w:left="352" w:hanging="8"/>
              <w:jc w:val="both"/>
              <w:rPr>
                <w:rFonts w:ascii="Times New Roman" w:hAnsi="Times New Roman"/>
                <w:b/>
                <w:sz w:val="20"/>
                <w:szCs w:val="20"/>
              </w:rPr>
            </w:pPr>
            <w:r w:rsidRPr="00AB24E3">
              <w:rPr>
                <w:rFonts w:ascii="Times New Roman" w:hAnsi="Times New Roman"/>
                <w:sz w:val="22"/>
                <w:szCs w:val="22"/>
              </w:rPr>
              <w:t>Delineate a speaker’s argument and specific claims, evaluating the soundness of the reasoning and the relevance and sufficiency of the evidence.</w:t>
            </w:r>
          </w:p>
        </w:tc>
      </w:tr>
      <w:tr w:rsidR="00275AC0" w:rsidRPr="00AB24E3" w:rsidTr="004E6804">
        <w:trPr>
          <w:jc w:val="center"/>
        </w:trPr>
        <w:tc>
          <w:tcPr>
            <w:tcW w:w="3147" w:type="dxa"/>
            <w:tcBorders>
              <w:top w:val="single" w:sz="18" w:space="0" w:color="auto"/>
            </w:tcBorders>
          </w:tcPr>
          <w:p w:rsidR="00275AC0" w:rsidRPr="00AB24E3" w:rsidRDefault="00275AC0"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0E2C1F" w:rsidRPr="00AB24E3" w:rsidRDefault="00531165" w:rsidP="00531165">
            <w:pPr>
              <w:ind w:left="352"/>
              <w:jc w:val="both"/>
              <w:rPr>
                <w:rFonts w:ascii="Times New Roman" w:hAnsi="Times New Roman"/>
                <w:b/>
                <w:sz w:val="20"/>
                <w:szCs w:val="20"/>
              </w:rPr>
            </w:pPr>
            <w:r w:rsidRPr="00AB24E3">
              <w:rPr>
                <w:rFonts w:ascii="Times New Roman" w:hAnsi="Times New Roman"/>
                <w:sz w:val="22"/>
                <w:szCs w:val="22"/>
              </w:rPr>
              <w:t xml:space="preserve">Students can </w:t>
            </w:r>
            <w:r w:rsidR="005070B0" w:rsidRPr="00AB24E3">
              <w:rPr>
                <w:rFonts w:ascii="Times New Roman" w:hAnsi="Times New Roman"/>
                <w:sz w:val="22"/>
                <w:szCs w:val="22"/>
              </w:rPr>
              <w:t>delineate a speaker’s argument and specific claims, evaluating the soundness of the reasoning and the relevance and sufficiency of the evidence.</w:t>
            </w:r>
          </w:p>
        </w:tc>
        <w:tc>
          <w:tcPr>
            <w:tcW w:w="3240" w:type="dxa"/>
            <w:tcBorders>
              <w:top w:val="single" w:sz="18" w:space="0" w:color="auto"/>
            </w:tcBorders>
          </w:tcPr>
          <w:p w:rsidR="00275AC0" w:rsidRPr="00AB24E3" w:rsidRDefault="00275AC0"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275AC0" w:rsidRPr="00AB24E3" w:rsidRDefault="00F0384D" w:rsidP="00CD5889">
            <w:pPr>
              <w:ind w:left="360" w:hanging="360"/>
              <w:jc w:val="both"/>
              <w:rPr>
                <w:rFonts w:ascii="Times New Roman" w:hAnsi="Times New Roman"/>
                <w:b/>
                <w:sz w:val="20"/>
                <w:szCs w:val="20"/>
              </w:rPr>
            </w:pPr>
            <w:r>
              <w:rPr>
                <w:rFonts w:ascii="Times New Roman" w:hAnsi="Times New Roman"/>
                <w:b/>
                <w:sz w:val="20"/>
                <w:szCs w:val="20"/>
              </w:rPr>
              <w:t>Students will delineate a speaker’s argument and specific claims, evaluating the soundness of the reasoning and the relevance and sufficiency of the evidence within the specific context of a text.</w:t>
            </w:r>
          </w:p>
        </w:tc>
        <w:tc>
          <w:tcPr>
            <w:tcW w:w="2993" w:type="dxa"/>
            <w:tcBorders>
              <w:top w:val="single" w:sz="18" w:space="0" w:color="auto"/>
            </w:tcBorders>
          </w:tcPr>
          <w:p w:rsidR="00275AC0" w:rsidRPr="00AB24E3" w:rsidRDefault="00275AC0"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Going Forward: </w:t>
            </w:r>
          </w:p>
          <w:p w:rsidR="00275AC0" w:rsidRPr="00AB24E3" w:rsidRDefault="00F0384D" w:rsidP="00CD5889">
            <w:pPr>
              <w:ind w:left="360" w:hanging="360"/>
              <w:jc w:val="both"/>
              <w:rPr>
                <w:rFonts w:ascii="Times New Roman" w:hAnsi="Times New Roman"/>
                <w:b/>
                <w:sz w:val="20"/>
                <w:szCs w:val="20"/>
              </w:rPr>
            </w:pPr>
            <w:r>
              <w:rPr>
                <w:rFonts w:ascii="Times New Roman" w:hAnsi="Times New Roman"/>
                <w:b/>
                <w:sz w:val="20"/>
                <w:szCs w:val="20"/>
              </w:rPr>
              <w:t>Student will write and create a speech mixing facts and speculation from a selected text, presenting it to an audience for discussion and debate.</w:t>
            </w:r>
          </w:p>
        </w:tc>
      </w:tr>
      <w:tr w:rsidR="00275AC0" w:rsidRPr="00AB24E3" w:rsidTr="004E6804">
        <w:trPr>
          <w:jc w:val="center"/>
        </w:trPr>
        <w:tc>
          <w:tcPr>
            <w:tcW w:w="9380" w:type="dxa"/>
            <w:gridSpan w:val="3"/>
          </w:tcPr>
          <w:p w:rsidR="00275AC0" w:rsidRPr="00AB24E3" w:rsidRDefault="00275AC0" w:rsidP="00CD5889">
            <w:pPr>
              <w:ind w:left="360" w:hanging="360"/>
              <w:jc w:val="both"/>
              <w:rPr>
                <w:rFonts w:ascii="Times New Roman" w:hAnsi="Times New Roman"/>
                <w:b/>
                <w:sz w:val="20"/>
                <w:szCs w:val="20"/>
              </w:rPr>
            </w:pPr>
            <w:r w:rsidRPr="00AB24E3">
              <w:rPr>
                <w:rFonts w:ascii="Times New Roman" w:hAnsi="Times New Roman"/>
                <w:b/>
                <w:sz w:val="20"/>
                <w:szCs w:val="20"/>
              </w:rPr>
              <w:t>Present and Going Forward Vocabulary:</w:t>
            </w:r>
          </w:p>
          <w:p w:rsidR="00275AC0" w:rsidRPr="00AB24E3" w:rsidRDefault="00F0384D" w:rsidP="00CD5889">
            <w:pPr>
              <w:ind w:left="360" w:hanging="360"/>
              <w:jc w:val="both"/>
              <w:rPr>
                <w:rFonts w:ascii="Times New Roman" w:hAnsi="Times New Roman"/>
                <w:b/>
                <w:sz w:val="20"/>
                <w:szCs w:val="20"/>
              </w:rPr>
            </w:pPr>
            <w:r>
              <w:rPr>
                <w:rFonts w:ascii="Times New Roman" w:hAnsi="Times New Roman"/>
                <w:b/>
                <w:sz w:val="20"/>
                <w:szCs w:val="20"/>
              </w:rPr>
              <w:t>Delineate; argument; debate; reasoning; relevance; evidence; context</w:t>
            </w:r>
          </w:p>
          <w:p w:rsidR="00275AC0" w:rsidRPr="00AB24E3" w:rsidRDefault="00275AC0" w:rsidP="00CD5889">
            <w:pPr>
              <w:ind w:left="360" w:hanging="360"/>
              <w:jc w:val="both"/>
              <w:rPr>
                <w:rFonts w:ascii="Times New Roman" w:hAnsi="Times New Roman"/>
                <w:b/>
                <w:sz w:val="20"/>
                <w:szCs w:val="20"/>
              </w:rPr>
            </w:pPr>
          </w:p>
          <w:p w:rsidR="00275AC0" w:rsidRPr="00AB24E3" w:rsidRDefault="00275AC0" w:rsidP="00CD5889">
            <w:pPr>
              <w:ind w:left="360" w:hanging="360"/>
              <w:jc w:val="both"/>
              <w:rPr>
                <w:rFonts w:ascii="Times New Roman" w:hAnsi="Times New Roman"/>
                <w:b/>
                <w:sz w:val="20"/>
                <w:szCs w:val="20"/>
              </w:rPr>
            </w:pPr>
          </w:p>
        </w:tc>
      </w:tr>
    </w:tbl>
    <w:p w:rsidR="00275AC0" w:rsidRPr="00AB24E3" w:rsidRDefault="00275AC0" w:rsidP="00CD5889">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275AC0" w:rsidRPr="00AB24E3" w:rsidTr="004E6804">
        <w:trPr>
          <w:jc w:val="center"/>
        </w:trPr>
        <w:tc>
          <w:tcPr>
            <w:tcW w:w="5879" w:type="dxa"/>
          </w:tcPr>
          <w:p w:rsidR="00275AC0" w:rsidRPr="00AB24E3" w:rsidRDefault="00275AC0" w:rsidP="00CD5889">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275AC0" w:rsidRPr="00AB24E3" w:rsidRDefault="008F1CBB" w:rsidP="008F1CBB">
            <w:pPr>
              <w:jc w:val="both"/>
              <w:rPr>
                <w:rFonts w:ascii="Times New Roman" w:hAnsi="Times New Roman"/>
                <w:b/>
                <w:sz w:val="20"/>
                <w:szCs w:val="20"/>
              </w:rPr>
            </w:pPr>
            <w:r>
              <w:rPr>
                <w:rFonts w:ascii="Times New Roman" w:hAnsi="Times New Roman"/>
                <w:b/>
                <w:sz w:val="20"/>
                <w:szCs w:val="20"/>
              </w:rPr>
              <w:t>Writer, editor, educator, public relations, marketing, sales, public speaking</w:t>
            </w:r>
          </w:p>
        </w:tc>
      </w:tr>
    </w:tbl>
    <w:p w:rsidR="00275AC0" w:rsidRPr="00AB24E3" w:rsidRDefault="00275AC0" w:rsidP="00CD5889">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275AC0" w:rsidRPr="00AB24E3" w:rsidTr="008F2D7A">
        <w:trPr>
          <w:trHeight w:val="1335"/>
          <w:jc w:val="center"/>
        </w:trPr>
        <w:tc>
          <w:tcPr>
            <w:tcW w:w="9468" w:type="dxa"/>
          </w:tcPr>
          <w:p w:rsidR="00275AC0" w:rsidRPr="00AB24E3" w:rsidRDefault="00275AC0" w:rsidP="00CD5889">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275AC0" w:rsidRPr="00AB24E3" w:rsidRDefault="008F1CBB" w:rsidP="00890462">
            <w:pPr>
              <w:jc w:val="both"/>
              <w:rPr>
                <w:rFonts w:ascii="Times New Roman" w:hAnsi="Times New Roman"/>
                <w:b/>
                <w:sz w:val="20"/>
                <w:szCs w:val="20"/>
              </w:rPr>
            </w:pPr>
            <w:r>
              <w:rPr>
                <w:rFonts w:ascii="Times New Roman" w:hAnsi="Times New Roman"/>
                <w:b/>
                <w:sz w:val="20"/>
                <w:szCs w:val="20"/>
              </w:rPr>
              <w:t>Base</w:t>
            </w:r>
            <w:r w:rsidR="00894D6A">
              <w:rPr>
                <w:rFonts w:ascii="Times New Roman" w:hAnsi="Times New Roman"/>
                <w:b/>
                <w:sz w:val="20"/>
                <w:szCs w:val="20"/>
              </w:rPr>
              <w:t xml:space="preserve">d on a </w:t>
            </w:r>
            <w:r>
              <w:rPr>
                <w:rFonts w:ascii="Times New Roman" w:hAnsi="Times New Roman"/>
                <w:b/>
                <w:sz w:val="20"/>
                <w:szCs w:val="20"/>
              </w:rPr>
              <w:t>story read by the class, student will move past the conclusion of the story to write and create a murder mystery speech, playing the part of a detective and mixing facts from the text and creative speculation beyond the text</w:t>
            </w:r>
            <w:r w:rsidR="00017AC3">
              <w:rPr>
                <w:rFonts w:ascii="Times New Roman" w:hAnsi="Times New Roman"/>
                <w:b/>
                <w:sz w:val="20"/>
                <w:szCs w:val="20"/>
              </w:rPr>
              <w:t xml:space="preserve"> to create a mystery</w:t>
            </w:r>
            <w:r>
              <w:rPr>
                <w:rFonts w:ascii="Times New Roman" w:hAnsi="Times New Roman"/>
                <w:b/>
                <w:sz w:val="20"/>
                <w:szCs w:val="20"/>
              </w:rPr>
              <w:t>.</w:t>
            </w:r>
            <w:r w:rsidR="00894D6A">
              <w:rPr>
                <w:rFonts w:ascii="Times New Roman" w:hAnsi="Times New Roman"/>
                <w:b/>
                <w:sz w:val="20"/>
                <w:szCs w:val="20"/>
              </w:rPr>
              <w:t xml:space="preserve"> </w:t>
            </w:r>
            <w:r>
              <w:rPr>
                <w:rFonts w:ascii="Times New Roman" w:hAnsi="Times New Roman"/>
                <w:b/>
                <w:sz w:val="20"/>
                <w:szCs w:val="20"/>
              </w:rPr>
              <w:t>The student will present the murder mystery speech to an audience for discussion and debate.</w:t>
            </w:r>
            <w:r w:rsidR="00890462">
              <w:rPr>
                <w:rFonts w:ascii="Times New Roman" w:hAnsi="Times New Roman"/>
                <w:b/>
                <w:sz w:val="20"/>
                <w:szCs w:val="20"/>
              </w:rPr>
              <w:t xml:space="preserve"> The audience students will pay particular attention to claims from the solely from the text and claims created by the speaker and delineate between the two.</w:t>
            </w:r>
          </w:p>
        </w:tc>
      </w:tr>
    </w:tbl>
    <w:p w:rsidR="00275AC0" w:rsidRPr="00AB24E3" w:rsidRDefault="00275AC0"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275AC0" w:rsidRPr="00AB24E3" w:rsidTr="004E6804">
        <w:trPr>
          <w:jc w:val="center"/>
        </w:trPr>
        <w:tc>
          <w:tcPr>
            <w:tcW w:w="7319" w:type="dxa"/>
          </w:tcPr>
          <w:p w:rsidR="00275AC0" w:rsidRPr="00AB24E3" w:rsidRDefault="00275AC0"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BC75C8" w:rsidRDefault="008076D2" w:rsidP="00BC75C8">
            <w:pPr>
              <w:pStyle w:val="ListParagraph"/>
              <w:numPr>
                <w:ilvl w:val="0"/>
                <w:numId w:val="1"/>
              </w:numPr>
              <w:jc w:val="both"/>
              <w:rPr>
                <w:rFonts w:ascii="Times New Roman" w:hAnsi="Times New Roman"/>
                <w:sz w:val="20"/>
                <w:szCs w:val="20"/>
              </w:rPr>
            </w:pPr>
            <w:hyperlink r:id="rId173" w:history="1">
              <w:r w:rsidR="00BC75C8" w:rsidRPr="005B1C7E">
                <w:rPr>
                  <w:rStyle w:val="Hyperlink"/>
                  <w:rFonts w:ascii="Times New Roman" w:hAnsi="Times New Roman"/>
                  <w:sz w:val="20"/>
                  <w:szCs w:val="20"/>
                </w:rPr>
                <w:t>http://www.literaturecollection.com</w:t>
              </w:r>
            </w:hyperlink>
          </w:p>
          <w:p w:rsidR="00BC75C8" w:rsidRDefault="008076D2" w:rsidP="00BC75C8">
            <w:pPr>
              <w:pStyle w:val="ListParagraph"/>
              <w:numPr>
                <w:ilvl w:val="0"/>
                <w:numId w:val="1"/>
              </w:numPr>
              <w:jc w:val="both"/>
              <w:rPr>
                <w:rFonts w:ascii="Times New Roman" w:hAnsi="Times New Roman"/>
                <w:sz w:val="20"/>
                <w:szCs w:val="20"/>
              </w:rPr>
            </w:pPr>
            <w:hyperlink r:id="rId174" w:history="1">
              <w:r w:rsidR="00BC75C8" w:rsidRPr="005B1C7E">
                <w:rPr>
                  <w:rStyle w:val="Hyperlink"/>
                  <w:rFonts w:ascii="Times New Roman" w:hAnsi="Times New Roman"/>
                  <w:sz w:val="20"/>
                  <w:szCs w:val="20"/>
                </w:rPr>
                <w:t>http://www.bibliomania.com/</w:t>
              </w:r>
            </w:hyperlink>
          </w:p>
          <w:p w:rsidR="00BC75C8" w:rsidRDefault="008076D2" w:rsidP="00BC75C8">
            <w:pPr>
              <w:pStyle w:val="ListParagraph"/>
              <w:numPr>
                <w:ilvl w:val="0"/>
                <w:numId w:val="1"/>
              </w:numPr>
              <w:jc w:val="both"/>
              <w:rPr>
                <w:rFonts w:ascii="Times New Roman" w:hAnsi="Times New Roman"/>
                <w:sz w:val="20"/>
                <w:szCs w:val="20"/>
              </w:rPr>
            </w:pPr>
            <w:hyperlink r:id="rId175" w:history="1">
              <w:r w:rsidR="00BC75C8" w:rsidRPr="005B1C7E">
                <w:rPr>
                  <w:rStyle w:val="Hyperlink"/>
                  <w:rFonts w:ascii="Times New Roman" w:hAnsi="Times New Roman"/>
                  <w:sz w:val="20"/>
                  <w:szCs w:val="20"/>
                </w:rPr>
                <w:t>http://www.gutenberg.org/</w:t>
              </w:r>
            </w:hyperlink>
          </w:p>
          <w:p w:rsidR="00BC75C8" w:rsidRDefault="008076D2" w:rsidP="00BC75C8">
            <w:pPr>
              <w:pStyle w:val="ListParagraph"/>
              <w:numPr>
                <w:ilvl w:val="0"/>
                <w:numId w:val="1"/>
              </w:numPr>
              <w:jc w:val="both"/>
              <w:rPr>
                <w:rFonts w:ascii="Times New Roman" w:hAnsi="Times New Roman"/>
                <w:sz w:val="20"/>
                <w:szCs w:val="20"/>
              </w:rPr>
            </w:pPr>
            <w:hyperlink r:id="rId176" w:history="1">
              <w:r w:rsidR="00BC75C8" w:rsidRPr="005B1C7E">
                <w:rPr>
                  <w:rStyle w:val="Hyperlink"/>
                  <w:rFonts w:ascii="Times New Roman" w:hAnsi="Times New Roman"/>
                  <w:sz w:val="20"/>
                  <w:szCs w:val="20"/>
                </w:rPr>
                <w:t>http://www.online-literature.com/</w:t>
              </w:r>
            </w:hyperlink>
          </w:p>
          <w:p w:rsidR="00275AC0" w:rsidRPr="00BC75C8" w:rsidRDefault="008076D2" w:rsidP="00BC75C8">
            <w:pPr>
              <w:pStyle w:val="ListParagraph"/>
              <w:numPr>
                <w:ilvl w:val="0"/>
                <w:numId w:val="1"/>
              </w:numPr>
              <w:jc w:val="both"/>
              <w:rPr>
                <w:rStyle w:val="Hyperlink"/>
                <w:rFonts w:ascii="Times New Roman" w:hAnsi="Times New Roman"/>
                <w:color w:val="auto"/>
                <w:sz w:val="20"/>
                <w:szCs w:val="20"/>
                <w:u w:val="none"/>
              </w:rPr>
            </w:pPr>
            <w:hyperlink r:id="rId177" w:history="1">
              <w:r w:rsidR="00BC75C8" w:rsidRPr="005B1C7E">
                <w:rPr>
                  <w:rStyle w:val="Hyperlink"/>
                  <w:rFonts w:ascii="Times New Roman" w:hAnsi="Times New Roman"/>
                  <w:sz w:val="20"/>
                  <w:szCs w:val="20"/>
                </w:rPr>
                <w:t>http://www.literature.org/</w:t>
              </w:r>
            </w:hyperlink>
          </w:p>
          <w:p w:rsidR="00BC75C8" w:rsidRDefault="00BC75C8" w:rsidP="00BC75C8">
            <w:pPr>
              <w:pStyle w:val="ListParagraph"/>
              <w:numPr>
                <w:ilvl w:val="0"/>
                <w:numId w:val="1"/>
              </w:numPr>
              <w:jc w:val="both"/>
              <w:rPr>
                <w:rFonts w:ascii="Times New Roman" w:hAnsi="Times New Roman"/>
                <w:sz w:val="20"/>
                <w:szCs w:val="20"/>
              </w:rPr>
            </w:pPr>
            <w:r w:rsidRPr="00B11F49">
              <w:rPr>
                <w:rFonts w:ascii="Times New Roman" w:hAnsi="Times New Roman"/>
                <w:sz w:val="20"/>
                <w:szCs w:val="20"/>
              </w:rPr>
              <w:t>http://www.freeliterature.org/</w:t>
            </w:r>
          </w:p>
          <w:p w:rsidR="00BC75C8" w:rsidRDefault="00BC75C8" w:rsidP="00BC75C8">
            <w:pPr>
              <w:pStyle w:val="ListParagraph"/>
              <w:numPr>
                <w:ilvl w:val="0"/>
                <w:numId w:val="1"/>
              </w:numPr>
              <w:jc w:val="both"/>
              <w:rPr>
                <w:rFonts w:ascii="Times New Roman" w:hAnsi="Times New Roman"/>
                <w:sz w:val="20"/>
                <w:szCs w:val="20"/>
              </w:rPr>
            </w:pPr>
            <w:r>
              <w:rPr>
                <w:rFonts w:ascii="Times New Roman" w:hAnsi="Times New Roman"/>
                <w:sz w:val="20"/>
                <w:szCs w:val="20"/>
              </w:rPr>
              <w:t>Classroom literature textbook.</w:t>
            </w:r>
          </w:p>
          <w:p w:rsidR="00BC75C8" w:rsidRPr="00196D8B" w:rsidRDefault="00BC75C8" w:rsidP="00BC75C8">
            <w:pPr>
              <w:pStyle w:val="ListParagraph"/>
              <w:numPr>
                <w:ilvl w:val="0"/>
                <w:numId w:val="1"/>
              </w:numPr>
              <w:jc w:val="both"/>
              <w:rPr>
                <w:rFonts w:ascii="Times New Roman" w:hAnsi="Times New Roman"/>
                <w:sz w:val="20"/>
                <w:szCs w:val="20"/>
              </w:rPr>
            </w:pPr>
            <w:r w:rsidRPr="00196D8B">
              <w:rPr>
                <w:rFonts w:ascii="Times New Roman" w:hAnsi="Times New Roman"/>
                <w:sz w:val="20"/>
                <w:szCs w:val="20"/>
              </w:rPr>
              <w:t>School media center</w:t>
            </w:r>
          </w:p>
          <w:p w:rsidR="00BC75C8" w:rsidRDefault="008076D2" w:rsidP="00BC75C8">
            <w:pPr>
              <w:pStyle w:val="ListParagraph"/>
              <w:numPr>
                <w:ilvl w:val="0"/>
                <w:numId w:val="1"/>
              </w:numPr>
              <w:jc w:val="both"/>
              <w:rPr>
                <w:rFonts w:ascii="Times New Roman" w:hAnsi="Times New Roman"/>
                <w:sz w:val="20"/>
                <w:szCs w:val="20"/>
              </w:rPr>
            </w:pPr>
            <w:hyperlink r:id="rId178" w:history="1">
              <w:r w:rsidR="00BC75C8" w:rsidRPr="0089081C">
                <w:rPr>
                  <w:rStyle w:val="Hyperlink"/>
                  <w:rFonts w:ascii="Times New Roman" w:hAnsi="Times New Roman"/>
                  <w:sz w:val="20"/>
                  <w:szCs w:val="20"/>
                </w:rPr>
                <w:t>http://www.americanrhetoric.com/</w:t>
              </w:r>
            </w:hyperlink>
          </w:p>
          <w:p w:rsidR="00275AC0" w:rsidRPr="00AB24E3" w:rsidRDefault="00275AC0" w:rsidP="00CD5889">
            <w:pPr>
              <w:jc w:val="both"/>
              <w:rPr>
                <w:rFonts w:ascii="Times New Roman" w:hAnsi="Times New Roman"/>
                <w:sz w:val="20"/>
                <w:szCs w:val="20"/>
              </w:rPr>
            </w:pPr>
          </w:p>
          <w:p w:rsidR="00275AC0" w:rsidRPr="00AB24E3" w:rsidRDefault="00275AC0" w:rsidP="00CD5889">
            <w:pPr>
              <w:jc w:val="both"/>
              <w:rPr>
                <w:rFonts w:ascii="Times New Roman" w:hAnsi="Times New Roman"/>
                <w:sz w:val="20"/>
                <w:szCs w:val="20"/>
              </w:rPr>
            </w:pPr>
          </w:p>
        </w:tc>
      </w:tr>
    </w:tbl>
    <w:p w:rsidR="00275AC0" w:rsidRPr="00AB24E3" w:rsidRDefault="00275AC0"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275AC0" w:rsidRPr="00AB24E3" w:rsidTr="004E6804">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275AC0"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275AC0" w:rsidRPr="00AB24E3">
              <w:rPr>
                <w:rFonts w:ascii="Times New Roman" w:hAnsi="Times New Roman"/>
                <w:b/>
                <w:sz w:val="20"/>
                <w:szCs w:val="20"/>
              </w:rPr>
              <w:t xml:space="preserve">: </w:t>
            </w:r>
            <w:r w:rsidR="005070B0" w:rsidRPr="00AB24E3">
              <w:rPr>
                <w:rFonts w:ascii="Times New Roman" w:hAnsi="Times New Roman"/>
                <w:b/>
                <w:sz w:val="20"/>
                <w:szCs w:val="20"/>
              </w:rPr>
              <w:t>7</w:t>
            </w:r>
            <w:r w:rsidR="00C33D7F" w:rsidRPr="00AB24E3">
              <w:rPr>
                <w:rFonts w:ascii="Times New Roman" w:hAnsi="Times New Roman"/>
                <w:b/>
                <w:sz w:val="20"/>
                <w:szCs w:val="20"/>
              </w:rPr>
              <w:t>.33</w:t>
            </w:r>
          </w:p>
          <w:p w:rsidR="00275AC0" w:rsidRPr="00AB24E3" w:rsidRDefault="005070B0" w:rsidP="00CD5889">
            <w:pPr>
              <w:ind w:left="352"/>
              <w:jc w:val="both"/>
              <w:rPr>
                <w:rFonts w:ascii="Times New Roman" w:hAnsi="Times New Roman"/>
                <w:sz w:val="20"/>
                <w:szCs w:val="20"/>
              </w:rPr>
            </w:pPr>
            <w:r w:rsidRPr="00AB24E3">
              <w:rPr>
                <w:rFonts w:ascii="Times New Roman" w:hAnsi="Times New Roman"/>
                <w:sz w:val="22"/>
                <w:szCs w:val="22"/>
              </w:rPr>
              <w:t>Present claims and findings, emphasizing salient points in a focused, coherent manner with pertinent descriptions, facts, details, and examples; use appropriate eye contact, adequate volume, and clear pronunciation.</w:t>
            </w:r>
          </w:p>
        </w:tc>
      </w:tr>
      <w:tr w:rsidR="00275AC0" w:rsidRPr="00AB24E3" w:rsidTr="004E6804">
        <w:trPr>
          <w:jc w:val="center"/>
        </w:trPr>
        <w:tc>
          <w:tcPr>
            <w:tcW w:w="3147" w:type="dxa"/>
            <w:tcBorders>
              <w:top w:val="single" w:sz="18" w:space="0" w:color="auto"/>
            </w:tcBorders>
          </w:tcPr>
          <w:p w:rsidR="00275AC0" w:rsidRPr="00AB24E3" w:rsidRDefault="00275AC0"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275AC0" w:rsidRPr="00AB24E3" w:rsidRDefault="007D6A57" w:rsidP="007D6A57">
            <w:pPr>
              <w:ind w:left="360"/>
              <w:rPr>
                <w:rFonts w:ascii="Times New Roman" w:hAnsi="Times New Roman"/>
                <w:spacing w:val="-4"/>
                <w:sz w:val="20"/>
                <w:szCs w:val="20"/>
              </w:rPr>
            </w:pPr>
            <w:r w:rsidRPr="00AB24E3">
              <w:rPr>
                <w:rFonts w:ascii="Times New Roman" w:hAnsi="Times New Roman"/>
                <w:sz w:val="22"/>
                <w:szCs w:val="22"/>
              </w:rPr>
              <w:t xml:space="preserve">Students can </w:t>
            </w:r>
            <w:r w:rsidR="005070B0" w:rsidRPr="00AB24E3">
              <w:rPr>
                <w:rFonts w:ascii="Times New Roman" w:hAnsi="Times New Roman"/>
                <w:sz w:val="22"/>
                <w:szCs w:val="22"/>
              </w:rPr>
              <w:t>present claims and findings, emphasizing salient points in a focused, coherent manner with pertinent descriptions, facts, details, and examples; use appropriate eye contact, adequate volume, and clear pronunciation.</w:t>
            </w:r>
          </w:p>
        </w:tc>
        <w:tc>
          <w:tcPr>
            <w:tcW w:w="3240" w:type="dxa"/>
            <w:tcBorders>
              <w:top w:val="single" w:sz="18" w:space="0" w:color="auto"/>
            </w:tcBorders>
          </w:tcPr>
          <w:p w:rsidR="00275AC0" w:rsidRPr="00AB24E3" w:rsidRDefault="00275AC0"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275AC0" w:rsidRPr="00AB24E3" w:rsidRDefault="00D23ABA" w:rsidP="00CD5889">
            <w:pPr>
              <w:ind w:left="342"/>
              <w:jc w:val="both"/>
              <w:rPr>
                <w:rFonts w:ascii="Times New Roman" w:hAnsi="Times New Roman"/>
                <w:spacing w:val="-4"/>
                <w:sz w:val="20"/>
                <w:szCs w:val="20"/>
              </w:rPr>
            </w:pPr>
            <w:r>
              <w:rPr>
                <w:rFonts w:ascii="Times New Roman" w:hAnsi="Times New Roman"/>
                <w:spacing w:val="-4"/>
                <w:sz w:val="20"/>
                <w:szCs w:val="20"/>
              </w:rPr>
              <w:t>Students have currently presented some of their projects verbally in a coherent manner, using pertinent descriptions, facts, details and examples. They use appropriate eye contact, adequate volume, and clear pronunciation.</w:t>
            </w:r>
          </w:p>
        </w:tc>
        <w:tc>
          <w:tcPr>
            <w:tcW w:w="2993" w:type="dxa"/>
            <w:tcBorders>
              <w:top w:val="single" w:sz="18" w:space="0" w:color="auto"/>
            </w:tcBorders>
          </w:tcPr>
          <w:p w:rsidR="00275AC0" w:rsidRPr="00AB24E3" w:rsidRDefault="00275AC0"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275AC0" w:rsidRPr="00AB24E3" w:rsidRDefault="00D23ABA" w:rsidP="00CD5889">
            <w:pPr>
              <w:ind w:left="342"/>
              <w:jc w:val="both"/>
              <w:rPr>
                <w:rFonts w:ascii="Times New Roman" w:hAnsi="Times New Roman"/>
                <w:spacing w:val="-4"/>
                <w:sz w:val="20"/>
                <w:szCs w:val="20"/>
              </w:rPr>
            </w:pPr>
            <w:r>
              <w:rPr>
                <w:rFonts w:ascii="Times New Roman" w:hAnsi="Times New Roman"/>
                <w:spacing w:val="-4"/>
                <w:sz w:val="20"/>
                <w:szCs w:val="20"/>
              </w:rPr>
              <w:t>They will take what they know about public speaking and now create, write, edit and present a persuasive speech that will have their book character speaking as if he/she is running for president.</w:t>
            </w:r>
          </w:p>
        </w:tc>
      </w:tr>
      <w:tr w:rsidR="00275AC0" w:rsidRPr="00AB24E3" w:rsidTr="004E6804">
        <w:trPr>
          <w:jc w:val="center"/>
        </w:trPr>
        <w:tc>
          <w:tcPr>
            <w:tcW w:w="9380" w:type="dxa"/>
            <w:gridSpan w:val="3"/>
          </w:tcPr>
          <w:p w:rsidR="00D23ABA" w:rsidRPr="00AB24E3" w:rsidRDefault="00275AC0" w:rsidP="00D23ABA">
            <w:pPr>
              <w:jc w:val="both"/>
              <w:rPr>
                <w:rFonts w:ascii="Times New Roman" w:hAnsi="Times New Roman"/>
                <w:b/>
                <w:sz w:val="20"/>
                <w:szCs w:val="20"/>
              </w:rPr>
            </w:pPr>
            <w:r w:rsidRPr="00AB24E3">
              <w:rPr>
                <w:rFonts w:ascii="Times New Roman" w:hAnsi="Times New Roman"/>
                <w:b/>
                <w:sz w:val="20"/>
                <w:szCs w:val="20"/>
              </w:rPr>
              <w:t>Present and Going Forward Vocabulary:</w:t>
            </w:r>
            <w:r w:rsidR="00D23ABA">
              <w:rPr>
                <w:rFonts w:ascii="Times New Roman" w:hAnsi="Times New Roman"/>
                <w:b/>
                <w:sz w:val="20"/>
                <w:szCs w:val="20"/>
              </w:rPr>
              <w:t xml:space="preserve"> salient, coherent, pertinent, appropriate, adequate, pronunciation</w:t>
            </w:r>
          </w:p>
          <w:p w:rsidR="00275AC0" w:rsidRPr="00AB24E3" w:rsidRDefault="00275AC0" w:rsidP="00D23ABA">
            <w:pPr>
              <w:jc w:val="both"/>
              <w:rPr>
                <w:rFonts w:ascii="Times New Roman" w:hAnsi="Times New Roman"/>
                <w:sz w:val="20"/>
                <w:szCs w:val="20"/>
              </w:rPr>
            </w:pPr>
          </w:p>
        </w:tc>
      </w:tr>
    </w:tbl>
    <w:p w:rsidR="00275AC0" w:rsidRPr="00AB24E3" w:rsidRDefault="00275AC0"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275AC0" w:rsidRPr="00AB24E3" w:rsidTr="004E6804">
        <w:trPr>
          <w:jc w:val="center"/>
        </w:trPr>
        <w:tc>
          <w:tcPr>
            <w:tcW w:w="5879" w:type="dxa"/>
          </w:tcPr>
          <w:p w:rsidR="00275AC0" w:rsidRPr="00AB24E3" w:rsidRDefault="00275AC0" w:rsidP="00CD5889">
            <w:pPr>
              <w:jc w:val="both"/>
              <w:rPr>
                <w:rFonts w:ascii="Times New Roman" w:hAnsi="Times New Roman"/>
                <w:b/>
                <w:sz w:val="20"/>
                <w:szCs w:val="20"/>
              </w:rPr>
            </w:pPr>
            <w:r w:rsidRPr="00AB24E3">
              <w:rPr>
                <w:rFonts w:ascii="Times New Roman" w:hAnsi="Times New Roman"/>
                <w:b/>
                <w:sz w:val="20"/>
                <w:szCs w:val="20"/>
              </w:rPr>
              <w:t>Career Connections:</w:t>
            </w:r>
            <w:r w:rsidR="00D23ABA">
              <w:rPr>
                <w:rFonts w:ascii="Times New Roman" w:hAnsi="Times New Roman"/>
                <w:b/>
                <w:sz w:val="20"/>
                <w:szCs w:val="20"/>
              </w:rPr>
              <w:t xml:space="preserve"> Writer, editor, educator, public relations, marketing, sales, public speaking, librarian</w:t>
            </w:r>
          </w:p>
          <w:p w:rsidR="00275AC0" w:rsidRPr="00AB24E3" w:rsidRDefault="00275AC0" w:rsidP="00D23ABA">
            <w:pPr>
              <w:jc w:val="both"/>
              <w:rPr>
                <w:rFonts w:ascii="Times New Roman" w:hAnsi="Times New Roman"/>
                <w:sz w:val="20"/>
                <w:szCs w:val="20"/>
              </w:rPr>
            </w:pPr>
          </w:p>
        </w:tc>
      </w:tr>
    </w:tbl>
    <w:p w:rsidR="00275AC0" w:rsidRPr="00AB24E3" w:rsidRDefault="00275AC0"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275AC0" w:rsidRPr="00AB24E3" w:rsidTr="004E6804">
        <w:trPr>
          <w:trHeight w:val="2010"/>
          <w:jc w:val="center"/>
        </w:trPr>
        <w:tc>
          <w:tcPr>
            <w:tcW w:w="9468" w:type="dxa"/>
          </w:tcPr>
          <w:p w:rsidR="00275AC0" w:rsidRPr="00AB24E3" w:rsidRDefault="00275AC0"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F631CA" w:rsidRDefault="00F631CA" w:rsidP="00F631CA">
            <w:pPr>
              <w:jc w:val="both"/>
              <w:rPr>
                <w:rFonts w:ascii="Times New Roman" w:hAnsi="Times New Roman"/>
                <w:sz w:val="20"/>
                <w:szCs w:val="20"/>
              </w:rPr>
            </w:pPr>
            <w:r>
              <w:rPr>
                <w:rFonts w:ascii="Times New Roman" w:hAnsi="Times New Roman"/>
                <w:sz w:val="20"/>
                <w:szCs w:val="20"/>
              </w:rPr>
              <w:t>Students will watch Dr. Martin Luther King’s “I Have a Dream” speech and John F. Kennedy’s inauguration speech to get a clearer understanding of how emphasis and passion can affect a listener.</w:t>
            </w:r>
          </w:p>
          <w:p w:rsidR="00F631CA" w:rsidRPr="00AB24E3" w:rsidRDefault="00F631CA" w:rsidP="00F631CA">
            <w:pPr>
              <w:jc w:val="both"/>
              <w:rPr>
                <w:rFonts w:ascii="Times New Roman" w:hAnsi="Times New Roman"/>
                <w:sz w:val="20"/>
                <w:szCs w:val="20"/>
              </w:rPr>
            </w:pPr>
            <w:r>
              <w:rPr>
                <w:rFonts w:ascii="Times New Roman" w:hAnsi="Times New Roman"/>
                <w:sz w:val="20"/>
                <w:szCs w:val="20"/>
              </w:rPr>
              <w:t xml:space="preserve">Using this understanding, the student will now take a character out of a novel and write a speech attempting to convince the audience that this character will be the best choice for US President. The student must memorize this speech and present it to the class. The speech must use descriptions, facts, details and examples. The speaker must use appropriate eye contact, adequate volume and clear pronunciation. The speaker must be passionate and must emphasize the qualifications this character has for the office. The speech will be written and presented in first person. </w:t>
            </w:r>
          </w:p>
          <w:p w:rsidR="00275AC0" w:rsidRPr="00AB24E3" w:rsidRDefault="00275AC0" w:rsidP="00CD5889">
            <w:pPr>
              <w:jc w:val="both"/>
              <w:rPr>
                <w:rFonts w:ascii="Times New Roman" w:hAnsi="Times New Roman"/>
                <w:sz w:val="20"/>
                <w:szCs w:val="20"/>
              </w:rPr>
            </w:pPr>
          </w:p>
        </w:tc>
      </w:tr>
    </w:tbl>
    <w:p w:rsidR="00275AC0" w:rsidRPr="00AB24E3" w:rsidRDefault="00275AC0"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39"/>
      </w:tblGrid>
      <w:tr w:rsidR="00275AC0" w:rsidRPr="00AB24E3" w:rsidTr="004E6804">
        <w:trPr>
          <w:jc w:val="center"/>
        </w:trPr>
        <w:tc>
          <w:tcPr>
            <w:tcW w:w="7319" w:type="dxa"/>
          </w:tcPr>
          <w:p w:rsidR="00275AC0" w:rsidRPr="00AB24E3" w:rsidRDefault="00275AC0"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F631CA" w:rsidRDefault="00F631CA" w:rsidP="00F631CA">
            <w:pPr>
              <w:pStyle w:val="ListParagraph"/>
              <w:numPr>
                <w:ilvl w:val="0"/>
                <w:numId w:val="1"/>
              </w:numPr>
              <w:jc w:val="both"/>
              <w:rPr>
                <w:rFonts w:ascii="Times New Roman" w:hAnsi="Times New Roman"/>
                <w:sz w:val="20"/>
                <w:szCs w:val="20"/>
              </w:rPr>
            </w:pPr>
            <w:r>
              <w:rPr>
                <w:rFonts w:ascii="Times New Roman" w:hAnsi="Times New Roman"/>
                <w:sz w:val="20"/>
                <w:szCs w:val="20"/>
              </w:rPr>
              <w:t>Dr. Martin Luther King- “I Have a Dream” speech</w:t>
            </w:r>
          </w:p>
          <w:p w:rsidR="00F631CA" w:rsidRDefault="00F631CA" w:rsidP="00F631CA">
            <w:pPr>
              <w:pStyle w:val="ListParagraph"/>
              <w:numPr>
                <w:ilvl w:val="0"/>
                <w:numId w:val="1"/>
              </w:numPr>
              <w:jc w:val="both"/>
              <w:rPr>
                <w:rFonts w:ascii="Times New Roman" w:hAnsi="Times New Roman"/>
                <w:sz w:val="20"/>
                <w:szCs w:val="20"/>
              </w:rPr>
            </w:pPr>
            <w:r>
              <w:rPr>
                <w:rFonts w:ascii="Times New Roman" w:hAnsi="Times New Roman"/>
                <w:sz w:val="20"/>
                <w:szCs w:val="20"/>
              </w:rPr>
              <w:t>John F. Kennedy- Inauguration address</w:t>
            </w:r>
          </w:p>
          <w:p w:rsidR="00F631CA" w:rsidRDefault="008076D2" w:rsidP="00F631CA">
            <w:pPr>
              <w:pStyle w:val="ListParagraph"/>
              <w:numPr>
                <w:ilvl w:val="0"/>
                <w:numId w:val="1"/>
              </w:numPr>
              <w:jc w:val="both"/>
              <w:rPr>
                <w:rFonts w:ascii="Times New Roman" w:hAnsi="Times New Roman"/>
                <w:sz w:val="20"/>
                <w:szCs w:val="20"/>
              </w:rPr>
            </w:pPr>
            <w:hyperlink r:id="rId179" w:history="1">
              <w:r w:rsidR="00F631CA" w:rsidRPr="00AA5314">
                <w:rPr>
                  <w:rStyle w:val="Hyperlink"/>
                  <w:rFonts w:ascii="Times New Roman" w:hAnsi="Times New Roman"/>
                  <w:sz w:val="20"/>
                  <w:szCs w:val="20"/>
                </w:rPr>
                <w:t>http://www.readwritethink.org/files/resources/interactives/persuasion_map/</w:t>
              </w:r>
            </w:hyperlink>
          </w:p>
          <w:p w:rsidR="00F631CA" w:rsidRDefault="00F631CA" w:rsidP="00F631CA">
            <w:pPr>
              <w:pStyle w:val="ListParagraph"/>
              <w:numPr>
                <w:ilvl w:val="0"/>
                <w:numId w:val="1"/>
              </w:numPr>
              <w:jc w:val="both"/>
              <w:rPr>
                <w:rFonts w:ascii="Times New Roman" w:hAnsi="Times New Roman"/>
                <w:sz w:val="20"/>
                <w:szCs w:val="20"/>
              </w:rPr>
            </w:pPr>
            <w:r>
              <w:rPr>
                <w:rFonts w:ascii="Times New Roman" w:hAnsi="Times New Roman"/>
                <w:sz w:val="20"/>
                <w:szCs w:val="20"/>
              </w:rPr>
              <w:t xml:space="preserve">Links to other famous speeches: </w:t>
            </w:r>
            <w:hyperlink r:id="rId180" w:history="1">
              <w:r w:rsidRPr="00AA5314">
                <w:rPr>
                  <w:rStyle w:val="Hyperlink"/>
                  <w:rFonts w:ascii="Times New Roman" w:hAnsi="Times New Roman"/>
                  <w:sz w:val="20"/>
                  <w:szCs w:val="20"/>
                </w:rPr>
                <w:t>http://thespeechsite.com/en/famous.shtml</w:t>
              </w:r>
            </w:hyperlink>
          </w:p>
          <w:p w:rsidR="00F631CA" w:rsidRDefault="00F631CA" w:rsidP="00F631CA">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F631CA" w:rsidRPr="00AB24E3" w:rsidRDefault="00F631CA" w:rsidP="00F631CA">
            <w:pPr>
              <w:pStyle w:val="ListParagraph"/>
              <w:numPr>
                <w:ilvl w:val="0"/>
                <w:numId w:val="1"/>
              </w:numPr>
              <w:jc w:val="both"/>
              <w:rPr>
                <w:rFonts w:ascii="Times New Roman" w:hAnsi="Times New Roman"/>
                <w:sz w:val="20"/>
                <w:szCs w:val="20"/>
              </w:rPr>
            </w:pPr>
            <w:r>
              <w:rPr>
                <w:rFonts w:ascii="Times New Roman" w:hAnsi="Times New Roman"/>
                <w:sz w:val="20"/>
                <w:szCs w:val="20"/>
              </w:rPr>
              <w:t>Media Specialist/Librarian</w:t>
            </w:r>
          </w:p>
          <w:p w:rsidR="00275AC0" w:rsidRPr="00F631CA" w:rsidRDefault="00275AC0" w:rsidP="00F631CA">
            <w:pPr>
              <w:pStyle w:val="ListParagraph"/>
              <w:jc w:val="both"/>
              <w:rPr>
                <w:rFonts w:ascii="Times New Roman" w:hAnsi="Times New Roman"/>
                <w:sz w:val="20"/>
                <w:szCs w:val="20"/>
              </w:rPr>
            </w:pPr>
          </w:p>
        </w:tc>
      </w:tr>
    </w:tbl>
    <w:p w:rsidR="00275AC0" w:rsidRPr="00AB24E3" w:rsidRDefault="00275AC0"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275AC0" w:rsidRPr="00AB24E3" w:rsidTr="004E6804">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275AC0"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275AC0" w:rsidRPr="00AB24E3">
              <w:rPr>
                <w:rFonts w:ascii="Times New Roman" w:hAnsi="Times New Roman"/>
                <w:b/>
                <w:sz w:val="20"/>
                <w:szCs w:val="20"/>
              </w:rPr>
              <w:t xml:space="preserve">: </w:t>
            </w:r>
            <w:r w:rsidR="005070B0" w:rsidRPr="00AB24E3">
              <w:rPr>
                <w:rFonts w:ascii="Times New Roman" w:hAnsi="Times New Roman"/>
                <w:b/>
                <w:sz w:val="20"/>
                <w:szCs w:val="20"/>
              </w:rPr>
              <w:t>7</w:t>
            </w:r>
            <w:r w:rsidR="00C33D7F" w:rsidRPr="00AB24E3">
              <w:rPr>
                <w:rFonts w:ascii="Times New Roman" w:hAnsi="Times New Roman"/>
                <w:b/>
                <w:sz w:val="20"/>
                <w:szCs w:val="20"/>
              </w:rPr>
              <w:t>.34</w:t>
            </w:r>
          </w:p>
          <w:p w:rsidR="00275AC0" w:rsidRPr="00AB24E3" w:rsidRDefault="005070B0" w:rsidP="007D6A57">
            <w:pPr>
              <w:ind w:left="352"/>
              <w:jc w:val="both"/>
              <w:rPr>
                <w:rFonts w:ascii="Times New Roman" w:hAnsi="Times New Roman"/>
                <w:sz w:val="20"/>
                <w:szCs w:val="20"/>
              </w:rPr>
            </w:pPr>
            <w:r w:rsidRPr="00AB24E3">
              <w:rPr>
                <w:rFonts w:ascii="Times New Roman" w:hAnsi="Times New Roman"/>
                <w:sz w:val="22"/>
                <w:szCs w:val="22"/>
              </w:rPr>
              <w:t>Include multimedia components and visual displays in presentations to clarify claims and findings and emphasize salient points.</w:t>
            </w:r>
          </w:p>
        </w:tc>
      </w:tr>
      <w:tr w:rsidR="00275AC0" w:rsidRPr="00AB24E3" w:rsidTr="004E6804">
        <w:trPr>
          <w:jc w:val="center"/>
        </w:trPr>
        <w:tc>
          <w:tcPr>
            <w:tcW w:w="3147" w:type="dxa"/>
            <w:tcBorders>
              <w:top w:val="single" w:sz="18" w:space="0" w:color="auto"/>
            </w:tcBorders>
          </w:tcPr>
          <w:p w:rsidR="00275AC0" w:rsidRPr="00AB24E3" w:rsidRDefault="00275AC0"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275AC0" w:rsidRPr="00AB24E3" w:rsidRDefault="007D6A57" w:rsidP="00C57D39">
            <w:pPr>
              <w:ind w:left="352"/>
              <w:rPr>
                <w:rFonts w:ascii="Times New Roman" w:hAnsi="Times New Roman"/>
                <w:b/>
                <w:spacing w:val="-4"/>
                <w:sz w:val="20"/>
                <w:szCs w:val="20"/>
              </w:rPr>
            </w:pPr>
            <w:r w:rsidRPr="00AB24E3">
              <w:rPr>
                <w:rFonts w:ascii="Times New Roman" w:hAnsi="Times New Roman"/>
                <w:sz w:val="22"/>
                <w:szCs w:val="22"/>
              </w:rPr>
              <w:t xml:space="preserve">Students can </w:t>
            </w:r>
            <w:r w:rsidR="00C57D39" w:rsidRPr="00AB24E3">
              <w:rPr>
                <w:rFonts w:ascii="Times New Roman" w:hAnsi="Times New Roman"/>
                <w:sz w:val="22"/>
                <w:szCs w:val="22"/>
              </w:rPr>
              <w:t>include multimedia components and visual displays in presentations to clarify claims and findings and emphasize salient points.</w:t>
            </w:r>
          </w:p>
        </w:tc>
        <w:tc>
          <w:tcPr>
            <w:tcW w:w="3240" w:type="dxa"/>
            <w:tcBorders>
              <w:top w:val="single" w:sz="18" w:space="0" w:color="auto"/>
            </w:tcBorders>
          </w:tcPr>
          <w:p w:rsidR="00275AC0" w:rsidRPr="00AB24E3" w:rsidRDefault="00275AC0"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275AC0" w:rsidRPr="00AB24E3" w:rsidRDefault="00F631CA" w:rsidP="00CD5889">
            <w:pPr>
              <w:ind w:left="342"/>
              <w:jc w:val="both"/>
              <w:rPr>
                <w:rFonts w:ascii="Times New Roman" w:hAnsi="Times New Roman"/>
                <w:spacing w:val="-4"/>
                <w:sz w:val="20"/>
                <w:szCs w:val="20"/>
              </w:rPr>
            </w:pPr>
            <w:r>
              <w:rPr>
                <w:rFonts w:ascii="Times New Roman" w:hAnsi="Times New Roman"/>
                <w:spacing w:val="-4"/>
                <w:sz w:val="20"/>
                <w:szCs w:val="20"/>
              </w:rPr>
              <w:t>Students are somewhat proficient in computer use and can effectively use these components to clarify their claims and findings and emphasize salient points.</w:t>
            </w:r>
          </w:p>
        </w:tc>
        <w:tc>
          <w:tcPr>
            <w:tcW w:w="2993" w:type="dxa"/>
            <w:tcBorders>
              <w:top w:val="single" w:sz="18" w:space="0" w:color="auto"/>
            </w:tcBorders>
          </w:tcPr>
          <w:p w:rsidR="00275AC0" w:rsidRPr="00AB24E3" w:rsidRDefault="00275AC0"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275AC0" w:rsidRPr="00AB24E3" w:rsidRDefault="00F631CA" w:rsidP="00CD5889">
            <w:pPr>
              <w:ind w:left="342"/>
              <w:jc w:val="both"/>
              <w:rPr>
                <w:rFonts w:ascii="Times New Roman" w:hAnsi="Times New Roman"/>
                <w:spacing w:val="-4"/>
                <w:sz w:val="20"/>
                <w:szCs w:val="20"/>
              </w:rPr>
            </w:pPr>
            <w:r>
              <w:rPr>
                <w:rFonts w:ascii="Times New Roman" w:hAnsi="Times New Roman"/>
                <w:spacing w:val="-4"/>
                <w:sz w:val="20"/>
                <w:szCs w:val="20"/>
              </w:rPr>
              <w:t>Students will use their knowledge about a specific character in a novel to create a detailed, mock Facebook page to share with their classmates.</w:t>
            </w:r>
          </w:p>
        </w:tc>
      </w:tr>
      <w:tr w:rsidR="00275AC0" w:rsidRPr="00AB24E3" w:rsidTr="004E6804">
        <w:trPr>
          <w:jc w:val="center"/>
        </w:trPr>
        <w:tc>
          <w:tcPr>
            <w:tcW w:w="9380" w:type="dxa"/>
            <w:gridSpan w:val="3"/>
          </w:tcPr>
          <w:p w:rsidR="00F631CA" w:rsidRPr="00AB24E3" w:rsidRDefault="00275AC0" w:rsidP="00F631CA">
            <w:pPr>
              <w:jc w:val="both"/>
              <w:rPr>
                <w:rFonts w:ascii="Times New Roman" w:hAnsi="Times New Roman"/>
                <w:b/>
                <w:sz w:val="20"/>
                <w:szCs w:val="20"/>
              </w:rPr>
            </w:pPr>
            <w:r w:rsidRPr="00AB24E3">
              <w:rPr>
                <w:rFonts w:ascii="Times New Roman" w:hAnsi="Times New Roman"/>
                <w:b/>
                <w:sz w:val="20"/>
                <w:szCs w:val="20"/>
              </w:rPr>
              <w:t>Present and Going Forward Vocabulary:</w:t>
            </w:r>
            <w:r w:rsidR="00F631CA">
              <w:rPr>
                <w:rFonts w:ascii="Times New Roman" w:hAnsi="Times New Roman"/>
                <w:b/>
                <w:sz w:val="20"/>
                <w:szCs w:val="20"/>
              </w:rPr>
              <w:t xml:space="preserve"> multimedia, components, clarify, emphasize, salient, mock</w:t>
            </w:r>
          </w:p>
          <w:p w:rsidR="00275AC0" w:rsidRPr="00AB24E3" w:rsidRDefault="00275AC0" w:rsidP="00F631CA">
            <w:pPr>
              <w:jc w:val="both"/>
              <w:rPr>
                <w:rFonts w:ascii="Times New Roman" w:hAnsi="Times New Roman"/>
                <w:sz w:val="20"/>
                <w:szCs w:val="20"/>
              </w:rPr>
            </w:pPr>
          </w:p>
        </w:tc>
      </w:tr>
    </w:tbl>
    <w:p w:rsidR="00275AC0" w:rsidRPr="00AB24E3" w:rsidRDefault="00275AC0"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275AC0" w:rsidRPr="00AB24E3" w:rsidTr="004E6804">
        <w:trPr>
          <w:jc w:val="center"/>
        </w:trPr>
        <w:tc>
          <w:tcPr>
            <w:tcW w:w="5879" w:type="dxa"/>
          </w:tcPr>
          <w:p w:rsidR="00F631CA" w:rsidRPr="00AB24E3" w:rsidRDefault="00275AC0" w:rsidP="00F631CA">
            <w:pPr>
              <w:jc w:val="both"/>
              <w:rPr>
                <w:rFonts w:ascii="Times New Roman" w:hAnsi="Times New Roman"/>
                <w:b/>
                <w:sz w:val="20"/>
                <w:szCs w:val="20"/>
              </w:rPr>
            </w:pPr>
            <w:r w:rsidRPr="00AB24E3">
              <w:rPr>
                <w:rFonts w:ascii="Times New Roman" w:hAnsi="Times New Roman"/>
                <w:b/>
                <w:sz w:val="20"/>
                <w:szCs w:val="20"/>
              </w:rPr>
              <w:t>Career Connections:</w:t>
            </w:r>
            <w:r w:rsidR="00F631CA">
              <w:rPr>
                <w:rFonts w:ascii="Times New Roman" w:hAnsi="Times New Roman"/>
                <w:b/>
                <w:sz w:val="20"/>
                <w:szCs w:val="20"/>
              </w:rPr>
              <w:t xml:space="preserve"> Writer, editor, educator, public relations, marketing, sales, public speaking</w:t>
            </w:r>
          </w:p>
          <w:p w:rsidR="00275AC0" w:rsidRPr="00AB24E3" w:rsidRDefault="00275AC0" w:rsidP="00F631CA">
            <w:pPr>
              <w:jc w:val="both"/>
              <w:rPr>
                <w:rFonts w:ascii="Times New Roman" w:hAnsi="Times New Roman"/>
                <w:sz w:val="20"/>
                <w:szCs w:val="20"/>
              </w:rPr>
            </w:pPr>
          </w:p>
        </w:tc>
      </w:tr>
    </w:tbl>
    <w:p w:rsidR="00275AC0" w:rsidRPr="00AB24E3" w:rsidRDefault="00275AC0"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275AC0" w:rsidRPr="00AB24E3" w:rsidTr="004E6804">
        <w:trPr>
          <w:trHeight w:val="2010"/>
          <w:jc w:val="center"/>
        </w:trPr>
        <w:tc>
          <w:tcPr>
            <w:tcW w:w="9468" w:type="dxa"/>
          </w:tcPr>
          <w:p w:rsidR="00275AC0" w:rsidRPr="00AB24E3" w:rsidRDefault="00275AC0"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275AC0" w:rsidRPr="00AB24E3" w:rsidRDefault="00F631CA" w:rsidP="00CD5889">
            <w:pPr>
              <w:jc w:val="both"/>
              <w:rPr>
                <w:rFonts w:ascii="Times New Roman" w:hAnsi="Times New Roman"/>
                <w:sz w:val="20"/>
                <w:szCs w:val="20"/>
              </w:rPr>
            </w:pPr>
            <w:r>
              <w:rPr>
                <w:rFonts w:ascii="Times New Roman" w:hAnsi="Times New Roman"/>
                <w:sz w:val="20"/>
                <w:szCs w:val="20"/>
              </w:rPr>
              <w:t>Students will use a template of a mock Facebook page to create an online presence for a character out of a novel they are reading or have previously read. The page must include all of the components, all words must be spelled correctly, all punctuation must be accurate. They must write in complete sentences and it must follow in the mode and tone of their character. They also must use accurate information about the character as it can be found in the book. If the information is not available, they may be creative but must write in the tone of their character.</w:t>
            </w:r>
          </w:p>
        </w:tc>
      </w:tr>
    </w:tbl>
    <w:p w:rsidR="00275AC0" w:rsidRPr="00AB24E3" w:rsidRDefault="00275AC0"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275AC0" w:rsidRPr="00AB24E3" w:rsidTr="004E6804">
        <w:trPr>
          <w:jc w:val="center"/>
        </w:trPr>
        <w:tc>
          <w:tcPr>
            <w:tcW w:w="7319" w:type="dxa"/>
          </w:tcPr>
          <w:p w:rsidR="00275AC0" w:rsidRPr="00AB24E3" w:rsidRDefault="00275AC0"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F631CA" w:rsidRDefault="008076D2" w:rsidP="00F631CA">
            <w:pPr>
              <w:pStyle w:val="ListParagraph"/>
              <w:numPr>
                <w:ilvl w:val="0"/>
                <w:numId w:val="1"/>
              </w:numPr>
              <w:jc w:val="both"/>
              <w:rPr>
                <w:rFonts w:ascii="Times New Roman" w:hAnsi="Times New Roman"/>
                <w:sz w:val="20"/>
                <w:szCs w:val="20"/>
              </w:rPr>
            </w:pPr>
            <w:hyperlink r:id="rId181" w:history="1">
              <w:r w:rsidR="00F631CA" w:rsidRPr="00AA5314">
                <w:rPr>
                  <w:rStyle w:val="Hyperlink"/>
                  <w:rFonts w:ascii="Times New Roman" w:hAnsi="Times New Roman"/>
                  <w:sz w:val="20"/>
                  <w:szCs w:val="20"/>
                </w:rPr>
                <w:t>http://techtoolsforschools.blogspot.com/2010/01/facebook-project-template.html</w:t>
              </w:r>
            </w:hyperlink>
          </w:p>
          <w:p w:rsidR="00F631CA" w:rsidRDefault="00F631CA" w:rsidP="00F631CA">
            <w:pPr>
              <w:pStyle w:val="ListParagraph"/>
              <w:numPr>
                <w:ilvl w:val="0"/>
                <w:numId w:val="1"/>
              </w:numPr>
              <w:jc w:val="both"/>
              <w:rPr>
                <w:rFonts w:ascii="Times New Roman" w:hAnsi="Times New Roman"/>
                <w:sz w:val="20"/>
                <w:szCs w:val="20"/>
              </w:rPr>
            </w:pPr>
            <w:r>
              <w:rPr>
                <w:rFonts w:ascii="Times New Roman" w:hAnsi="Times New Roman"/>
                <w:sz w:val="20"/>
                <w:szCs w:val="20"/>
              </w:rPr>
              <w:t>Powerpoint</w:t>
            </w:r>
          </w:p>
          <w:p w:rsidR="00F631CA" w:rsidRDefault="00F631CA" w:rsidP="00F631CA">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F631CA" w:rsidRPr="00AB24E3" w:rsidRDefault="00F631CA" w:rsidP="00F631CA">
            <w:pPr>
              <w:pStyle w:val="ListParagraph"/>
              <w:numPr>
                <w:ilvl w:val="0"/>
                <w:numId w:val="1"/>
              </w:numPr>
              <w:jc w:val="both"/>
              <w:rPr>
                <w:rFonts w:ascii="Times New Roman" w:hAnsi="Times New Roman"/>
                <w:sz w:val="20"/>
                <w:szCs w:val="20"/>
              </w:rPr>
            </w:pPr>
            <w:r>
              <w:rPr>
                <w:rFonts w:ascii="Times New Roman" w:hAnsi="Times New Roman"/>
                <w:sz w:val="20"/>
                <w:szCs w:val="20"/>
              </w:rPr>
              <w:t>Media Specialist/Librarian</w:t>
            </w:r>
          </w:p>
          <w:p w:rsidR="00275AC0" w:rsidRPr="00F631CA" w:rsidRDefault="00275AC0" w:rsidP="00F631CA">
            <w:pPr>
              <w:pStyle w:val="ListParagraph"/>
              <w:jc w:val="both"/>
              <w:rPr>
                <w:rFonts w:ascii="Times New Roman" w:hAnsi="Times New Roman"/>
                <w:sz w:val="20"/>
                <w:szCs w:val="20"/>
              </w:rPr>
            </w:pPr>
          </w:p>
        </w:tc>
      </w:tr>
    </w:tbl>
    <w:p w:rsidR="00275AC0" w:rsidRPr="00AB24E3" w:rsidRDefault="00275AC0"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C33D7F" w:rsidRPr="00AB24E3" w:rsidTr="004E6804">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C33D7F"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C33D7F" w:rsidRPr="00AB24E3">
              <w:rPr>
                <w:rFonts w:ascii="Times New Roman" w:hAnsi="Times New Roman"/>
                <w:b/>
                <w:sz w:val="20"/>
                <w:szCs w:val="20"/>
              </w:rPr>
              <w:t xml:space="preserve">: </w:t>
            </w:r>
            <w:r w:rsidR="00C57D39" w:rsidRPr="00AB24E3">
              <w:rPr>
                <w:rFonts w:ascii="Times New Roman" w:hAnsi="Times New Roman"/>
                <w:b/>
                <w:sz w:val="20"/>
                <w:szCs w:val="20"/>
              </w:rPr>
              <w:t>7</w:t>
            </w:r>
            <w:r w:rsidR="00C33D7F" w:rsidRPr="00AB24E3">
              <w:rPr>
                <w:rFonts w:ascii="Times New Roman" w:hAnsi="Times New Roman"/>
                <w:b/>
                <w:sz w:val="20"/>
                <w:szCs w:val="20"/>
              </w:rPr>
              <w:t>.35</w:t>
            </w:r>
          </w:p>
          <w:p w:rsidR="00C33D7F" w:rsidRPr="00AB24E3" w:rsidRDefault="00C57D39" w:rsidP="00CD5889">
            <w:pPr>
              <w:ind w:left="352"/>
              <w:jc w:val="both"/>
              <w:rPr>
                <w:rFonts w:ascii="Times New Roman" w:hAnsi="Times New Roman"/>
                <w:sz w:val="20"/>
                <w:szCs w:val="20"/>
              </w:rPr>
            </w:pPr>
            <w:r w:rsidRPr="00AB24E3">
              <w:rPr>
                <w:rFonts w:ascii="Times New Roman" w:hAnsi="Times New Roman"/>
                <w:sz w:val="22"/>
                <w:szCs w:val="22"/>
              </w:rPr>
              <w:t>Adapt speech to a variety of contexts and tasks, demonstrating command of formal English when indicated or appropriate. (See Grade 7 Language standards 36 and 38 for specific expectations.)</w:t>
            </w:r>
          </w:p>
        </w:tc>
      </w:tr>
      <w:tr w:rsidR="00C33D7F" w:rsidRPr="00AB24E3" w:rsidTr="004E6804">
        <w:trPr>
          <w:jc w:val="center"/>
        </w:trPr>
        <w:tc>
          <w:tcPr>
            <w:tcW w:w="3147" w:type="dxa"/>
            <w:tcBorders>
              <w:top w:val="single" w:sz="18" w:space="0" w:color="auto"/>
            </w:tcBorders>
          </w:tcPr>
          <w:p w:rsidR="00C33D7F" w:rsidRPr="00AB24E3" w:rsidRDefault="00C33D7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C33D7F" w:rsidRPr="00AB24E3" w:rsidRDefault="00C33D7F" w:rsidP="000654E7">
            <w:pPr>
              <w:ind w:left="360"/>
              <w:rPr>
                <w:rFonts w:ascii="Times New Roman" w:hAnsi="Times New Roman"/>
                <w:spacing w:val="-4"/>
                <w:sz w:val="20"/>
                <w:szCs w:val="20"/>
              </w:rPr>
            </w:pPr>
            <w:r w:rsidRPr="00AB24E3">
              <w:rPr>
                <w:rFonts w:ascii="Times New Roman" w:hAnsi="Times New Roman"/>
                <w:spacing w:val="-4"/>
                <w:sz w:val="20"/>
                <w:szCs w:val="20"/>
              </w:rPr>
              <w:t xml:space="preserve">Student can </w:t>
            </w:r>
            <w:r w:rsidR="00C57D39" w:rsidRPr="00AB24E3">
              <w:rPr>
                <w:rFonts w:ascii="Times New Roman" w:hAnsi="Times New Roman"/>
                <w:sz w:val="22"/>
                <w:szCs w:val="22"/>
              </w:rPr>
              <w:t>adapt speech to a variety of contexts and tasks, demonstrating command of formal English when indicated or appropriate. (See Grade 7 Language standards 36 and 38 for specific expectations.)</w:t>
            </w:r>
          </w:p>
        </w:tc>
        <w:tc>
          <w:tcPr>
            <w:tcW w:w="3240" w:type="dxa"/>
            <w:tcBorders>
              <w:top w:val="single" w:sz="18" w:space="0" w:color="auto"/>
            </w:tcBorders>
          </w:tcPr>
          <w:p w:rsidR="00C33D7F" w:rsidRPr="00AB24E3" w:rsidRDefault="00C33D7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C33D7F" w:rsidRPr="00AB24E3" w:rsidRDefault="007C3D9C" w:rsidP="00CD5889">
            <w:pPr>
              <w:ind w:left="342"/>
              <w:jc w:val="both"/>
              <w:rPr>
                <w:rFonts w:ascii="Times New Roman" w:hAnsi="Times New Roman"/>
                <w:spacing w:val="-4"/>
                <w:sz w:val="20"/>
                <w:szCs w:val="20"/>
              </w:rPr>
            </w:pPr>
            <w:r>
              <w:rPr>
                <w:rFonts w:ascii="Times New Roman" w:hAnsi="Times New Roman"/>
                <w:spacing w:val="-4"/>
                <w:sz w:val="20"/>
                <w:szCs w:val="20"/>
              </w:rPr>
              <w:t xml:space="preserve">Students will adapt speech to a variety of contexts and tasks, demonstrating command of formal English when indicated or appropriate. </w:t>
            </w:r>
          </w:p>
        </w:tc>
        <w:tc>
          <w:tcPr>
            <w:tcW w:w="2993" w:type="dxa"/>
            <w:tcBorders>
              <w:top w:val="single" w:sz="18" w:space="0" w:color="auto"/>
            </w:tcBorders>
          </w:tcPr>
          <w:p w:rsidR="00C33D7F" w:rsidRPr="00AB24E3" w:rsidRDefault="00C33D7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C33D7F" w:rsidRPr="00AB24E3" w:rsidRDefault="007C3D9C" w:rsidP="00A444EF">
            <w:pPr>
              <w:ind w:left="342"/>
              <w:jc w:val="both"/>
              <w:rPr>
                <w:rFonts w:ascii="Times New Roman" w:hAnsi="Times New Roman"/>
                <w:spacing w:val="-4"/>
                <w:sz w:val="20"/>
                <w:szCs w:val="20"/>
              </w:rPr>
            </w:pPr>
            <w:r>
              <w:rPr>
                <w:rFonts w:ascii="Times New Roman" w:hAnsi="Times New Roman"/>
                <w:spacing w:val="-4"/>
                <w:sz w:val="20"/>
                <w:szCs w:val="20"/>
              </w:rPr>
              <w:t xml:space="preserve">Students will write and present speech as a character </w:t>
            </w:r>
            <w:r w:rsidR="00A444EF">
              <w:rPr>
                <w:rFonts w:ascii="Times New Roman" w:hAnsi="Times New Roman"/>
                <w:spacing w:val="-4"/>
                <w:sz w:val="20"/>
                <w:szCs w:val="20"/>
              </w:rPr>
              <w:t xml:space="preserve">from friction </w:t>
            </w:r>
            <w:r w:rsidR="006E3185">
              <w:rPr>
                <w:rFonts w:ascii="Times New Roman" w:hAnsi="Times New Roman"/>
                <w:spacing w:val="-4"/>
                <w:sz w:val="20"/>
                <w:szCs w:val="20"/>
              </w:rPr>
              <w:t>to two separate audiences</w:t>
            </w:r>
            <w:r w:rsidR="00A444EF">
              <w:rPr>
                <w:rFonts w:ascii="Times New Roman" w:hAnsi="Times New Roman"/>
                <w:spacing w:val="-4"/>
                <w:sz w:val="20"/>
                <w:szCs w:val="20"/>
              </w:rPr>
              <w:t>.</w:t>
            </w:r>
          </w:p>
        </w:tc>
      </w:tr>
      <w:tr w:rsidR="00C33D7F" w:rsidRPr="00AB24E3" w:rsidTr="004E6804">
        <w:trPr>
          <w:jc w:val="center"/>
        </w:trPr>
        <w:tc>
          <w:tcPr>
            <w:tcW w:w="9380" w:type="dxa"/>
            <w:gridSpan w:val="3"/>
          </w:tcPr>
          <w:p w:rsidR="00C33D7F" w:rsidRPr="00AB24E3" w:rsidRDefault="00C33D7F" w:rsidP="00CD5889">
            <w:pPr>
              <w:jc w:val="both"/>
              <w:rPr>
                <w:rFonts w:ascii="Times New Roman" w:hAnsi="Times New Roman"/>
                <w:b/>
                <w:sz w:val="20"/>
                <w:szCs w:val="20"/>
              </w:rPr>
            </w:pPr>
            <w:r w:rsidRPr="00AB24E3">
              <w:rPr>
                <w:rFonts w:ascii="Times New Roman" w:hAnsi="Times New Roman"/>
                <w:b/>
                <w:sz w:val="20"/>
                <w:szCs w:val="20"/>
              </w:rPr>
              <w:t>Present and Going Forward Vocabulary:</w:t>
            </w:r>
          </w:p>
          <w:p w:rsidR="00C33D7F" w:rsidRPr="00AB24E3" w:rsidRDefault="00165F22" w:rsidP="00CD5889">
            <w:pPr>
              <w:jc w:val="both"/>
              <w:rPr>
                <w:rFonts w:ascii="Times New Roman" w:hAnsi="Times New Roman"/>
                <w:b/>
                <w:sz w:val="20"/>
                <w:szCs w:val="20"/>
              </w:rPr>
            </w:pPr>
            <w:r>
              <w:rPr>
                <w:rFonts w:ascii="Times New Roman" w:hAnsi="Times New Roman"/>
                <w:b/>
                <w:sz w:val="20"/>
                <w:szCs w:val="20"/>
              </w:rPr>
              <w:t>Speech; context; text; audience; purpose; formal English</w:t>
            </w:r>
          </w:p>
          <w:p w:rsidR="00C33D7F" w:rsidRPr="00AB24E3" w:rsidRDefault="00C33D7F" w:rsidP="00CD5889">
            <w:pPr>
              <w:jc w:val="both"/>
              <w:rPr>
                <w:rFonts w:ascii="Times New Roman" w:hAnsi="Times New Roman"/>
                <w:b/>
                <w:sz w:val="20"/>
                <w:szCs w:val="20"/>
              </w:rPr>
            </w:pPr>
          </w:p>
          <w:p w:rsidR="00C33D7F" w:rsidRPr="00AB24E3" w:rsidRDefault="00C33D7F" w:rsidP="00CD5889">
            <w:pPr>
              <w:ind w:left="360"/>
              <w:jc w:val="both"/>
              <w:rPr>
                <w:rFonts w:ascii="Times New Roman" w:hAnsi="Times New Roman"/>
                <w:sz w:val="20"/>
                <w:szCs w:val="20"/>
              </w:rPr>
            </w:pPr>
          </w:p>
        </w:tc>
      </w:tr>
    </w:tbl>
    <w:p w:rsidR="00C33D7F" w:rsidRPr="00AB24E3" w:rsidRDefault="00C33D7F"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C33D7F" w:rsidRPr="00AB24E3" w:rsidTr="004E6804">
        <w:trPr>
          <w:jc w:val="center"/>
        </w:trPr>
        <w:tc>
          <w:tcPr>
            <w:tcW w:w="5879" w:type="dxa"/>
          </w:tcPr>
          <w:p w:rsidR="00C33D7F" w:rsidRPr="00AB24E3" w:rsidRDefault="00C33D7F" w:rsidP="00CD5889">
            <w:pPr>
              <w:jc w:val="both"/>
              <w:rPr>
                <w:rFonts w:ascii="Times New Roman" w:hAnsi="Times New Roman"/>
                <w:b/>
                <w:sz w:val="20"/>
                <w:szCs w:val="20"/>
              </w:rPr>
            </w:pPr>
            <w:r w:rsidRPr="00AB24E3">
              <w:rPr>
                <w:rFonts w:ascii="Times New Roman" w:hAnsi="Times New Roman"/>
                <w:b/>
                <w:sz w:val="20"/>
                <w:szCs w:val="20"/>
              </w:rPr>
              <w:t>Career Connections:</w:t>
            </w:r>
          </w:p>
          <w:p w:rsidR="00C33D7F" w:rsidRPr="00AB24E3" w:rsidRDefault="00A444EF" w:rsidP="00CD5889">
            <w:pPr>
              <w:jc w:val="both"/>
              <w:rPr>
                <w:rFonts w:ascii="Times New Roman" w:hAnsi="Times New Roman"/>
                <w:b/>
                <w:sz w:val="20"/>
                <w:szCs w:val="20"/>
              </w:rPr>
            </w:pPr>
            <w:r>
              <w:rPr>
                <w:rFonts w:ascii="Times New Roman" w:hAnsi="Times New Roman"/>
                <w:b/>
                <w:sz w:val="20"/>
                <w:szCs w:val="20"/>
              </w:rPr>
              <w:t>Writer, editor, educator, public relations, marketing, sales, public speaking</w:t>
            </w:r>
          </w:p>
          <w:p w:rsidR="00C33D7F" w:rsidRPr="00AB24E3" w:rsidRDefault="00C33D7F" w:rsidP="00CD5889">
            <w:pPr>
              <w:ind w:left="402"/>
              <w:jc w:val="both"/>
              <w:rPr>
                <w:rFonts w:ascii="Times New Roman" w:hAnsi="Times New Roman"/>
                <w:sz w:val="20"/>
                <w:szCs w:val="20"/>
              </w:rPr>
            </w:pPr>
          </w:p>
        </w:tc>
      </w:tr>
    </w:tbl>
    <w:p w:rsidR="00C33D7F" w:rsidRPr="00AB24E3" w:rsidRDefault="00C33D7F"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C33D7F" w:rsidRPr="00AB24E3" w:rsidTr="004E61FB">
        <w:trPr>
          <w:trHeight w:val="1335"/>
          <w:jc w:val="center"/>
        </w:trPr>
        <w:tc>
          <w:tcPr>
            <w:tcW w:w="9468" w:type="dxa"/>
          </w:tcPr>
          <w:p w:rsidR="00C33D7F" w:rsidRPr="00A444EF" w:rsidRDefault="00C33D7F"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C33D7F" w:rsidRDefault="00A444EF" w:rsidP="00CD5889">
            <w:pPr>
              <w:jc w:val="both"/>
              <w:rPr>
                <w:rFonts w:ascii="Times New Roman" w:hAnsi="Times New Roman"/>
                <w:spacing w:val="-4"/>
                <w:sz w:val="20"/>
                <w:szCs w:val="20"/>
              </w:rPr>
            </w:pPr>
            <w:r>
              <w:rPr>
                <w:rFonts w:ascii="Times New Roman" w:hAnsi="Times New Roman"/>
                <w:spacing w:val="-4"/>
                <w:sz w:val="20"/>
                <w:szCs w:val="20"/>
              </w:rPr>
              <w:t>Students will write and prese</w:t>
            </w:r>
            <w:r w:rsidR="006E2AF6">
              <w:rPr>
                <w:rFonts w:ascii="Times New Roman" w:hAnsi="Times New Roman"/>
                <w:spacing w:val="-4"/>
                <w:sz w:val="20"/>
                <w:szCs w:val="20"/>
              </w:rPr>
              <w:t>nt speech as a character from f</w:t>
            </w:r>
            <w:r>
              <w:rPr>
                <w:rFonts w:ascii="Times New Roman" w:hAnsi="Times New Roman"/>
                <w:spacing w:val="-4"/>
                <w:sz w:val="20"/>
                <w:szCs w:val="20"/>
              </w:rPr>
              <w:t>iction to two separate audiences</w:t>
            </w:r>
            <w:r>
              <w:rPr>
                <w:rFonts w:ascii="Times New Roman" w:hAnsi="Times New Roman"/>
                <w:sz w:val="20"/>
                <w:szCs w:val="20"/>
              </w:rPr>
              <w:t xml:space="preserve"> </w:t>
            </w:r>
            <w:r>
              <w:rPr>
                <w:rFonts w:ascii="Times New Roman" w:hAnsi="Times New Roman"/>
                <w:spacing w:val="-4"/>
                <w:sz w:val="20"/>
                <w:szCs w:val="20"/>
              </w:rPr>
              <w:t>from different perspectives (historical eras, gender, ages, careers, beliefs, economics).</w:t>
            </w:r>
            <w:r w:rsidR="00811B82">
              <w:rPr>
                <w:rFonts w:ascii="Times New Roman" w:hAnsi="Times New Roman"/>
                <w:spacing w:val="-4"/>
                <w:sz w:val="20"/>
                <w:szCs w:val="20"/>
              </w:rPr>
              <w:t xml:space="preserve"> The audience groups will work together to research and prepare their roles in the activity.</w:t>
            </w:r>
          </w:p>
          <w:p w:rsidR="00A444EF" w:rsidRDefault="00A444EF" w:rsidP="00CD5889">
            <w:pPr>
              <w:jc w:val="both"/>
              <w:rPr>
                <w:rFonts w:ascii="Times New Roman" w:hAnsi="Times New Roman"/>
                <w:sz w:val="20"/>
                <w:szCs w:val="20"/>
              </w:rPr>
            </w:pPr>
            <w:r>
              <w:rPr>
                <w:rFonts w:ascii="Times New Roman" w:hAnsi="Times New Roman"/>
                <w:sz w:val="20"/>
                <w:szCs w:val="20"/>
              </w:rPr>
              <w:t xml:space="preserve">The student will receive advance notice on the content and purpose of one audience, while the teacher will present the second audience </w:t>
            </w:r>
            <w:r w:rsidR="004E61FB">
              <w:rPr>
                <w:rFonts w:ascii="Times New Roman" w:hAnsi="Times New Roman"/>
                <w:sz w:val="20"/>
                <w:szCs w:val="20"/>
              </w:rPr>
              <w:t>with short notice, asking the speaker to adapt and adjust quickly to the second audience.</w:t>
            </w:r>
          </w:p>
          <w:p w:rsidR="00811B82" w:rsidRDefault="00811B82" w:rsidP="00CD5889">
            <w:pPr>
              <w:jc w:val="both"/>
              <w:rPr>
                <w:rFonts w:ascii="Times New Roman" w:hAnsi="Times New Roman"/>
                <w:sz w:val="20"/>
                <w:szCs w:val="20"/>
              </w:rPr>
            </w:pPr>
          </w:p>
          <w:p w:rsidR="00C33D7F" w:rsidRPr="00AB24E3" w:rsidRDefault="00C33D7F" w:rsidP="00CD5889">
            <w:pPr>
              <w:jc w:val="both"/>
              <w:rPr>
                <w:rFonts w:ascii="Times New Roman" w:hAnsi="Times New Roman"/>
                <w:sz w:val="20"/>
                <w:szCs w:val="20"/>
              </w:rPr>
            </w:pPr>
          </w:p>
        </w:tc>
      </w:tr>
    </w:tbl>
    <w:p w:rsidR="00C33D7F" w:rsidRPr="00AB24E3" w:rsidRDefault="00C33D7F" w:rsidP="00CD5889">
      <w:pPr>
        <w:jc w:val="both"/>
        <w:rPr>
          <w:rFonts w:ascii="Times New Roman" w:hAnsi="Times New Roman"/>
          <w:sz w:val="10"/>
          <w:szCs w:val="10"/>
        </w:rPr>
      </w:pPr>
    </w:p>
    <w:p w:rsidR="00C33D7F" w:rsidRDefault="00C33D7F" w:rsidP="00CD5889">
      <w:pPr>
        <w:jc w:val="both"/>
        <w:rPr>
          <w:rFonts w:ascii="Times New Roman" w:hAnsi="Times New Roman"/>
        </w:rPr>
      </w:pPr>
    </w:p>
    <w:p w:rsidR="00F631CA" w:rsidRPr="00AB24E3" w:rsidRDefault="00F631CA"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C33D7F" w:rsidRPr="00AB24E3" w:rsidTr="004E6804">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C33D7F" w:rsidRPr="00AB24E3" w:rsidRDefault="00E60DCD" w:rsidP="00CD5889">
            <w:pPr>
              <w:ind w:left="360" w:hanging="360"/>
              <w:jc w:val="both"/>
              <w:rPr>
                <w:rFonts w:ascii="Times New Roman" w:hAnsi="Times New Roman"/>
                <w:b/>
                <w:sz w:val="20"/>
                <w:szCs w:val="20"/>
              </w:rPr>
            </w:pPr>
            <w:r>
              <w:rPr>
                <w:rFonts w:ascii="Times New Roman" w:hAnsi="Times New Roman"/>
                <w:b/>
                <w:sz w:val="20"/>
                <w:szCs w:val="20"/>
              </w:rPr>
              <w:t>ALCCRS</w:t>
            </w:r>
            <w:r w:rsidR="00C33D7F" w:rsidRPr="00AB24E3">
              <w:rPr>
                <w:rFonts w:ascii="Times New Roman" w:hAnsi="Times New Roman"/>
                <w:b/>
                <w:sz w:val="20"/>
                <w:szCs w:val="20"/>
              </w:rPr>
              <w:t xml:space="preserve">: </w:t>
            </w:r>
            <w:r w:rsidR="00C57D39" w:rsidRPr="00AB24E3">
              <w:rPr>
                <w:rFonts w:ascii="Times New Roman" w:hAnsi="Times New Roman"/>
                <w:b/>
                <w:sz w:val="20"/>
                <w:szCs w:val="20"/>
              </w:rPr>
              <w:t>7</w:t>
            </w:r>
            <w:r w:rsidR="00841AF3" w:rsidRPr="00AB24E3">
              <w:rPr>
                <w:rFonts w:ascii="Times New Roman" w:hAnsi="Times New Roman"/>
                <w:b/>
                <w:sz w:val="20"/>
                <w:szCs w:val="20"/>
              </w:rPr>
              <w:t>.36</w:t>
            </w:r>
          </w:p>
          <w:p w:rsidR="00C57D39" w:rsidRPr="00AB24E3" w:rsidRDefault="00C57D39" w:rsidP="00C57D39">
            <w:pPr>
              <w:pStyle w:val="Default"/>
              <w:ind w:left="352"/>
              <w:rPr>
                <w:sz w:val="22"/>
                <w:szCs w:val="22"/>
              </w:rPr>
            </w:pPr>
            <w:r w:rsidRPr="00AB24E3">
              <w:rPr>
                <w:sz w:val="22"/>
                <w:szCs w:val="22"/>
              </w:rPr>
              <w:t xml:space="preserve">Demonstrate command of the conventions of Standard English grammar and usage when writing or speaking </w:t>
            </w:r>
          </w:p>
          <w:p w:rsidR="00C57D39" w:rsidRPr="00AB24E3" w:rsidRDefault="00C57D39" w:rsidP="00C57D39">
            <w:pPr>
              <w:pStyle w:val="Default"/>
              <w:ind w:left="982" w:hanging="270"/>
              <w:rPr>
                <w:sz w:val="22"/>
                <w:szCs w:val="22"/>
              </w:rPr>
            </w:pPr>
            <w:r w:rsidRPr="00AB24E3">
              <w:rPr>
                <w:sz w:val="22"/>
                <w:szCs w:val="22"/>
              </w:rPr>
              <w:t xml:space="preserve">a. Demonstrate knowledge of subject-verb agreement when interrupted by a prepositional phrase, with inverted word order, with indefinite pronouns as subjects, compound subjects joined by correlative and coordinating conjunctions, and collective nouns when verb form depends on the rest of the sentence. </w:t>
            </w:r>
          </w:p>
          <w:p w:rsidR="00C57D39" w:rsidRPr="00AB24E3" w:rsidRDefault="00C57D39" w:rsidP="00C57D39">
            <w:pPr>
              <w:pStyle w:val="Default"/>
              <w:ind w:left="982" w:hanging="270"/>
              <w:rPr>
                <w:sz w:val="22"/>
                <w:szCs w:val="22"/>
              </w:rPr>
            </w:pPr>
            <w:r w:rsidRPr="00AB24E3">
              <w:rPr>
                <w:sz w:val="22"/>
                <w:szCs w:val="22"/>
              </w:rPr>
              <w:t xml:space="preserve">b. Explain the function of phrases and clauses in general and their function in specific sentences. </w:t>
            </w:r>
          </w:p>
          <w:p w:rsidR="00C57D39" w:rsidRPr="00AB24E3" w:rsidRDefault="00C57D39" w:rsidP="00C57D39">
            <w:pPr>
              <w:pStyle w:val="Default"/>
              <w:ind w:left="982" w:hanging="270"/>
              <w:rPr>
                <w:sz w:val="22"/>
                <w:szCs w:val="22"/>
              </w:rPr>
            </w:pPr>
            <w:r w:rsidRPr="00AB24E3">
              <w:rPr>
                <w:sz w:val="22"/>
                <w:szCs w:val="22"/>
              </w:rPr>
              <w:t xml:space="preserve">c. Choose among simple, compound, complex, and compound-complex sentences to signal differing relationships among ideas. </w:t>
            </w:r>
          </w:p>
          <w:p w:rsidR="00C33D7F" w:rsidRPr="00AB24E3" w:rsidRDefault="00C57D39" w:rsidP="00C57D39">
            <w:pPr>
              <w:pStyle w:val="Default"/>
              <w:ind w:left="982" w:hanging="270"/>
              <w:rPr>
                <w:sz w:val="18"/>
                <w:szCs w:val="18"/>
              </w:rPr>
            </w:pPr>
            <w:r w:rsidRPr="00AB24E3">
              <w:rPr>
                <w:sz w:val="22"/>
                <w:szCs w:val="22"/>
              </w:rPr>
              <w:t xml:space="preserve">d. Place phrases and clauses within a sentence, recognizing and correcting misplaced and dangling modifiers.* </w:t>
            </w:r>
          </w:p>
        </w:tc>
      </w:tr>
      <w:tr w:rsidR="00C33D7F" w:rsidRPr="00AB24E3" w:rsidTr="004E6804">
        <w:trPr>
          <w:jc w:val="center"/>
        </w:trPr>
        <w:tc>
          <w:tcPr>
            <w:tcW w:w="3147" w:type="dxa"/>
            <w:tcBorders>
              <w:top w:val="single" w:sz="18" w:space="0" w:color="auto"/>
            </w:tcBorders>
          </w:tcPr>
          <w:p w:rsidR="007D6A57" w:rsidRPr="00AB24E3" w:rsidRDefault="00C33D7F" w:rsidP="007D6A57">
            <w:pPr>
              <w:ind w:left="360" w:hanging="360"/>
              <w:jc w:val="both"/>
              <w:rPr>
                <w:rFonts w:ascii="Times New Roman" w:hAnsi="Times New Roman"/>
                <w:b/>
                <w:sz w:val="20"/>
                <w:szCs w:val="20"/>
              </w:rPr>
            </w:pPr>
            <w:r w:rsidRPr="00AB24E3">
              <w:rPr>
                <w:rFonts w:ascii="Times New Roman" w:hAnsi="Times New Roman"/>
                <w:b/>
                <w:sz w:val="20"/>
                <w:szCs w:val="20"/>
              </w:rPr>
              <w:t xml:space="preserve">Mastered: </w:t>
            </w:r>
          </w:p>
          <w:p w:rsidR="00C57D39" w:rsidRPr="00AB24E3" w:rsidRDefault="000654E7" w:rsidP="00C57D39">
            <w:pPr>
              <w:pStyle w:val="Default"/>
              <w:ind w:left="352"/>
              <w:rPr>
                <w:sz w:val="22"/>
                <w:szCs w:val="22"/>
              </w:rPr>
            </w:pPr>
            <w:r w:rsidRPr="00AB24E3">
              <w:rPr>
                <w:sz w:val="22"/>
                <w:szCs w:val="22"/>
              </w:rPr>
              <w:t xml:space="preserve">Students can </w:t>
            </w:r>
            <w:r w:rsidR="00C57D39" w:rsidRPr="00AB24E3">
              <w:rPr>
                <w:sz w:val="22"/>
                <w:szCs w:val="22"/>
              </w:rPr>
              <w:t xml:space="preserve">demonstrate command of the conventions of Standard English grammar and usage when writing or speaking </w:t>
            </w:r>
          </w:p>
          <w:p w:rsidR="00C57D39" w:rsidRPr="00AB24E3" w:rsidRDefault="00C57D39" w:rsidP="00C57D39">
            <w:pPr>
              <w:pStyle w:val="Default"/>
              <w:ind w:left="982" w:hanging="270"/>
              <w:rPr>
                <w:sz w:val="22"/>
                <w:szCs w:val="22"/>
              </w:rPr>
            </w:pPr>
            <w:r w:rsidRPr="00AB24E3">
              <w:rPr>
                <w:sz w:val="22"/>
                <w:szCs w:val="22"/>
              </w:rPr>
              <w:t xml:space="preserve">a. Demonstrate knowledge of subject-verb agreement when interrupted by a prepositional phrase, with inverted word order, with indefinite pronouns as subjects, compound subjects joined by correlative and coordinating conjunctions, and collective nouns when verb form depends on the rest of the sentence. </w:t>
            </w:r>
          </w:p>
          <w:p w:rsidR="00C57D39" w:rsidRPr="00AB24E3" w:rsidRDefault="00C57D39" w:rsidP="00C57D39">
            <w:pPr>
              <w:pStyle w:val="Default"/>
              <w:ind w:left="982" w:hanging="270"/>
              <w:rPr>
                <w:sz w:val="22"/>
                <w:szCs w:val="22"/>
              </w:rPr>
            </w:pPr>
            <w:r w:rsidRPr="00AB24E3">
              <w:rPr>
                <w:sz w:val="22"/>
                <w:szCs w:val="22"/>
              </w:rPr>
              <w:t xml:space="preserve">b. Explain the function of phrases and clauses in general and their function in specific sentences. </w:t>
            </w:r>
          </w:p>
          <w:p w:rsidR="00C57D39" w:rsidRPr="00AB24E3" w:rsidRDefault="00C57D39" w:rsidP="00C57D39">
            <w:pPr>
              <w:pStyle w:val="Default"/>
              <w:ind w:left="982" w:hanging="270"/>
              <w:rPr>
                <w:sz w:val="22"/>
                <w:szCs w:val="22"/>
              </w:rPr>
            </w:pPr>
            <w:r w:rsidRPr="00AB24E3">
              <w:rPr>
                <w:sz w:val="22"/>
                <w:szCs w:val="22"/>
              </w:rPr>
              <w:t xml:space="preserve">c. Choose among simple, compound, complex, and compound-complex sentences to signal differing relationships among ideas. </w:t>
            </w:r>
          </w:p>
          <w:p w:rsidR="00C33D7F" w:rsidRPr="00AB24E3" w:rsidRDefault="00C57D39" w:rsidP="00C57D39">
            <w:pPr>
              <w:ind w:left="982" w:hanging="270"/>
              <w:jc w:val="both"/>
              <w:rPr>
                <w:rFonts w:ascii="Times New Roman" w:hAnsi="Times New Roman"/>
                <w:b/>
                <w:sz w:val="20"/>
                <w:szCs w:val="20"/>
              </w:rPr>
            </w:pPr>
            <w:r w:rsidRPr="00AB24E3">
              <w:rPr>
                <w:rFonts w:ascii="Times New Roman" w:hAnsi="Times New Roman"/>
                <w:sz w:val="22"/>
                <w:szCs w:val="22"/>
              </w:rPr>
              <w:t>d. Place phrases and clauses within a sentence, recognizing and correcting misplaced and dangling modifiers.*</w:t>
            </w:r>
          </w:p>
        </w:tc>
        <w:tc>
          <w:tcPr>
            <w:tcW w:w="3240" w:type="dxa"/>
            <w:tcBorders>
              <w:top w:val="single" w:sz="18" w:space="0" w:color="auto"/>
            </w:tcBorders>
          </w:tcPr>
          <w:p w:rsidR="00C33D7F" w:rsidRPr="00AB24E3" w:rsidRDefault="00C33D7F"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Present: </w:t>
            </w:r>
          </w:p>
          <w:p w:rsidR="00C33D7F" w:rsidRPr="005F493F" w:rsidRDefault="005F493F" w:rsidP="00CD5889">
            <w:pPr>
              <w:ind w:left="360" w:hanging="360"/>
              <w:jc w:val="both"/>
              <w:rPr>
                <w:rFonts w:ascii="Times New Roman" w:hAnsi="Times New Roman"/>
                <w:sz w:val="20"/>
                <w:szCs w:val="20"/>
              </w:rPr>
            </w:pPr>
            <w:r w:rsidRPr="005F493F">
              <w:rPr>
                <w:rFonts w:ascii="Times New Roman" w:hAnsi="Times New Roman"/>
                <w:sz w:val="20"/>
                <w:szCs w:val="20"/>
              </w:rPr>
              <w:t>Students demonstrate command of the conventions of Standard English grammar and usage when writing or speaking. They understand subject-verb agreement, indefinite pronouns, compound subjects, phrases, clauses, and how to use simple, compound, and complex sentences,</w:t>
            </w:r>
          </w:p>
        </w:tc>
        <w:tc>
          <w:tcPr>
            <w:tcW w:w="2993" w:type="dxa"/>
            <w:tcBorders>
              <w:top w:val="single" w:sz="18" w:space="0" w:color="auto"/>
            </w:tcBorders>
          </w:tcPr>
          <w:p w:rsidR="00C33D7F" w:rsidRPr="00AB24E3" w:rsidRDefault="00C33D7F" w:rsidP="00CD5889">
            <w:pPr>
              <w:ind w:left="360" w:hanging="360"/>
              <w:jc w:val="both"/>
              <w:rPr>
                <w:rFonts w:ascii="Times New Roman" w:hAnsi="Times New Roman"/>
                <w:b/>
                <w:sz w:val="20"/>
                <w:szCs w:val="20"/>
              </w:rPr>
            </w:pPr>
            <w:r w:rsidRPr="00AB24E3">
              <w:rPr>
                <w:rFonts w:ascii="Times New Roman" w:hAnsi="Times New Roman"/>
                <w:b/>
                <w:sz w:val="20"/>
                <w:szCs w:val="20"/>
              </w:rPr>
              <w:t xml:space="preserve">Going Forward: </w:t>
            </w:r>
          </w:p>
          <w:p w:rsidR="00C33D7F" w:rsidRPr="00AB24E3" w:rsidRDefault="005F493F" w:rsidP="00CD5889">
            <w:pPr>
              <w:ind w:left="360" w:hanging="360"/>
              <w:jc w:val="both"/>
              <w:rPr>
                <w:rFonts w:ascii="Times New Roman" w:hAnsi="Times New Roman"/>
                <w:b/>
                <w:sz w:val="20"/>
                <w:szCs w:val="20"/>
              </w:rPr>
            </w:pPr>
            <w:r w:rsidRPr="005F493F">
              <w:rPr>
                <w:rFonts w:ascii="Times New Roman" w:hAnsi="Times New Roman"/>
                <w:sz w:val="20"/>
                <w:szCs w:val="20"/>
              </w:rPr>
              <w:t>Students will be able to take their knowledge and understanding of all of these parts of speech and create their own sentences using them correctly and in a format that will test their ability to work in groups and to articulate</w:t>
            </w:r>
            <w:r>
              <w:rPr>
                <w:rFonts w:ascii="Times New Roman" w:hAnsi="Times New Roman"/>
                <w:b/>
                <w:sz w:val="20"/>
                <w:szCs w:val="20"/>
              </w:rPr>
              <w:t xml:space="preserve"> </w:t>
            </w:r>
            <w:r w:rsidRPr="005F493F">
              <w:rPr>
                <w:rFonts w:ascii="Times New Roman" w:hAnsi="Times New Roman"/>
                <w:sz w:val="20"/>
                <w:szCs w:val="20"/>
              </w:rPr>
              <w:t>themselves correctly.</w:t>
            </w:r>
          </w:p>
        </w:tc>
      </w:tr>
      <w:tr w:rsidR="00C33D7F" w:rsidRPr="00AB24E3" w:rsidTr="004E6804">
        <w:trPr>
          <w:jc w:val="center"/>
        </w:trPr>
        <w:tc>
          <w:tcPr>
            <w:tcW w:w="9380" w:type="dxa"/>
            <w:gridSpan w:val="3"/>
          </w:tcPr>
          <w:p w:rsidR="005F493F" w:rsidRPr="005F493F" w:rsidRDefault="00C33D7F" w:rsidP="005F493F">
            <w:pPr>
              <w:ind w:left="360" w:hanging="360"/>
              <w:jc w:val="both"/>
              <w:rPr>
                <w:rFonts w:ascii="Times New Roman" w:hAnsi="Times New Roman"/>
                <w:sz w:val="20"/>
                <w:szCs w:val="20"/>
              </w:rPr>
            </w:pPr>
            <w:r w:rsidRPr="00AB24E3">
              <w:rPr>
                <w:rFonts w:ascii="Times New Roman" w:hAnsi="Times New Roman"/>
                <w:b/>
                <w:sz w:val="20"/>
                <w:szCs w:val="20"/>
              </w:rPr>
              <w:t>Present and Going Forward Vocabulary:</w:t>
            </w:r>
            <w:r w:rsidR="005F493F">
              <w:rPr>
                <w:rFonts w:ascii="Times New Roman" w:hAnsi="Times New Roman"/>
                <w:b/>
                <w:sz w:val="20"/>
                <w:szCs w:val="20"/>
              </w:rPr>
              <w:t xml:space="preserve"> </w:t>
            </w:r>
            <w:r w:rsidR="005F493F" w:rsidRPr="005F493F">
              <w:rPr>
                <w:rFonts w:ascii="Times New Roman" w:hAnsi="Times New Roman"/>
                <w:sz w:val="20"/>
                <w:szCs w:val="20"/>
              </w:rPr>
              <w:t>clauses, simple, compound, complex, compound-complex, misplaced modifiers, dangling modifiers</w:t>
            </w:r>
          </w:p>
          <w:p w:rsidR="00C33D7F" w:rsidRPr="00AB24E3" w:rsidRDefault="00C33D7F" w:rsidP="005F493F">
            <w:pPr>
              <w:jc w:val="both"/>
              <w:rPr>
                <w:rFonts w:ascii="Times New Roman" w:hAnsi="Times New Roman"/>
                <w:b/>
                <w:sz w:val="20"/>
                <w:szCs w:val="20"/>
              </w:rPr>
            </w:pPr>
          </w:p>
        </w:tc>
      </w:tr>
    </w:tbl>
    <w:p w:rsidR="00C33D7F" w:rsidRPr="00AB24E3" w:rsidRDefault="00C33D7F" w:rsidP="00CD5889">
      <w:pPr>
        <w:ind w:left="360" w:hanging="360"/>
        <w:jc w:val="both"/>
        <w:rPr>
          <w:rFonts w:ascii="Times New Roman" w:hAnsi="Times New Roman"/>
          <w:b/>
          <w:sz w:val="20"/>
          <w:szCs w:val="2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C33D7F" w:rsidRPr="00AB24E3" w:rsidTr="004E6804">
        <w:trPr>
          <w:jc w:val="center"/>
        </w:trPr>
        <w:tc>
          <w:tcPr>
            <w:tcW w:w="5879" w:type="dxa"/>
          </w:tcPr>
          <w:p w:rsidR="00C33D7F" w:rsidRPr="00AB24E3" w:rsidRDefault="00C33D7F" w:rsidP="00CD5889">
            <w:pPr>
              <w:ind w:left="360" w:hanging="360"/>
              <w:jc w:val="both"/>
              <w:rPr>
                <w:rFonts w:ascii="Times New Roman" w:hAnsi="Times New Roman"/>
                <w:b/>
                <w:sz w:val="20"/>
                <w:szCs w:val="20"/>
              </w:rPr>
            </w:pPr>
            <w:r w:rsidRPr="00AB24E3">
              <w:rPr>
                <w:rFonts w:ascii="Times New Roman" w:hAnsi="Times New Roman"/>
                <w:b/>
                <w:sz w:val="20"/>
                <w:szCs w:val="20"/>
              </w:rPr>
              <w:t>Career Connections:</w:t>
            </w:r>
          </w:p>
          <w:p w:rsidR="00C33D7F" w:rsidRPr="005F493F" w:rsidRDefault="005F493F" w:rsidP="00CD5889">
            <w:pPr>
              <w:ind w:left="360" w:hanging="360"/>
              <w:jc w:val="both"/>
              <w:rPr>
                <w:rFonts w:ascii="Times New Roman" w:hAnsi="Times New Roman"/>
                <w:sz w:val="20"/>
                <w:szCs w:val="20"/>
              </w:rPr>
            </w:pPr>
            <w:r w:rsidRPr="005F493F">
              <w:rPr>
                <w:rFonts w:ascii="Times New Roman" w:hAnsi="Times New Roman"/>
                <w:sz w:val="20"/>
                <w:szCs w:val="20"/>
              </w:rPr>
              <w:t>Writer, editor, educator, librarian, public relations, marketing, sales, public speaking, psychology</w:t>
            </w:r>
          </w:p>
          <w:p w:rsidR="00C33D7F" w:rsidRPr="00AB24E3" w:rsidRDefault="00C33D7F" w:rsidP="00CD5889">
            <w:pPr>
              <w:ind w:left="360" w:hanging="360"/>
              <w:jc w:val="both"/>
              <w:rPr>
                <w:rFonts w:ascii="Times New Roman" w:hAnsi="Times New Roman"/>
                <w:b/>
                <w:sz w:val="20"/>
                <w:szCs w:val="20"/>
              </w:rPr>
            </w:pPr>
          </w:p>
        </w:tc>
      </w:tr>
    </w:tbl>
    <w:p w:rsidR="00C33D7F" w:rsidRPr="00AB24E3" w:rsidRDefault="00C33D7F" w:rsidP="00CD5889">
      <w:pPr>
        <w:ind w:left="360" w:hanging="360"/>
        <w:jc w:val="both"/>
        <w:rPr>
          <w:rFonts w:ascii="Times New Roman" w:hAnsi="Times New Roman"/>
          <w:b/>
          <w:sz w:val="20"/>
          <w:szCs w:val="2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C33D7F" w:rsidRPr="00AB24E3" w:rsidTr="004E6804">
        <w:trPr>
          <w:trHeight w:val="2010"/>
          <w:jc w:val="center"/>
        </w:trPr>
        <w:tc>
          <w:tcPr>
            <w:tcW w:w="9468" w:type="dxa"/>
          </w:tcPr>
          <w:p w:rsidR="00C33D7F" w:rsidRPr="00AB24E3" w:rsidRDefault="00C33D7F" w:rsidP="00CD5889">
            <w:pPr>
              <w:ind w:left="360" w:hanging="360"/>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5F493F" w:rsidRPr="005F493F" w:rsidRDefault="005F493F" w:rsidP="005F493F">
            <w:pPr>
              <w:ind w:left="360" w:hanging="360"/>
              <w:jc w:val="both"/>
              <w:rPr>
                <w:rFonts w:ascii="Times New Roman" w:hAnsi="Times New Roman"/>
                <w:sz w:val="20"/>
                <w:szCs w:val="20"/>
              </w:rPr>
            </w:pPr>
            <w:r w:rsidRPr="005F493F">
              <w:rPr>
                <w:rFonts w:ascii="Times New Roman" w:hAnsi="Times New Roman"/>
                <w:sz w:val="20"/>
                <w:szCs w:val="20"/>
              </w:rPr>
              <w:t xml:space="preserve">Students will work in groups to create the “How to Be a Millionaire” game for their classmates. They will either write their own sentences or find sentences in stories, books, or newspapers that correlate with this standard. The teacher will create a handout that will show the students the types of sentences they are responsible for finding or creating. </w:t>
            </w:r>
          </w:p>
          <w:p w:rsidR="00C33D7F" w:rsidRPr="00AB24E3" w:rsidRDefault="00C33D7F" w:rsidP="005F493F">
            <w:pPr>
              <w:jc w:val="both"/>
              <w:rPr>
                <w:rFonts w:ascii="Times New Roman" w:hAnsi="Times New Roman"/>
                <w:b/>
                <w:sz w:val="20"/>
                <w:szCs w:val="20"/>
              </w:rPr>
            </w:pPr>
          </w:p>
          <w:p w:rsidR="00C33D7F" w:rsidRPr="00AB24E3" w:rsidRDefault="00C33D7F" w:rsidP="00CD5889">
            <w:pPr>
              <w:ind w:left="360" w:hanging="360"/>
              <w:jc w:val="both"/>
              <w:rPr>
                <w:rFonts w:ascii="Times New Roman" w:hAnsi="Times New Roman"/>
                <w:b/>
                <w:sz w:val="20"/>
                <w:szCs w:val="20"/>
              </w:rPr>
            </w:pPr>
          </w:p>
        </w:tc>
      </w:tr>
    </w:tbl>
    <w:p w:rsidR="00C33D7F" w:rsidRPr="00AB24E3" w:rsidRDefault="00C33D7F"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C33D7F" w:rsidRPr="00AB24E3" w:rsidTr="004E6804">
        <w:trPr>
          <w:jc w:val="center"/>
        </w:trPr>
        <w:tc>
          <w:tcPr>
            <w:tcW w:w="7319" w:type="dxa"/>
          </w:tcPr>
          <w:p w:rsidR="00C33D7F" w:rsidRPr="005F493F" w:rsidRDefault="00C33D7F" w:rsidP="005F493F">
            <w:pPr>
              <w:jc w:val="both"/>
              <w:rPr>
                <w:rFonts w:ascii="Times New Roman" w:hAnsi="Times New Roman"/>
                <w:b/>
                <w:sz w:val="20"/>
                <w:szCs w:val="20"/>
              </w:rPr>
            </w:pPr>
            <w:r w:rsidRPr="00AB24E3">
              <w:rPr>
                <w:rFonts w:ascii="Times New Roman" w:hAnsi="Times New Roman"/>
                <w:b/>
                <w:sz w:val="20"/>
                <w:szCs w:val="20"/>
              </w:rPr>
              <w:t>Literature Connections/Resources:</w:t>
            </w:r>
          </w:p>
          <w:p w:rsidR="005F493F" w:rsidRDefault="005F493F" w:rsidP="005F493F">
            <w:pPr>
              <w:pStyle w:val="ListParagraph"/>
              <w:numPr>
                <w:ilvl w:val="0"/>
                <w:numId w:val="1"/>
              </w:numPr>
              <w:jc w:val="both"/>
              <w:rPr>
                <w:rFonts w:ascii="Times New Roman" w:hAnsi="Times New Roman"/>
                <w:sz w:val="20"/>
                <w:szCs w:val="20"/>
              </w:rPr>
            </w:pPr>
            <w:r>
              <w:rPr>
                <w:rFonts w:ascii="Times New Roman" w:hAnsi="Times New Roman"/>
                <w:sz w:val="20"/>
                <w:szCs w:val="20"/>
              </w:rPr>
              <w:t xml:space="preserve">Who Wants to Be a Millionaire Powerpoint Template: </w:t>
            </w:r>
            <w:hyperlink r:id="rId182" w:history="1">
              <w:r w:rsidRPr="00AA5314">
                <w:rPr>
                  <w:rStyle w:val="Hyperlink"/>
                  <w:rFonts w:ascii="Times New Roman" w:hAnsi="Times New Roman"/>
                  <w:sz w:val="20"/>
                  <w:szCs w:val="20"/>
                </w:rPr>
                <w:t>http://jc-schools.net/tutorials/ppt-games/</w:t>
              </w:r>
            </w:hyperlink>
          </w:p>
          <w:p w:rsidR="005F493F" w:rsidRDefault="005F493F" w:rsidP="005F493F">
            <w:pPr>
              <w:pStyle w:val="ListParagraph"/>
              <w:numPr>
                <w:ilvl w:val="0"/>
                <w:numId w:val="1"/>
              </w:numPr>
              <w:jc w:val="both"/>
              <w:rPr>
                <w:rFonts w:ascii="Times New Roman" w:hAnsi="Times New Roman"/>
                <w:sz w:val="20"/>
                <w:szCs w:val="20"/>
              </w:rPr>
            </w:pPr>
            <w:r>
              <w:rPr>
                <w:rFonts w:ascii="Times New Roman" w:hAnsi="Times New Roman"/>
                <w:sz w:val="20"/>
                <w:szCs w:val="20"/>
              </w:rPr>
              <w:t>Writing and Grammar Books</w:t>
            </w:r>
          </w:p>
          <w:p w:rsidR="005F493F" w:rsidRDefault="005F493F" w:rsidP="005F493F">
            <w:pPr>
              <w:pStyle w:val="ListParagraph"/>
              <w:numPr>
                <w:ilvl w:val="0"/>
                <w:numId w:val="1"/>
              </w:numPr>
              <w:jc w:val="both"/>
              <w:rPr>
                <w:rFonts w:ascii="Times New Roman" w:hAnsi="Times New Roman"/>
                <w:sz w:val="20"/>
                <w:szCs w:val="20"/>
              </w:rPr>
            </w:pPr>
            <w:r>
              <w:rPr>
                <w:rFonts w:ascii="Times New Roman" w:hAnsi="Times New Roman"/>
                <w:sz w:val="20"/>
                <w:szCs w:val="20"/>
              </w:rPr>
              <w:t>Literature books</w:t>
            </w:r>
          </w:p>
          <w:p w:rsidR="005F493F" w:rsidRDefault="005F493F" w:rsidP="005F493F">
            <w:pPr>
              <w:pStyle w:val="ListParagraph"/>
              <w:numPr>
                <w:ilvl w:val="0"/>
                <w:numId w:val="1"/>
              </w:numPr>
              <w:jc w:val="both"/>
              <w:rPr>
                <w:rFonts w:ascii="Times New Roman" w:hAnsi="Times New Roman"/>
                <w:sz w:val="20"/>
                <w:szCs w:val="20"/>
              </w:rPr>
            </w:pPr>
            <w:r>
              <w:rPr>
                <w:rFonts w:ascii="Times New Roman" w:hAnsi="Times New Roman"/>
                <w:sz w:val="20"/>
                <w:szCs w:val="20"/>
              </w:rPr>
              <w:t>Newspapers</w:t>
            </w:r>
          </w:p>
          <w:p w:rsidR="005F493F" w:rsidRDefault="005F493F" w:rsidP="005F493F">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5F493F" w:rsidRDefault="005F493F" w:rsidP="005F493F">
            <w:pPr>
              <w:pStyle w:val="ListParagraph"/>
              <w:numPr>
                <w:ilvl w:val="0"/>
                <w:numId w:val="1"/>
              </w:numPr>
              <w:jc w:val="both"/>
              <w:rPr>
                <w:rFonts w:ascii="Times New Roman" w:hAnsi="Times New Roman"/>
                <w:sz w:val="20"/>
                <w:szCs w:val="20"/>
              </w:rPr>
            </w:pPr>
            <w:r>
              <w:rPr>
                <w:rFonts w:ascii="Times New Roman" w:hAnsi="Times New Roman"/>
                <w:sz w:val="20"/>
                <w:szCs w:val="20"/>
              </w:rPr>
              <w:t>Media Specialist/Librarian</w:t>
            </w:r>
          </w:p>
          <w:p w:rsidR="00C33D7F" w:rsidRPr="00AB24E3" w:rsidRDefault="00C33D7F" w:rsidP="00CD5889">
            <w:pPr>
              <w:jc w:val="both"/>
              <w:rPr>
                <w:rFonts w:ascii="Times New Roman" w:hAnsi="Times New Roman"/>
                <w:sz w:val="20"/>
                <w:szCs w:val="20"/>
              </w:rPr>
            </w:pPr>
          </w:p>
        </w:tc>
      </w:tr>
    </w:tbl>
    <w:p w:rsidR="00C33D7F" w:rsidRPr="00AB24E3" w:rsidRDefault="00C33D7F"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C33D7F" w:rsidRPr="00AB24E3" w:rsidTr="004E6804">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C33D7F"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C33D7F" w:rsidRPr="00AB24E3">
              <w:rPr>
                <w:rFonts w:ascii="Times New Roman" w:hAnsi="Times New Roman"/>
                <w:b/>
                <w:sz w:val="20"/>
                <w:szCs w:val="20"/>
              </w:rPr>
              <w:t xml:space="preserve">: </w:t>
            </w:r>
            <w:r w:rsidR="00C57D39" w:rsidRPr="00AB24E3">
              <w:rPr>
                <w:rFonts w:ascii="Times New Roman" w:hAnsi="Times New Roman"/>
                <w:b/>
                <w:sz w:val="20"/>
                <w:szCs w:val="20"/>
              </w:rPr>
              <w:t>7</w:t>
            </w:r>
            <w:r w:rsidR="00ED7A99" w:rsidRPr="00AB24E3">
              <w:rPr>
                <w:rFonts w:ascii="Times New Roman" w:hAnsi="Times New Roman"/>
                <w:b/>
                <w:sz w:val="20"/>
                <w:szCs w:val="20"/>
              </w:rPr>
              <w:t>.37</w:t>
            </w:r>
          </w:p>
          <w:p w:rsidR="00C57D39" w:rsidRPr="00AB24E3" w:rsidRDefault="00C57D39" w:rsidP="00C57D39">
            <w:pPr>
              <w:pStyle w:val="Default"/>
              <w:ind w:left="352"/>
              <w:rPr>
                <w:sz w:val="22"/>
                <w:szCs w:val="22"/>
              </w:rPr>
            </w:pPr>
            <w:r w:rsidRPr="00AB24E3">
              <w:rPr>
                <w:sz w:val="22"/>
                <w:szCs w:val="22"/>
              </w:rPr>
              <w:t xml:space="preserve">Demonstrate command of the conventions of Standard English capitalization, punctuation, and spelling when writing. </w:t>
            </w:r>
          </w:p>
          <w:p w:rsidR="00C57D39" w:rsidRPr="00AB24E3" w:rsidRDefault="00C57D39" w:rsidP="00C57D39">
            <w:pPr>
              <w:pStyle w:val="Default"/>
              <w:ind w:left="982" w:hanging="270"/>
              <w:rPr>
                <w:sz w:val="22"/>
                <w:szCs w:val="22"/>
              </w:rPr>
            </w:pPr>
            <w:r w:rsidRPr="00AB24E3">
              <w:rPr>
                <w:sz w:val="22"/>
                <w:szCs w:val="22"/>
              </w:rPr>
              <w:t xml:space="preserve">a. Use a comma to separate coordinate adjectives (e.g., </w:t>
            </w:r>
            <w:r w:rsidRPr="00AB24E3">
              <w:rPr>
                <w:i/>
                <w:iCs/>
                <w:sz w:val="22"/>
                <w:szCs w:val="22"/>
              </w:rPr>
              <w:t xml:space="preserve">It was a fascinating, enjoyable movie </w:t>
            </w:r>
            <w:r w:rsidRPr="00AB24E3">
              <w:rPr>
                <w:sz w:val="22"/>
                <w:szCs w:val="22"/>
              </w:rPr>
              <w:t xml:space="preserve">but not </w:t>
            </w:r>
            <w:r w:rsidRPr="00AB24E3">
              <w:rPr>
                <w:i/>
                <w:iCs/>
                <w:sz w:val="22"/>
                <w:szCs w:val="22"/>
              </w:rPr>
              <w:t>He wore an old[,] green shirt</w:t>
            </w:r>
            <w:r w:rsidRPr="00AB24E3">
              <w:rPr>
                <w:sz w:val="22"/>
                <w:szCs w:val="22"/>
              </w:rPr>
              <w:t xml:space="preserve">). </w:t>
            </w:r>
          </w:p>
          <w:p w:rsidR="00C33D7F" w:rsidRPr="00AB24E3" w:rsidRDefault="00C57D39" w:rsidP="00C57D39">
            <w:pPr>
              <w:ind w:left="712"/>
              <w:jc w:val="both"/>
              <w:rPr>
                <w:rFonts w:ascii="Times New Roman" w:hAnsi="Times New Roman"/>
                <w:sz w:val="20"/>
                <w:szCs w:val="20"/>
              </w:rPr>
            </w:pPr>
            <w:r w:rsidRPr="00AB24E3">
              <w:rPr>
                <w:rFonts w:ascii="Times New Roman" w:hAnsi="Times New Roman"/>
                <w:sz w:val="22"/>
                <w:szCs w:val="22"/>
              </w:rPr>
              <w:t>b. Spell correctly.</w:t>
            </w:r>
          </w:p>
        </w:tc>
      </w:tr>
      <w:tr w:rsidR="00C33D7F" w:rsidRPr="00AB24E3" w:rsidTr="004E6804">
        <w:trPr>
          <w:jc w:val="center"/>
        </w:trPr>
        <w:tc>
          <w:tcPr>
            <w:tcW w:w="3147" w:type="dxa"/>
            <w:tcBorders>
              <w:top w:val="single" w:sz="18" w:space="0" w:color="auto"/>
            </w:tcBorders>
          </w:tcPr>
          <w:p w:rsidR="00C33D7F" w:rsidRPr="00AB24E3" w:rsidRDefault="00C33D7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C57D39" w:rsidRPr="00AB24E3" w:rsidRDefault="000654E7" w:rsidP="00C57D39">
            <w:pPr>
              <w:pStyle w:val="Default"/>
              <w:ind w:left="352"/>
              <w:rPr>
                <w:sz w:val="22"/>
                <w:szCs w:val="22"/>
              </w:rPr>
            </w:pPr>
            <w:r w:rsidRPr="00AB24E3">
              <w:rPr>
                <w:sz w:val="22"/>
                <w:szCs w:val="22"/>
              </w:rPr>
              <w:t xml:space="preserve">Students can </w:t>
            </w:r>
            <w:r w:rsidR="00C57D39" w:rsidRPr="00AB24E3">
              <w:rPr>
                <w:sz w:val="22"/>
                <w:szCs w:val="22"/>
              </w:rPr>
              <w:t xml:space="preserve">demonstrate command of the conventions of Standard English capitalization, punctuation, and spelling when writing. </w:t>
            </w:r>
          </w:p>
          <w:p w:rsidR="00C57D39" w:rsidRPr="00AB24E3" w:rsidRDefault="00C57D39" w:rsidP="00C57D39">
            <w:pPr>
              <w:pStyle w:val="Default"/>
              <w:ind w:left="982" w:hanging="270"/>
              <w:rPr>
                <w:sz w:val="22"/>
                <w:szCs w:val="22"/>
              </w:rPr>
            </w:pPr>
            <w:r w:rsidRPr="00AB24E3">
              <w:rPr>
                <w:sz w:val="22"/>
                <w:szCs w:val="22"/>
              </w:rPr>
              <w:t xml:space="preserve">a. Use a comma to separate coordinate adjectives (e.g., </w:t>
            </w:r>
            <w:r w:rsidRPr="00AB24E3">
              <w:rPr>
                <w:i/>
                <w:iCs/>
                <w:sz w:val="22"/>
                <w:szCs w:val="22"/>
              </w:rPr>
              <w:t xml:space="preserve">It was a fascinating, enjoyable movie </w:t>
            </w:r>
            <w:r w:rsidRPr="00AB24E3">
              <w:rPr>
                <w:sz w:val="22"/>
                <w:szCs w:val="22"/>
              </w:rPr>
              <w:t xml:space="preserve">but not </w:t>
            </w:r>
            <w:r w:rsidRPr="00AB24E3">
              <w:rPr>
                <w:i/>
                <w:iCs/>
                <w:sz w:val="22"/>
                <w:szCs w:val="22"/>
              </w:rPr>
              <w:t>He wore an old[,] green shirt</w:t>
            </w:r>
            <w:r w:rsidRPr="00AB24E3">
              <w:rPr>
                <w:sz w:val="22"/>
                <w:szCs w:val="22"/>
              </w:rPr>
              <w:t xml:space="preserve">). </w:t>
            </w:r>
          </w:p>
          <w:p w:rsidR="00C33D7F" w:rsidRPr="00AB24E3" w:rsidRDefault="00C57D39" w:rsidP="00C57D39">
            <w:pPr>
              <w:ind w:left="892" w:hanging="180"/>
              <w:jc w:val="both"/>
              <w:rPr>
                <w:rFonts w:ascii="Times New Roman" w:hAnsi="Times New Roman"/>
                <w:spacing w:val="-4"/>
                <w:sz w:val="20"/>
                <w:szCs w:val="20"/>
              </w:rPr>
            </w:pPr>
            <w:r w:rsidRPr="00AB24E3">
              <w:rPr>
                <w:rFonts w:ascii="Times New Roman" w:hAnsi="Times New Roman"/>
                <w:sz w:val="22"/>
                <w:szCs w:val="22"/>
              </w:rPr>
              <w:t>b. Spell correctly.</w:t>
            </w:r>
          </w:p>
        </w:tc>
        <w:tc>
          <w:tcPr>
            <w:tcW w:w="3240" w:type="dxa"/>
            <w:tcBorders>
              <w:top w:val="single" w:sz="18" w:space="0" w:color="auto"/>
            </w:tcBorders>
          </w:tcPr>
          <w:p w:rsidR="00C33D7F" w:rsidRPr="00AB24E3" w:rsidRDefault="00C33D7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C33D7F" w:rsidRPr="00AB24E3" w:rsidRDefault="005F493F" w:rsidP="00CD5889">
            <w:pPr>
              <w:ind w:left="342"/>
              <w:jc w:val="both"/>
              <w:rPr>
                <w:rFonts w:ascii="Times New Roman" w:hAnsi="Times New Roman"/>
                <w:spacing w:val="-4"/>
                <w:sz w:val="20"/>
                <w:szCs w:val="20"/>
              </w:rPr>
            </w:pPr>
            <w:r>
              <w:rPr>
                <w:rFonts w:ascii="Times New Roman" w:hAnsi="Times New Roman"/>
                <w:spacing w:val="-4"/>
                <w:sz w:val="20"/>
                <w:szCs w:val="20"/>
              </w:rPr>
              <w:t>Students write effectively and use all the proper conventions of standard English. They spell words correctly and have gone beyond simple sentences to using more complicated and complex sentence structures.</w:t>
            </w:r>
          </w:p>
        </w:tc>
        <w:tc>
          <w:tcPr>
            <w:tcW w:w="2993" w:type="dxa"/>
            <w:tcBorders>
              <w:top w:val="single" w:sz="18" w:space="0" w:color="auto"/>
            </w:tcBorders>
          </w:tcPr>
          <w:p w:rsidR="00C33D7F" w:rsidRPr="00AB24E3" w:rsidRDefault="00C33D7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C33D7F" w:rsidRPr="00AB24E3" w:rsidRDefault="005F493F" w:rsidP="00CD5889">
            <w:pPr>
              <w:ind w:left="342"/>
              <w:jc w:val="both"/>
              <w:rPr>
                <w:rFonts w:ascii="Times New Roman" w:hAnsi="Times New Roman"/>
                <w:spacing w:val="-4"/>
                <w:sz w:val="20"/>
                <w:szCs w:val="20"/>
              </w:rPr>
            </w:pPr>
            <w:r>
              <w:rPr>
                <w:rFonts w:ascii="Times New Roman" w:hAnsi="Times New Roman"/>
                <w:spacing w:val="-4"/>
                <w:sz w:val="20"/>
                <w:szCs w:val="20"/>
              </w:rPr>
              <w:t>Students will use their command of the conventions of standard English to edit and publish newspaper stories and create a newspaper based on a book or play from their literature curriculum.</w:t>
            </w:r>
          </w:p>
        </w:tc>
      </w:tr>
      <w:tr w:rsidR="00C33D7F" w:rsidRPr="00AB24E3" w:rsidTr="004E6804">
        <w:trPr>
          <w:jc w:val="center"/>
        </w:trPr>
        <w:tc>
          <w:tcPr>
            <w:tcW w:w="9380" w:type="dxa"/>
            <w:gridSpan w:val="3"/>
          </w:tcPr>
          <w:p w:rsidR="007D6D77" w:rsidRPr="00AB24E3" w:rsidRDefault="00C33D7F" w:rsidP="007D6D77">
            <w:pPr>
              <w:jc w:val="both"/>
              <w:rPr>
                <w:rFonts w:ascii="Times New Roman" w:hAnsi="Times New Roman"/>
                <w:b/>
                <w:sz w:val="20"/>
                <w:szCs w:val="20"/>
              </w:rPr>
            </w:pPr>
            <w:r w:rsidRPr="00AB24E3">
              <w:rPr>
                <w:rFonts w:ascii="Times New Roman" w:hAnsi="Times New Roman"/>
                <w:b/>
                <w:sz w:val="20"/>
                <w:szCs w:val="20"/>
              </w:rPr>
              <w:t>Present and Going Forward Vocabulary:</w:t>
            </w:r>
            <w:r w:rsidR="007D6D77">
              <w:rPr>
                <w:rFonts w:ascii="Times New Roman" w:hAnsi="Times New Roman"/>
                <w:b/>
                <w:sz w:val="20"/>
                <w:szCs w:val="20"/>
              </w:rPr>
              <w:t xml:space="preserve"> </w:t>
            </w:r>
            <w:r w:rsidR="007D6D77" w:rsidRPr="007D6D77">
              <w:rPr>
                <w:rFonts w:ascii="Times New Roman" w:hAnsi="Times New Roman"/>
                <w:sz w:val="20"/>
                <w:szCs w:val="20"/>
              </w:rPr>
              <w:t>conventions, coordinate adjectives, coordinating conjunctions</w:t>
            </w:r>
          </w:p>
          <w:p w:rsidR="007D6D77" w:rsidRPr="00AB24E3" w:rsidRDefault="007D6D77" w:rsidP="007D6D77">
            <w:pPr>
              <w:jc w:val="both"/>
              <w:rPr>
                <w:rFonts w:ascii="Times New Roman" w:hAnsi="Times New Roman"/>
                <w:b/>
                <w:sz w:val="20"/>
                <w:szCs w:val="20"/>
              </w:rPr>
            </w:pPr>
          </w:p>
          <w:p w:rsidR="00C33D7F" w:rsidRPr="00AB24E3" w:rsidRDefault="00C33D7F" w:rsidP="00CD5889">
            <w:pPr>
              <w:jc w:val="both"/>
              <w:rPr>
                <w:rFonts w:ascii="Times New Roman" w:hAnsi="Times New Roman"/>
                <w:b/>
                <w:sz w:val="20"/>
                <w:szCs w:val="20"/>
              </w:rPr>
            </w:pPr>
          </w:p>
          <w:p w:rsidR="00C33D7F" w:rsidRPr="00AB24E3" w:rsidRDefault="00C33D7F" w:rsidP="00CD5889">
            <w:pPr>
              <w:jc w:val="both"/>
              <w:rPr>
                <w:rFonts w:ascii="Times New Roman" w:hAnsi="Times New Roman"/>
                <w:b/>
                <w:sz w:val="20"/>
                <w:szCs w:val="20"/>
              </w:rPr>
            </w:pPr>
          </w:p>
          <w:p w:rsidR="00C33D7F" w:rsidRPr="00AB24E3" w:rsidRDefault="00C33D7F" w:rsidP="00CD5889">
            <w:pPr>
              <w:jc w:val="both"/>
              <w:rPr>
                <w:rFonts w:ascii="Times New Roman" w:hAnsi="Times New Roman"/>
                <w:b/>
                <w:sz w:val="20"/>
                <w:szCs w:val="20"/>
              </w:rPr>
            </w:pPr>
          </w:p>
          <w:p w:rsidR="00C33D7F" w:rsidRPr="00AB24E3" w:rsidRDefault="00C33D7F" w:rsidP="00CD5889">
            <w:pPr>
              <w:ind w:left="360"/>
              <w:jc w:val="both"/>
              <w:rPr>
                <w:rFonts w:ascii="Times New Roman" w:hAnsi="Times New Roman"/>
                <w:sz w:val="20"/>
                <w:szCs w:val="20"/>
              </w:rPr>
            </w:pPr>
          </w:p>
        </w:tc>
      </w:tr>
    </w:tbl>
    <w:p w:rsidR="00C33D7F" w:rsidRPr="00AB24E3" w:rsidRDefault="00C33D7F"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C33D7F" w:rsidRPr="00AB24E3" w:rsidTr="004E6804">
        <w:trPr>
          <w:jc w:val="center"/>
        </w:trPr>
        <w:tc>
          <w:tcPr>
            <w:tcW w:w="5879" w:type="dxa"/>
          </w:tcPr>
          <w:p w:rsidR="00C33D7F" w:rsidRPr="00AB24E3" w:rsidRDefault="00C33D7F" w:rsidP="00CD5889">
            <w:pPr>
              <w:jc w:val="both"/>
              <w:rPr>
                <w:rFonts w:ascii="Times New Roman" w:hAnsi="Times New Roman"/>
                <w:b/>
                <w:sz w:val="20"/>
                <w:szCs w:val="20"/>
              </w:rPr>
            </w:pPr>
            <w:r w:rsidRPr="00AB24E3">
              <w:rPr>
                <w:rFonts w:ascii="Times New Roman" w:hAnsi="Times New Roman"/>
                <w:b/>
                <w:sz w:val="20"/>
                <w:szCs w:val="20"/>
              </w:rPr>
              <w:t>Career Connections:</w:t>
            </w:r>
          </w:p>
          <w:p w:rsidR="00E90EA5" w:rsidRPr="00AB24E3" w:rsidRDefault="00E90EA5" w:rsidP="00E90EA5">
            <w:pPr>
              <w:jc w:val="both"/>
              <w:rPr>
                <w:rFonts w:ascii="Times New Roman" w:hAnsi="Times New Roman"/>
                <w:b/>
                <w:sz w:val="20"/>
                <w:szCs w:val="20"/>
              </w:rPr>
            </w:pPr>
            <w:r>
              <w:rPr>
                <w:rFonts w:ascii="Times New Roman" w:hAnsi="Times New Roman"/>
                <w:b/>
                <w:sz w:val="20"/>
                <w:szCs w:val="20"/>
              </w:rPr>
              <w:t>Writer, editor, educator, librarian, public relations, marketing, sales, public speaking, psychology</w:t>
            </w:r>
          </w:p>
          <w:p w:rsidR="00C33D7F" w:rsidRPr="00AB24E3" w:rsidRDefault="00C33D7F" w:rsidP="00CD5889">
            <w:pPr>
              <w:jc w:val="both"/>
              <w:rPr>
                <w:rFonts w:ascii="Times New Roman" w:hAnsi="Times New Roman"/>
                <w:b/>
                <w:sz w:val="20"/>
                <w:szCs w:val="20"/>
              </w:rPr>
            </w:pPr>
          </w:p>
          <w:p w:rsidR="00C33D7F" w:rsidRPr="00AB24E3" w:rsidRDefault="00C33D7F" w:rsidP="00CD5889">
            <w:pPr>
              <w:ind w:left="402"/>
              <w:jc w:val="both"/>
              <w:rPr>
                <w:rFonts w:ascii="Times New Roman" w:hAnsi="Times New Roman"/>
                <w:sz w:val="20"/>
                <w:szCs w:val="20"/>
              </w:rPr>
            </w:pPr>
          </w:p>
        </w:tc>
      </w:tr>
    </w:tbl>
    <w:p w:rsidR="00C33D7F" w:rsidRPr="00AB24E3" w:rsidRDefault="00C33D7F"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C33D7F" w:rsidRPr="00AB24E3" w:rsidTr="004E6804">
        <w:trPr>
          <w:trHeight w:val="2010"/>
          <w:jc w:val="center"/>
        </w:trPr>
        <w:tc>
          <w:tcPr>
            <w:tcW w:w="9468" w:type="dxa"/>
          </w:tcPr>
          <w:p w:rsidR="00C33D7F" w:rsidRPr="00E90EA5" w:rsidRDefault="00C33D7F" w:rsidP="00E90EA5">
            <w:pPr>
              <w:ind w:left="126" w:hanging="126"/>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E90EA5" w:rsidRDefault="00E90EA5" w:rsidP="00E90EA5">
            <w:pPr>
              <w:ind w:left="126" w:hanging="126"/>
              <w:jc w:val="both"/>
              <w:rPr>
                <w:rFonts w:ascii="Times New Roman" w:hAnsi="Times New Roman"/>
                <w:sz w:val="20"/>
                <w:szCs w:val="20"/>
              </w:rPr>
            </w:pPr>
            <w:r>
              <w:rPr>
                <w:rFonts w:ascii="Times New Roman" w:hAnsi="Times New Roman"/>
                <w:sz w:val="20"/>
                <w:szCs w:val="20"/>
              </w:rPr>
              <w:t>The teacher will show the students an example of a printed and online newspaper. The students will be introduced to the format and the design of newspapers. This will help create a sense of familiarity so that they will be able to create their own local newspaper.</w:t>
            </w:r>
          </w:p>
          <w:p w:rsidR="00E90EA5" w:rsidRPr="00AB24E3" w:rsidRDefault="00E90EA5" w:rsidP="00E90EA5">
            <w:pPr>
              <w:ind w:left="126" w:hanging="126"/>
              <w:jc w:val="both"/>
              <w:rPr>
                <w:rFonts w:ascii="Times New Roman" w:hAnsi="Times New Roman"/>
                <w:sz w:val="20"/>
                <w:szCs w:val="20"/>
              </w:rPr>
            </w:pPr>
            <w:r>
              <w:rPr>
                <w:rFonts w:ascii="Times New Roman" w:hAnsi="Times New Roman"/>
                <w:sz w:val="20"/>
                <w:szCs w:val="20"/>
              </w:rPr>
              <w:t>The students will then choose a fairy tale and create a local newspaper based on that fairy tale. They will use a template, create sports, human interest, business, weather, local, celebrity, and national news articles. They will also include several ads in their newspapers. They will write each of their stories and then they will hand it to their “editor” (another student in their class) who will be responsible for checking grammar and spelling in all the stories, make the appropriate corrections and return it to the writer so they can make the corrections for their final publication. All stories can be posted on the classroom teacher’s blog (if available).</w:t>
            </w:r>
          </w:p>
          <w:p w:rsidR="00C33D7F" w:rsidRPr="00AB24E3" w:rsidRDefault="00C33D7F" w:rsidP="00E90EA5">
            <w:pPr>
              <w:jc w:val="both"/>
              <w:rPr>
                <w:rFonts w:ascii="Times New Roman" w:hAnsi="Times New Roman"/>
                <w:sz w:val="20"/>
                <w:szCs w:val="20"/>
              </w:rPr>
            </w:pPr>
          </w:p>
          <w:p w:rsidR="00C33D7F" w:rsidRPr="00AB24E3" w:rsidRDefault="00C33D7F" w:rsidP="00CD5889">
            <w:pPr>
              <w:ind w:left="126" w:hanging="126"/>
              <w:jc w:val="both"/>
              <w:rPr>
                <w:rFonts w:ascii="Times New Roman" w:hAnsi="Times New Roman"/>
                <w:sz w:val="20"/>
                <w:szCs w:val="20"/>
              </w:rPr>
            </w:pPr>
          </w:p>
        </w:tc>
      </w:tr>
    </w:tbl>
    <w:p w:rsidR="00C33D7F" w:rsidRPr="00AB24E3" w:rsidRDefault="00C33D7F"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C33D7F" w:rsidRPr="00AB24E3" w:rsidTr="004E6804">
        <w:trPr>
          <w:jc w:val="center"/>
        </w:trPr>
        <w:tc>
          <w:tcPr>
            <w:tcW w:w="7319" w:type="dxa"/>
          </w:tcPr>
          <w:p w:rsidR="00C33D7F" w:rsidRPr="00E90EA5" w:rsidRDefault="00C33D7F" w:rsidP="00E90EA5">
            <w:pPr>
              <w:jc w:val="both"/>
              <w:rPr>
                <w:rFonts w:ascii="Times New Roman" w:hAnsi="Times New Roman"/>
                <w:b/>
                <w:sz w:val="20"/>
                <w:szCs w:val="20"/>
              </w:rPr>
            </w:pPr>
            <w:r w:rsidRPr="00AB24E3">
              <w:rPr>
                <w:rFonts w:ascii="Times New Roman" w:hAnsi="Times New Roman"/>
                <w:b/>
                <w:sz w:val="20"/>
                <w:szCs w:val="20"/>
              </w:rPr>
              <w:t>Literature Connections/Resources:</w:t>
            </w:r>
          </w:p>
          <w:p w:rsidR="00E90EA5" w:rsidRDefault="008076D2" w:rsidP="00E90EA5">
            <w:pPr>
              <w:pStyle w:val="ListParagraph"/>
              <w:numPr>
                <w:ilvl w:val="0"/>
                <w:numId w:val="1"/>
              </w:numPr>
              <w:jc w:val="both"/>
              <w:rPr>
                <w:rFonts w:ascii="Times New Roman" w:hAnsi="Times New Roman"/>
                <w:sz w:val="20"/>
                <w:szCs w:val="20"/>
              </w:rPr>
            </w:pPr>
            <w:hyperlink r:id="rId183" w:history="1">
              <w:r w:rsidR="00E90EA5" w:rsidRPr="00AA5314">
                <w:rPr>
                  <w:rStyle w:val="Hyperlink"/>
                  <w:rFonts w:ascii="Times New Roman" w:hAnsi="Times New Roman"/>
                  <w:sz w:val="20"/>
                  <w:szCs w:val="20"/>
                </w:rPr>
                <w:t>http://newspapertemplate.net/</w:t>
              </w:r>
            </w:hyperlink>
          </w:p>
          <w:p w:rsidR="00E90EA5" w:rsidRDefault="00E90EA5" w:rsidP="00E90EA5">
            <w:pPr>
              <w:pStyle w:val="ListParagraph"/>
              <w:numPr>
                <w:ilvl w:val="0"/>
                <w:numId w:val="1"/>
              </w:numPr>
              <w:jc w:val="both"/>
              <w:rPr>
                <w:rFonts w:ascii="Times New Roman" w:hAnsi="Times New Roman"/>
                <w:sz w:val="20"/>
                <w:szCs w:val="20"/>
              </w:rPr>
            </w:pPr>
            <w:r>
              <w:rPr>
                <w:rFonts w:ascii="Times New Roman" w:hAnsi="Times New Roman"/>
                <w:sz w:val="20"/>
                <w:szCs w:val="20"/>
              </w:rPr>
              <w:t>Publisher, Word</w:t>
            </w:r>
          </w:p>
          <w:p w:rsidR="00E90EA5" w:rsidRDefault="00E90EA5" w:rsidP="00E90EA5">
            <w:pPr>
              <w:pStyle w:val="ListParagraph"/>
              <w:numPr>
                <w:ilvl w:val="0"/>
                <w:numId w:val="1"/>
              </w:numPr>
              <w:jc w:val="both"/>
              <w:rPr>
                <w:rFonts w:ascii="Times New Roman" w:hAnsi="Times New Roman"/>
                <w:sz w:val="20"/>
                <w:szCs w:val="20"/>
              </w:rPr>
            </w:pPr>
            <w:r>
              <w:rPr>
                <w:rFonts w:ascii="Times New Roman" w:hAnsi="Times New Roman"/>
                <w:sz w:val="20"/>
                <w:szCs w:val="20"/>
              </w:rPr>
              <w:t xml:space="preserve">Fairy tales: </w:t>
            </w:r>
            <w:hyperlink r:id="rId184" w:history="1">
              <w:r w:rsidRPr="00AA5314">
                <w:rPr>
                  <w:rStyle w:val="Hyperlink"/>
                  <w:rFonts w:ascii="Times New Roman" w:hAnsi="Times New Roman"/>
                  <w:sz w:val="20"/>
                  <w:szCs w:val="20"/>
                </w:rPr>
                <w:t>http://www.cs.cmu.edu/~spok/grimmtmp/</w:t>
              </w:r>
            </w:hyperlink>
          </w:p>
          <w:p w:rsidR="00E90EA5" w:rsidRDefault="008076D2" w:rsidP="00E90EA5">
            <w:pPr>
              <w:pStyle w:val="ListParagraph"/>
              <w:numPr>
                <w:ilvl w:val="0"/>
                <w:numId w:val="1"/>
              </w:numPr>
              <w:jc w:val="both"/>
              <w:rPr>
                <w:rFonts w:ascii="Times New Roman" w:hAnsi="Times New Roman"/>
                <w:sz w:val="20"/>
                <w:szCs w:val="20"/>
              </w:rPr>
            </w:pPr>
            <w:hyperlink r:id="rId185" w:history="1">
              <w:r w:rsidR="00E90EA5" w:rsidRPr="00AA5314">
                <w:rPr>
                  <w:rStyle w:val="Hyperlink"/>
                  <w:rFonts w:ascii="Times New Roman" w:hAnsi="Times New Roman"/>
                  <w:sz w:val="20"/>
                  <w:szCs w:val="20"/>
                </w:rPr>
                <w:t>http://www.nationalgeographic.com/grimm/</w:t>
              </w:r>
            </w:hyperlink>
          </w:p>
          <w:p w:rsidR="00E90EA5" w:rsidRDefault="008076D2" w:rsidP="00E90EA5">
            <w:pPr>
              <w:pStyle w:val="ListParagraph"/>
              <w:numPr>
                <w:ilvl w:val="0"/>
                <w:numId w:val="1"/>
              </w:numPr>
              <w:jc w:val="both"/>
              <w:rPr>
                <w:rFonts w:ascii="Times New Roman" w:hAnsi="Times New Roman"/>
                <w:sz w:val="20"/>
                <w:szCs w:val="20"/>
              </w:rPr>
            </w:pPr>
            <w:hyperlink r:id="rId186" w:history="1">
              <w:r w:rsidR="00E90EA5" w:rsidRPr="00AA5314">
                <w:rPr>
                  <w:rStyle w:val="Hyperlink"/>
                  <w:rFonts w:ascii="Times New Roman" w:hAnsi="Times New Roman"/>
                  <w:sz w:val="20"/>
                  <w:szCs w:val="20"/>
                </w:rPr>
                <w:t>http://www.pitt.edu/~dash/grimmtales.html</w:t>
              </w:r>
            </w:hyperlink>
          </w:p>
          <w:p w:rsidR="00E90EA5" w:rsidRDefault="008076D2" w:rsidP="00E90EA5">
            <w:pPr>
              <w:pStyle w:val="ListParagraph"/>
              <w:numPr>
                <w:ilvl w:val="0"/>
                <w:numId w:val="1"/>
              </w:numPr>
              <w:jc w:val="both"/>
              <w:rPr>
                <w:rFonts w:ascii="Times New Roman" w:hAnsi="Times New Roman"/>
                <w:sz w:val="20"/>
                <w:szCs w:val="20"/>
              </w:rPr>
            </w:pPr>
            <w:hyperlink r:id="rId187" w:history="1">
              <w:r w:rsidR="00E90EA5" w:rsidRPr="00AA5314">
                <w:rPr>
                  <w:rStyle w:val="Hyperlink"/>
                  <w:rFonts w:ascii="Times New Roman" w:hAnsi="Times New Roman"/>
                  <w:sz w:val="20"/>
                  <w:szCs w:val="20"/>
                </w:rPr>
                <w:t>http://www.gutenberg.org/files/2591/2591-h/2591-h.htm</w:t>
              </w:r>
            </w:hyperlink>
          </w:p>
          <w:p w:rsidR="00E90EA5" w:rsidRDefault="00E90EA5" w:rsidP="00E90EA5">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E90EA5" w:rsidRPr="00AB24E3" w:rsidRDefault="00E90EA5" w:rsidP="00E90EA5">
            <w:pPr>
              <w:pStyle w:val="ListParagraph"/>
              <w:numPr>
                <w:ilvl w:val="0"/>
                <w:numId w:val="1"/>
              </w:numPr>
              <w:jc w:val="both"/>
              <w:rPr>
                <w:rFonts w:ascii="Times New Roman" w:hAnsi="Times New Roman"/>
                <w:sz w:val="20"/>
                <w:szCs w:val="20"/>
              </w:rPr>
            </w:pPr>
            <w:r>
              <w:rPr>
                <w:rFonts w:ascii="Times New Roman" w:hAnsi="Times New Roman"/>
                <w:sz w:val="20"/>
                <w:szCs w:val="20"/>
              </w:rPr>
              <w:t>Media Specialist/Librarian</w:t>
            </w:r>
          </w:p>
          <w:p w:rsidR="00C33D7F" w:rsidRPr="00AB24E3" w:rsidRDefault="00C33D7F" w:rsidP="00CD5889">
            <w:pPr>
              <w:jc w:val="both"/>
              <w:rPr>
                <w:rFonts w:ascii="Times New Roman" w:hAnsi="Times New Roman"/>
                <w:sz w:val="20"/>
                <w:szCs w:val="20"/>
              </w:rPr>
            </w:pPr>
          </w:p>
        </w:tc>
      </w:tr>
    </w:tbl>
    <w:p w:rsidR="00C33D7F" w:rsidRPr="00AB24E3" w:rsidRDefault="00C33D7F"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C33D7F" w:rsidRPr="00AB24E3" w:rsidTr="004E6804">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C33D7F"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C33D7F" w:rsidRPr="00AB24E3">
              <w:rPr>
                <w:rFonts w:ascii="Times New Roman" w:hAnsi="Times New Roman"/>
                <w:b/>
                <w:sz w:val="20"/>
                <w:szCs w:val="20"/>
              </w:rPr>
              <w:t xml:space="preserve">: </w:t>
            </w:r>
            <w:r w:rsidR="00C57D39" w:rsidRPr="00AB24E3">
              <w:rPr>
                <w:rFonts w:ascii="Times New Roman" w:hAnsi="Times New Roman"/>
                <w:b/>
                <w:sz w:val="20"/>
                <w:szCs w:val="20"/>
              </w:rPr>
              <w:t>7</w:t>
            </w:r>
            <w:r w:rsidR="00A35432" w:rsidRPr="00AB24E3">
              <w:rPr>
                <w:rFonts w:ascii="Times New Roman" w:hAnsi="Times New Roman"/>
                <w:b/>
                <w:sz w:val="20"/>
                <w:szCs w:val="20"/>
              </w:rPr>
              <w:t>.38</w:t>
            </w:r>
          </w:p>
          <w:p w:rsidR="00C57D39" w:rsidRPr="00AB24E3" w:rsidRDefault="00C57D39" w:rsidP="00C57D39">
            <w:pPr>
              <w:pStyle w:val="Default"/>
              <w:ind w:left="352"/>
              <w:rPr>
                <w:sz w:val="22"/>
                <w:szCs w:val="22"/>
              </w:rPr>
            </w:pPr>
            <w:r w:rsidRPr="00AB24E3">
              <w:rPr>
                <w:sz w:val="22"/>
                <w:szCs w:val="22"/>
              </w:rPr>
              <w:t xml:space="preserve">Use knowledge of language and its conventions when writing, speaking, reading, or listening. </w:t>
            </w:r>
          </w:p>
          <w:p w:rsidR="00C33D7F" w:rsidRPr="00AB24E3" w:rsidRDefault="00C57D39" w:rsidP="00C57D39">
            <w:pPr>
              <w:ind w:left="982" w:hanging="270"/>
              <w:jc w:val="both"/>
              <w:rPr>
                <w:rFonts w:ascii="Times New Roman" w:hAnsi="Times New Roman"/>
                <w:sz w:val="20"/>
                <w:szCs w:val="20"/>
              </w:rPr>
            </w:pPr>
            <w:r w:rsidRPr="00AB24E3">
              <w:rPr>
                <w:rFonts w:ascii="Times New Roman" w:hAnsi="Times New Roman"/>
                <w:sz w:val="22"/>
                <w:szCs w:val="22"/>
              </w:rPr>
              <w:t>a. Choose language that expresses ideas precisely and concisely, recognizing and eliminating wordiness and redundancy.*</w:t>
            </w:r>
          </w:p>
        </w:tc>
      </w:tr>
      <w:tr w:rsidR="00C33D7F" w:rsidRPr="00AB24E3" w:rsidTr="004E6804">
        <w:trPr>
          <w:jc w:val="center"/>
        </w:trPr>
        <w:tc>
          <w:tcPr>
            <w:tcW w:w="3147" w:type="dxa"/>
            <w:tcBorders>
              <w:top w:val="single" w:sz="18" w:space="0" w:color="auto"/>
            </w:tcBorders>
          </w:tcPr>
          <w:p w:rsidR="00C33D7F" w:rsidRPr="00AB24E3" w:rsidRDefault="00C33D7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C57D39" w:rsidRPr="00AB24E3" w:rsidRDefault="000654E7" w:rsidP="00C57D39">
            <w:pPr>
              <w:pStyle w:val="Default"/>
              <w:ind w:left="352"/>
              <w:rPr>
                <w:sz w:val="22"/>
                <w:szCs w:val="22"/>
              </w:rPr>
            </w:pPr>
            <w:r w:rsidRPr="00AB24E3">
              <w:rPr>
                <w:sz w:val="22"/>
                <w:szCs w:val="22"/>
              </w:rPr>
              <w:t xml:space="preserve">Students can </w:t>
            </w:r>
            <w:r w:rsidR="00C57D39" w:rsidRPr="00AB24E3">
              <w:rPr>
                <w:sz w:val="22"/>
                <w:szCs w:val="22"/>
              </w:rPr>
              <w:t xml:space="preserve">use knowledge of language and its conventions when writing, speaking, reading, or listening. </w:t>
            </w:r>
          </w:p>
          <w:p w:rsidR="00C33D7F" w:rsidRPr="00AB24E3" w:rsidRDefault="00C57D39" w:rsidP="00C57D39">
            <w:pPr>
              <w:ind w:left="982" w:hanging="270"/>
              <w:jc w:val="both"/>
              <w:rPr>
                <w:rFonts w:ascii="Times New Roman" w:hAnsi="Times New Roman"/>
                <w:b/>
                <w:spacing w:val="-4"/>
                <w:sz w:val="20"/>
                <w:szCs w:val="20"/>
              </w:rPr>
            </w:pPr>
            <w:r w:rsidRPr="00AB24E3">
              <w:rPr>
                <w:rFonts w:ascii="Times New Roman" w:hAnsi="Times New Roman"/>
                <w:sz w:val="22"/>
                <w:szCs w:val="22"/>
              </w:rPr>
              <w:t>a. Choose language that expresses ideas precisely and concisely, recognizing and eliminating wordiness and redundancy.*</w:t>
            </w:r>
          </w:p>
        </w:tc>
        <w:tc>
          <w:tcPr>
            <w:tcW w:w="3240" w:type="dxa"/>
            <w:tcBorders>
              <w:top w:val="single" w:sz="18" w:space="0" w:color="auto"/>
            </w:tcBorders>
          </w:tcPr>
          <w:p w:rsidR="00C33D7F" w:rsidRPr="00AB24E3" w:rsidRDefault="00C33D7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C33D7F" w:rsidRPr="00AB24E3" w:rsidRDefault="000036A6" w:rsidP="00CD5889">
            <w:pPr>
              <w:ind w:left="342"/>
              <w:jc w:val="both"/>
              <w:rPr>
                <w:rFonts w:ascii="Times New Roman" w:hAnsi="Times New Roman"/>
                <w:spacing w:val="-4"/>
                <w:sz w:val="20"/>
                <w:szCs w:val="20"/>
              </w:rPr>
            </w:pPr>
            <w:r>
              <w:rPr>
                <w:rFonts w:ascii="Times New Roman" w:hAnsi="Times New Roman"/>
                <w:spacing w:val="-4"/>
                <w:sz w:val="20"/>
                <w:szCs w:val="20"/>
              </w:rPr>
              <w:t>Students will use conventions correctly when writing, speaking, and reading. They will also pause appropriately when reading out loud. They will use appropriate vocabulary and will be able to write with strong active vocabulary.</w:t>
            </w:r>
          </w:p>
        </w:tc>
        <w:tc>
          <w:tcPr>
            <w:tcW w:w="2993" w:type="dxa"/>
            <w:tcBorders>
              <w:top w:val="single" w:sz="18" w:space="0" w:color="auto"/>
            </w:tcBorders>
          </w:tcPr>
          <w:p w:rsidR="00C33D7F" w:rsidRPr="00AB24E3" w:rsidRDefault="00C33D7F"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C33D7F" w:rsidRPr="00AB24E3" w:rsidRDefault="000036A6" w:rsidP="00CD5889">
            <w:pPr>
              <w:ind w:left="342"/>
              <w:jc w:val="both"/>
              <w:rPr>
                <w:rFonts w:ascii="Times New Roman" w:hAnsi="Times New Roman"/>
                <w:spacing w:val="-4"/>
                <w:sz w:val="20"/>
                <w:szCs w:val="20"/>
              </w:rPr>
            </w:pPr>
            <w:r>
              <w:rPr>
                <w:rFonts w:ascii="Times New Roman" w:hAnsi="Times New Roman"/>
                <w:spacing w:val="-4"/>
                <w:sz w:val="20"/>
                <w:szCs w:val="20"/>
              </w:rPr>
              <w:t>Students will now use this knowledge to create their own vocabulary jingle that can be used to teach conventions in a motivating and catchy way</w:t>
            </w:r>
          </w:p>
        </w:tc>
      </w:tr>
      <w:tr w:rsidR="00C33D7F" w:rsidRPr="00AB24E3" w:rsidTr="004E6804">
        <w:trPr>
          <w:jc w:val="center"/>
        </w:trPr>
        <w:tc>
          <w:tcPr>
            <w:tcW w:w="9380" w:type="dxa"/>
            <w:gridSpan w:val="3"/>
          </w:tcPr>
          <w:p w:rsidR="000036A6" w:rsidRPr="00AB24E3" w:rsidRDefault="00C33D7F" w:rsidP="000036A6">
            <w:pPr>
              <w:jc w:val="both"/>
              <w:rPr>
                <w:rFonts w:ascii="Times New Roman" w:hAnsi="Times New Roman"/>
                <w:b/>
                <w:sz w:val="20"/>
                <w:szCs w:val="20"/>
              </w:rPr>
            </w:pPr>
            <w:r w:rsidRPr="00AB24E3">
              <w:rPr>
                <w:rFonts w:ascii="Times New Roman" w:hAnsi="Times New Roman"/>
                <w:b/>
                <w:sz w:val="20"/>
                <w:szCs w:val="20"/>
              </w:rPr>
              <w:t>Present and Going Forward Vocabulary:</w:t>
            </w:r>
            <w:r w:rsidR="000036A6">
              <w:rPr>
                <w:rFonts w:ascii="Times New Roman" w:hAnsi="Times New Roman"/>
                <w:b/>
                <w:sz w:val="20"/>
                <w:szCs w:val="20"/>
              </w:rPr>
              <w:t xml:space="preserve"> conventions, precise, concise, wordiness, redundancy, appropriate, fluency</w:t>
            </w:r>
          </w:p>
          <w:p w:rsidR="00C33D7F" w:rsidRPr="00AB24E3" w:rsidRDefault="00C33D7F" w:rsidP="00CD5889">
            <w:pPr>
              <w:jc w:val="both"/>
              <w:rPr>
                <w:rFonts w:ascii="Times New Roman" w:hAnsi="Times New Roman"/>
                <w:b/>
                <w:sz w:val="20"/>
                <w:szCs w:val="20"/>
              </w:rPr>
            </w:pPr>
          </w:p>
          <w:p w:rsidR="00C33D7F" w:rsidRPr="00AB24E3" w:rsidRDefault="00C33D7F" w:rsidP="00CD5889">
            <w:pPr>
              <w:jc w:val="both"/>
              <w:rPr>
                <w:rFonts w:ascii="Times New Roman" w:hAnsi="Times New Roman"/>
                <w:b/>
                <w:sz w:val="20"/>
                <w:szCs w:val="20"/>
              </w:rPr>
            </w:pPr>
          </w:p>
          <w:p w:rsidR="00C33D7F" w:rsidRPr="00AB24E3" w:rsidRDefault="00C33D7F" w:rsidP="00CD5889">
            <w:pPr>
              <w:ind w:left="360"/>
              <w:jc w:val="both"/>
              <w:rPr>
                <w:rFonts w:ascii="Times New Roman" w:hAnsi="Times New Roman"/>
                <w:sz w:val="20"/>
                <w:szCs w:val="20"/>
              </w:rPr>
            </w:pPr>
          </w:p>
        </w:tc>
      </w:tr>
    </w:tbl>
    <w:p w:rsidR="00C33D7F" w:rsidRPr="00AB24E3" w:rsidRDefault="00C33D7F"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C33D7F" w:rsidRPr="00AB24E3" w:rsidTr="004E6804">
        <w:trPr>
          <w:jc w:val="center"/>
        </w:trPr>
        <w:tc>
          <w:tcPr>
            <w:tcW w:w="5879" w:type="dxa"/>
          </w:tcPr>
          <w:p w:rsidR="00C33D7F" w:rsidRPr="00AB24E3" w:rsidRDefault="00C33D7F" w:rsidP="00CD5889">
            <w:pPr>
              <w:jc w:val="both"/>
              <w:rPr>
                <w:rFonts w:ascii="Times New Roman" w:hAnsi="Times New Roman"/>
                <w:b/>
                <w:sz w:val="20"/>
                <w:szCs w:val="20"/>
              </w:rPr>
            </w:pPr>
            <w:r w:rsidRPr="00AB24E3">
              <w:rPr>
                <w:rFonts w:ascii="Times New Roman" w:hAnsi="Times New Roman"/>
                <w:b/>
                <w:sz w:val="20"/>
                <w:szCs w:val="20"/>
              </w:rPr>
              <w:t>Career Connections:</w:t>
            </w:r>
            <w:r w:rsidR="000036A6">
              <w:rPr>
                <w:rFonts w:ascii="Times New Roman" w:hAnsi="Times New Roman"/>
                <w:b/>
                <w:sz w:val="20"/>
                <w:szCs w:val="20"/>
              </w:rPr>
              <w:t xml:space="preserve"> </w:t>
            </w:r>
          </w:p>
          <w:p w:rsidR="000036A6" w:rsidRPr="00AB24E3" w:rsidRDefault="000036A6" w:rsidP="000036A6">
            <w:pPr>
              <w:jc w:val="both"/>
              <w:rPr>
                <w:rFonts w:ascii="Times New Roman" w:hAnsi="Times New Roman"/>
                <w:b/>
                <w:sz w:val="20"/>
                <w:szCs w:val="20"/>
              </w:rPr>
            </w:pPr>
            <w:r>
              <w:rPr>
                <w:rFonts w:ascii="Times New Roman" w:hAnsi="Times New Roman"/>
                <w:b/>
                <w:sz w:val="20"/>
                <w:szCs w:val="20"/>
              </w:rPr>
              <w:t>Writer, editor, educator, librarian, public relations, marketing, sales, public speaking, psychology</w:t>
            </w:r>
          </w:p>
          <w:p w:rsidR="000036A6" w:rsidRPr="00AB24E3" w:rsidRDefault="000036A6" w:rsidP="000036A6">
            <w:pPr>
              <w:jc w:val="both"/>
              <w:rPr>
                <w:rFonts w:ascii="Times New Roman" w:hAnsi="Times New Roman"/>
                <w:b/>
                <w:sz w:val="20"/>
                <w:szCs w:val="20"/>
              </w:rPr>
            </w:pPr>
          </w:p>
          <w:p w:rsidR="00C33D7F" w:rsidRPr="00AB24E3" w:rsidRDefault="00C33D7F" w:rsidP="00CD5889">
            <w:pPr>
              <w:jc w:val="both"/>
              <w:rPr>
                <w:rFonts w:ascii="Times New Roman" w:hAnsi="Times New Roman"/>
                <w:b/>
                <w:sz w:val="20"/>
                <w:szCs w:val="20"/>
              </w:rPr>
            </w:pPr>
          </w:p>
          <w:p w:rsidR="00C33D7F" w:rsidRPr="00AB24E3" w:rsidRDefault="00C33D7F" w:rsidP="00CD5889">
            <w:pPr>
              <w:ind w:left="402"/>
              <w:jc w:val="both"/>
              <w:rPr>
                <w:rFonts w:ascii="Times New Roman" w:hAnsi="Times New Roman"/>
                <w:sz w:val="20"/>
                <w:szCs w:val="20"/>
              </w:rPr>
            </w:pPr>
          </w:p>
        </w:tc>
      </w:tr>
    </w:tbl>
    <w:p w:rsidR="00C33D7F" w:rsidRPr="00AB24E3" w:rsidRDefault="00C33D7F"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C33D7F" w:rsidRPr="00AB24E3" w:rsidTr="004E6804">
        <w:trPr>
          <w:trHeight w:val="2010"/>
          <w:jc w:val="center"/>
        </w:trPr>
        <w:tc>
          <w:tcPr>
            <w:tcW w:w="9468" w:type="dxa"/>
          </w:tcPr>
          <w:p w:rsidR="00C33D7F" w:rsidRPr="00AB24E3" w:rsidRDefault="00C33D7F"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0036A6" w:rsidRPr="00E3445D" w:rsidRDefault="000036A6" w:rsidP="000036A6">
            <w:pPr>
              <w:jc w:val="both"/>
              <w:rPr>
                <w:rFonts w:ascii="Times New Roman" w:hAnsi="Times New Roman"/>
                <w:sz w:val="20"/>
                <w:szCs w:val="20"/>
              </w:rPr>
            </w:pPr>
            <w:r w:rsidRPr="00E3445D">
              <w:rPr>
                <w:rFonts w:ascii="Times New Roman" w:hAnsi="Times New Roman"/>
                <w:sz w:val="20"/>
                <w:szCs w:val="20"/>
              </w:rPr>
              <w:t>Teachers will show the DVD “Grammar Rocks” to their students highlighting the songs that teach about specific parts of speech and grammar. Students will then be placed into pairs. Each pair will be responsible for writing their own jingle about a part of speech. After the jingle has been written, the two will be then handed a flip video camera where they can use Lego figures and their own voices to create their own “Grammar Rocks” video about their part of speech. They will be responsible for writing, filming and editing the video. These videos will be presented to the class.</w:t>
            </w:r>
          </w:p>
          <w:p w:rsidR="00C33D7F" w:rsidRPr="00AB24E3" w:rsidRDefault="00C33D7F" w:rsidP="00CD5889">
            <w:pPr>
              <w:jc w:val="both"/>
              <w:rPr>
                <w:rFonts w:ascii="Times New Roman" w:hAnsi="Times New Roman"/>
                <w:sz w:val="20"/>
                <w:szCs w:val="20"/>
              </w:rPr>
            </w:pPr>
          </w:p>
        </w:tc>
      </w:tr>
    </w:tbl>
    <w:p w:rsidR="00C33D7F" w:rsidRPr="00AB24E3" w:rsidRDefault="00C33D7F"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C33D7F" w:rsidRPr="00AB24E3" w:rsidTr="004E6804">
        <w:trPr>
          <w:jc w:val="center"/>
        </w:trPr>
        <w:tc>
          <w:tcPr>
            <w:tcW w:w="7319" w:type="dxa"/>
          </w:tcPr>
          <w:p w:rsidR="00C33D7F" w:rsidRPr="00AB24E3" w:rsidRDefault="00C33D7F"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0036A6" w:rsidRDefault="000036A6" w:rsidP="000036A6">
            <w:pPr>
              <w:pStyle w:val="ListParagraph"/>
              <w:numPr>
                <w:ilvl w:val="0"/>
                <w:numId w:val="1"/>
              </w:numPr>
              <w:jc w:val="both"/>
              <w:rPr>
                <w:rFonts w:ascii="Times New Roman" w:hAnsi="Times New Roman"/>
                <w:sz w:val="20"/>
                <w:szCs w:val="20"/>
              </w:rPr>
            </w:pPr>
            <w:r>
              <w:rPr>
                <w:rFonts w:ascii="Times New Roman" w:hAnsi="Times New Roman"/>
                <w:sz w:val="20"/>
                <w:szCs w:val="20"/>
              </w:rPr>
              <w:t>DVD or video of School House Rocks, “Grammar Rocks”</w:t>
            </w:r>
          </w:p>
          <w:p w:rsidR="000036A6" w:rsidRDefault="000036A6" w:rsidP="000036A6">
            <w:pPr>
              <w:pStyle w:val="ListParagraph"/>
              <w:numPr>
                <w:ilvl w:val="0"/>
                <w:numId w:val="1"/>
              </w:numPr>
              <w:jc w:val="both"/>
              <w:rPr>
                <w:rFonts w:ascii="Times New Roman" w:hAnsi="Times New Roman"/>
                <w:sz w:val="20"/>
                <w:szCs w:val="20"/>
              </w:rPr>
            </w:pPr>
            <w:r>
              <w:rPr>
                <w:rFonts w:ascii="Times New Roman" w:hAnsi="Times New Roman"/>
                <w:sz w:val="20"/>
                <w:szCs w:val="20"/>
              </w:rPr>
              <w:t xml:space="preserve">Flip video cameras </w:t>
            </w:r>
          </w:p>
          <w:p w:rsidR="000036A6" w:rsidRDefault="000036A6" w:rsidP="000036A6">
            <w:pPr>
              <w:pStyle w:val="ListParagraph"/>
              <w:numPr>
                <w:ilvl w:val="0"/>
                <w:numId w:val="1"/>
              </w:numPr>
              <w:jc w:val="both"/>
              <w:rPr>
                <w:rFonts w:ascii="Times New Roman" w:hAnsi="Times New Roman"/>
                <w:sz w:val="20"/>
                <w:szCs w:val="20"/>
              </w:rPr>
            </w:pPr>
            <w:r>
              <w:rPr>
                <w:rFonts w:ascii="Times New Roman" w:hAnsi="Times New Roman"/>
                <w:sz w:val="20"/>
                <w:szCs w:val="20"/>
              </w:rPr>
              <w:t>Rhyming dictionary</w:t>
            </w:r>
          </w:p>
          <w:p w:rsidR="000036A6" w:rsidRDefault="008076D2" w:rsidP="000036A6">
            <w:pPr>
              <w:pStyle w:val="ListParagraph"/>
              <w:numPr>
                <w:ilvl w:val="0"/>
                <w:numId w:val="1"/>
              </w:numPr>
              <w:jc w:val="both"/>
              <w:rPr>
                <w:rFonts w:ascii="Times New Roman" w:hAnsi="Times New Roman"/>
                <w:sz w:val="20"/>
                <w:szCs w:val="20"/>
              </w:rPr>
            </w:pPr>
            <w:hyperlink r:id="rId188" w:history="1">
              <w:r w:rsidR="000036A6" w:rsidRPr="00AA5314">
                <w:rPr>
                  <w:rStyle w:val="Hyperlink"/>
                  <w:rFonts w:ascii="Times New Roman" w:hAnsi="Times New Roman"/>
                  <w:sz w:val="20"/>
                  <w:szCs w:val="20"/>
                </w:rPr>
                <w:t>www.dictionary.com</w:t>
              </w:r>
            </w:hyperlink>
          </w:p>
          <w:p w:rsidR="000036A6" w:rsidRDefault="000036A6" w:rsidP="000036A6">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0036A6" w:rsidRDefault="000036A6" w:rsidP="000036A6">
            <w:pPr>
              <w:pStyle w:val="ListParagraph"/>
              <w:numPr>
                <w:ilvl w:val="0"/>
                <w:numId w:val="1"/>
              </w:numPr>
              <w:jc w:val="both"/>
              <w:rPr>
                <w:rFonts w:ascii="Times New Roman" w:hAnsi="Times New Roman"/>
                <w:sz w:val="20"/>
                <w:szCs w:val="20"/>
              </w:rPr>
            </w:pPr>
            <w:r>
              <w:rPr>
                <w:rFonts w:ascii="Times New Roman" w:hAnsi="Times New Roman"/>
                <w:sz w:val="20"/>
                <w:szCs w:val="20"/>
              </w:rPr>
              <w:t>Media Specialist/Librarian</w:t>
            </w:r>
          </w:p>
          <w:p w:rsidR="00C33D7F" w:rsidRPr="000036A6" w:rsidRDefault="00C33D7F" w:rsidP="000036A6">
            <w:pPr>
              <w:pStyle w:val="ListParagraph"/>
              <w:jc w:val="both"/>
              <w:rPr>
                <w:rFonts w:ascii="Times New Roman" w:hAnsi="Times New Roman"/>
                <w:sz w:val="20"/>
                <w:szCs w:val="20"/>
              </w:rPr>
            </w:pPr>
          </w:p>
        </w:tc>
      </w:tr>
    </w:tbl>
    <w:p w:rsidR="00C33D7F" w:rsidRPr="00AB24E3" w:rsidRDefault="00C33D7F" w:rsidP="00CD5889">
      <w:pPr>
        <w:jc w:val="both"/>
        <w:rPr>
          <w:rFonts w:ascii="Times New Roman" w:hAnsi="Times New Roman"/>
        </w:rPr>
      </w:pPr>
    </w:p>
    <w:p w:rsidR="00C33D7F" w:rsidRPr="00AB24E3" w:rsidRDefault="00C33D7F"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A35432" w:rsidRPr="00AB24E3" w:rsidTr="004E6804">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A35432"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A35432" w:rsidRPr="00AB24E3">
              <w:rPr>
                <w:rFonts w:ascii="Times New Roman" w:hAnsi="Times New Roman"/>
                <w:b/>
                <w:sz w:val="20"/>
                <w:szCs w:val="20"/>
              </w:rPr>
              <w:t xml:space="preserve">: </w:t>
            </w:r>
            <w:r w:rsidR="00AB24E3" w:rsidRPr="00AB24E3">
              <w:rPr>
                <w:rFonts w:ascii="Times New Roman" w:hAnsi="Times New Roman"/>
                <w:b/>
                <w:sz w:val="20"/>
                <w:szCs w:val="20"/>
              </w:rPr>
              <w:t>7</w:t>
            </w:r>
            <w:r w:rsidR="00A35432" w:rsidRPr="00AB24E3">
              <w:rPr>
                <w:rFonts w:ascii="Times New Roman" w:hAnsi="Times New Roman"/>
                <w:b/>
                <w:sz w:val="20"/>
                <w:szCs w:val="20"/>
              </w:rPr>
              <w:t>.39</w:t>
            </w:r>
          </w:p>
          <w:p w:rsidR="00AB24E3" w:rsidRPr="00AB24E3" w:rsidRDefault="00AB24E3" w:rsidP="00AB24E3">
            <w:pPr>
              <w:pStyle w:val="Default"/>
              <w:ind w:left="352"/>
              <w:rPr>
                <w:sz w:val="22"/>
                <w:szCs w:val="22"/>
              </w:rPr>
            </w:pPr>
            <w:r w:rsidRPr="00AB24E3">
              <w:rPr>
                <w:sz w:val="22"/>
                <w:szCs w:val="22"/>
              </w:rPr>
              <w:t xml:space="preserve">Determine or clarify the meaning of unknown and multiple-meaning words and phrases based on </w:t>
            </w:r>
            <w:r w:rsidRPr="00AB24E3">
              <w:rPr>
                <w:i/>
                <w:iCs/>
                <w:sz w:val="22"/>
                <w:szCs w:val="22"/>
              </w:rPr>
              <w:t>Grade 7 reading and content</w:t>
            </w:r>
            <w:r w:rsidRPr="00AB24E3">
              <w:rPr>
                <w:sz w:val="22"/>
                <w:szCs w:val="22"/>
              </w:rPr>
              <w:t xml:space="preserve">, choosing flexibly from a range of strategies. </w:t>
            </w:r>
          </w:p>
          <w:p w:rsidR="00AB24E3" w:rsidRPr="00AB24E3" w:rsidRDefault="00AB24E3" w:rsidP="00AB24E3">
            <w:pPr>
              <w:pStyle w:val="Default"/>
              <w:ind w:left="982" w:hanging="270"/>
              <w:rPr>
                <w:sz w:val="22"/>
                <w:szCs w:val="22"/>
              </w:rPr>
            </w:pPr>
            <w:r w:rsidRPr="00AB24E3">
              <w:rPr>
                <w:sz w:val="22"/>
                <w:szCs w:val="22"/>
              </w:rPr>
              <w:t xml:space="preserve">a. Use context (e.g., the overall meaning of a sentence or paragraph; a word’s position or function in a sentence) as a clue to the meaning of a word or phrase. </w:t>
            </w:r>
          </w:p>
          <w:p w:rsidR="00AB24E3" w:rsidRPr="00AB24E3" w:rsidRDefault="00AB24E3" w:rsidP="00AB24E3">
            <w:pPr>
              <w:pStyle w:val="Default"/>
              <w:ind w:left="982" w:hanging="270"/>
              <w:rPr>
                <w:sz w:val="22"/>
                <w:szCs w:val="22"/>
              </w:rPr>
            </w:pPr>
            <w:r w:rsidRPr="00AB24E3">
              <w:rPr>
                <w:sz w:val="22"/>
                <w:szCs w:val="22"/>
              </w:rPr>
              <w:t xml:space="preserve">b. Use common, grade-appropriate Greek or Latin affixes and roots as clues to the meaning of a word (e.g., </w:t>
            </w:r>
            <w:r w:rsidRPr="00AB24E3">
              <w:rPr>
                <w:i/>
                <w:iCs/>
                <w:sz w:val="22"/>
                <w:szCs w:val="22"/>
              </w:rPr>
              <w:t>belligerent, bellicose, rebel</w:t>
            </w:r>
            <w:r w:rsidRPr="00AB24E3">
              <w:rPr>
                <w:sz w:val="22"/>
                <w:szCs w:val="22"/>
              </w:rPr>
              <w:t xml:space="preserve">). </w:t>
            </w:r>
          </w:p>
          <w:p w:rsidR="00AB24E3" w:rsidRPr="00AB24E3" w:rsidRDefault="00AB24E3" w:rsidP="00AB24E3">
            <w:pPr>
              <w:pStyle w:val="Default"/>
              <w:ind w:left="982" w:hanging="270"/>
              <w:rPr>
                <w:sz w:val="22"/>
                <w:szCs w:val="22"/>
              </w:rPr>
            </w:pPr>
            <w:r w:rsidRPr="00AB24E3">
              <w:rPr>
                <w:sz w:val="22"/>
                <w:szCs w:val="22"/>
              </w:rPr>
              <w:t xml:space="preserve">c. Consult general and specialized reference materials (e.g., dictionaries, glossaries, thesauruses), both print and digital, to find the pronunciation of a word or determine or clarify its precise meaning or its part of speech. </w:t>
            </w:r>
          </w:p>
          <w:p w:rsidR="00A35432" w:rsidRPr="00AB24E3" w:rsidRDefault="00AB24E3" w:rsidP="00AB24E3">
            <w:pPr>
              <w:ind w:left="982" w:hanging="270"/>
              <w:jc w:val="both"/>
              <w:rPr>
                <w:rFonts w:ascii="Times New Roman" w:hAnsi="Times New Roman"/>
                <w:sz w:val="20"/>
                <w:szCs w:val="20"/>
              </w:rPr>
            </w:pPr>
            <w:r w:rsidRPr="00AB24E3">
              <w:rPr>
                <w:rFonts w:ascii="Times New Roman" w:hAnsi="Times New Roman"/>
                <w:sz w:val="22"/>
                <w:szCs w:val="22"/>
              </w:rPr>
              <w:t>d. Verify the preliminary determination of the meaning of a word or phrase (e.g., by checking the inferred meaning in context or in a dictionary).</w:t>
            </w:r>
          </w:p>
        </w:tc>
      </w:tr>
      <w:tr w:rsidR="00A35432" w:rsidRPr="00AB24E3" w:rsidTr="004E6804">
        <w:trPr>
          <w:jc w:val="center"/>
        </w:trPr>
        <w:tc>
          <w:tcPr>
            <w:tcW w:w="3147" w:type="dxa"/>
            <w:tcBorders>
              <w:top w:val="single" w:sz="18" w:space="0" w:color="auto"/>
            </w:tcBorders>
          </w:tcPr>
          <w:p w:rsidR="00A35432" w:rsidRPr="00AB24E3" w:rsidRDefault="00A35432"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AB24E3" w:rsidRPr="00AB24E3" w:rsidRDefault="00E72426" w:rsidP="00AB24E3">
            <w:pPr>
              <w:pStyle w:val="Default"/>
              <w:ind w:left="352"/>
              <w:rPr>
                <w:sz w:val="22"/>
                <w:szCs w:val="22"/>
              </w:rPr>
            </w:pPr>
            <w:r w:rsidRPr="00AB24E3">
              <w:rPr>
                <w:sz w:val="22"/>
                <w:szCs w:val="22"/>
              </w:rPr>
              <w:t xml:space="preserve">Students can </w:t>
            </w:r>
            <w:r w:rsidR="00AB24E3" w:rsidRPr="00AB24E3">
              <w:rPr>
                <w:sz w:val="22"/>
                <w:szCs w:val="22"/>
              </w:rPr>
              <w:t xml:space="preserve">Determine or clarify the meaning of unknown and multiple-meaning words and phrases based on </w:t>
            </w:r>
            <w:r w:rsidR="00AB24E3" w:rsidRPr="00AB24E3">
              <w:rPr>
                <w:i/>
                <w:iCs/>
                <w:sz w:val="22"/>
                <w:szCs w:val="22"/>
              </w:rPr>
              <w:t>Grade 7 reading and content</w:t>
            </w:r>
            <w:r w:rsidR="00AB24E3" w:rsidRPr="00AB24E3">
              <w:rPr>
                <w:sz w:val="22"/>
                <w:szCs w:val="22"/>
              </w:rPr>
              <w:t xml:space="preserve">, choosing flexibly from a range of strategies. </w:t>
            </w:r>
          </w:p>
          <w:p w:rsidR="00AB24E3" w:rsidRPr="00AB24E3" w:rsidRDefault="00AB24E3" w:rsidP="00AB24E3">
            <w:pPr>
              <w:pStyle w:val="Default"/>
              <w:ind w:left="982" w:hanging="270"/>
              <w:rPr>
                <w:sz w:val="22"/>
                <w:szCs w:val="22"/>
              </w:rPr>
            </w:pPr>
            <w:r w:rsidRPr="00AB24E3">
              <w:rPr>
                <w:sz w:val="22"/>
                <w:szCs w:val="22"/>
              </w:rPr>
              <w:t xml:space="preserve">a. Use context (e.g., the overall meaning of a sentence or paragraph; a word’s position or function in a sentence) as a clue to the meaning of a word or phrase. </w:t>
            </w:r>
          </w:p>
          <w:p w:rsidR="00AB24E3" w:rsidRPr="00AB24E3" w:rsidRDefault="00AB24E3" w:rsidP="00AB24E3">
            <w:pPr>
              <w:pStyle w:val="Default"/>
              <w:ind w:left="982" w:hanging="270"/>
              <w:rPr>
                <w:sz w:val="22"/>
                <w:szCs w:val="22"/>
              </w:rPr>
            </w:pPr>
            <w:r w:rsidRPr="00AB24E3">
              <w:rPr>
                <w:sz w:val="22"/>
                <w:szCs w:val="22"/>
              </w:rPr>
              <w:t xml:space="preserve">b. Use common, grade-appropriate Greek or Latin affixes and roots as clues to the meaning of a word (e.g., </w:t>
            </w:r>
            <w:r w:rsidRPr="00AB24E3">
              <w:rPr>
                <w:i/>
                <w:iCs/>
                <w:sz w:val="22"/>
                <w:szCs w:val="22"/>
              </w:rPr>
              <w:t>belligerent, bellicose, rebel</w:t>
            </w:r>
            <w:r w:rsidRPr="00AB24E3">
              <w:rPr>
                <w:sz w:val="22"/>
                <w:szCs w:val="22"/>
              </w:rPr>
              <w:t xml:space="preserve">). </w:t>
            </w:r>
          </w:p>
          <w:p w:rsidR="00AB24E3" w:rsidRPr="00AB24E3" w:rsidRDefault="00AB24E3" w:rsidP="00AB24E3">
            <w:pPr>
              <w:pStyle w:val="Default"/>
              <w:ind w:left="982" w:hanging="270"/>
              <w:rPr>
                <w:sz w:val="22"/>
                <w:szCs w:val="22"/>
              </w:rPr>
            </w:pPr>
            <w:r w:rsidRPr="00AB24E3">
              <w:rPr>
                <w:sz w:val="22"/>
                <w:szCs w:val="22"/>
              </w:rPr>
              <w:t xml:space="preserve">c. Consult general and specialized reference materials (e.g., dictionaries, glossaries, thesauruses), both print and digital, to find the pronunciation of a word or determine or clarify its precise meaning or its part of speech. </w:t>
            </w:r>
          </w:p>
          <w:p w:rsidR="00A35432" w:rsidRPr="00AB24E3" w:rsidRDefault="00AB24E3" w:rsidP="00AB24E3">
            <w:pPr>
              <w:ind w:left="982" w:hanging="270"/>
              <w:rPr>
                <w:rFonts w:ascii="Times New Roman" w:hAnsi="Times New Roman"/>
                <w:spacing w:val="-4"/>
                <w:sz w:val="20"/>
                <w:szCs w:val="20"/>
              </w:rPr>
            </w:pPr>
            <w:r w:rsidRPr="00AB24E3">
              <w:rPr>
                <w:rFonts w:ascii="Times New Roman" w:hAnsi="Times New Roman"/>
                <w:sz w:val="22"/>
                <w:szCs w:val="22"/>
              </w:rPr>
              <w:t>d. Verify the preliminary determination of the meaning of a word or phrase (e.g., by checking the inferred meaning in context or in a dictionary).</w:t>
            </w:r>
          </w:p>
        </w:tc>
        <w:tc>
          <w:tcPr>
            <w:tcW w:w="3240" w:type="dxa"/>
            <w:tcBorders>
              <w:top w:val="single" w:sz="18" w:space="0" w:color="auto"/>
            </w:tcBorders>
          </w:tcPr>
          <w:p w:rsidR="00A35432" w:rsidRPr="00AB24E3" w:rsidRDefault="00A35432"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A35432" w:rsidRPr="00AB24E3" w:rsidRDefault="00F31AE2" w:rsidP="00CD5889">
            <w:pPr>
              <w:ind w:left="342"/>
              <w:jc w:val="both"/>
              <w:rPr>
                <w:rFonts w:ascii="Times New Roman" w:hAnsi="Times New Roman"/>
                <w:spacing w:val="-4"/>
                <w:sz w:val="20"/>
                <w:szCs w:val="20"/>
              </w:rPr>
            </w:pPr>
            <w:r>
              <w:rPr>
                <w:rFonts w:ascii="Times New Roman" w:hAnsi="Times New Roman"/>
                <w:spacing w:val="-4"/>
                <w:sz w:val="20"/>
                <w:szCs w:val="20"/>
              </w:rPr>
              <w:t>Students determine and clarify the meaning of words and phrases uses context clues, Latin and greek prefixes and suffixes, dictionaries, and prior knowledge.</w:t>
            </w:r>
          </w:p>
        </w:tc>
        <w:tc>
          <w:tcPr>
            <w:tcW w:w="2993" w:type="dxa"/>
            <w:tcBorders>
              <w:top w:val="single" w:sz="18" w:space="0" w:color="auto"/>
            </w:tcBorders>
          </w:tcPr>
          <w:p w:rsidR="00A35432" w:rsidRPr="00AB24E3" w:rsidRDefault="00A35432"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A35432" w:rsidRPr="00AB24E3" w:rsidRDefault="00F31AE2" w:rsidP="00CD5889">
            <w:pPr>
              <w:ind w:left="342"/>
              <w:jc w:val="both"/>
              <w:rPr>
                <w:rFonts w:ascii="Times New Roman" w:hAnsi="Times New Roman"/>
                <w:spacing w:val="-4"/>
                <w:sz w:val="20"/>
                <w:szCs w:val="20"/>
              </w:rPr>
            </w:pPr>
            <w:r>
              <w:rPr>
                <w:rFonts w:ascii="Times New Roman" w:hAnsi="Times New Roman"/>
                <w:spacing w:val="-4"/>
                <w:sz w:val="20"/>
                <w:szCs w:val="20"/>
              </w:rPr>
              <w:t>Students will use their knowledge of how Greek and Latin roots have been used to define words in the English langauge to create their own nouns and verbs that could have been used by JK Rowling as spells in her “Harry Potter” books.</w:t>
            </w:r>
          </w:p>
        </w:tc>
      </w:tr>
      <w:tr w:rsidR="00A35432" w:rsidRPr="00AB24E3" w:rsidTr="004E6804">
        <w:trPr>
          <w:jc w:val="center"/>
        </w:trPr>
        <w:tc>
          <w:tcPr>
            <w:tcW w:w="9380" w:type="dxa"/>
            <w:gridSpan w:val="3"/>
          </w:tcPr>
          <w:p w:rsidR="00F31AE2" w:rsidRPr="00AB24E3" w:rsidRDefault="00A35432" w:rsidP="00F31AE2">
            <w:pPr>
              <w:jc w:val="both"/>
              <w:rPr>
                <w:rFonts w:ascii="Times New Roman" w:hAnsi="Times New Roman"/>
                <w:b/>
                <w:sz w:val="20"/>
                <w:szCs w:val="20"/>
              </w:rPr>
            </w:pPr>
            <w:r w:rsidRPr="00AB24E3">
              <w:rPr>
                <w:rFonts w:ascii="Times New Roman" w:hAnsi="Times New Roman"/>
                <w:b/>
                <w:sz w:val="20"/>
                <w:szCs w:val="20"/>
              </w:rPr>
              <w:t>Present and Going Forward Vocabulary:</w:t>
            </w:r>
            <w:r w:rsidR="00F31AE2">
              <w:rPr>
                <w:rFonts w:ascii="Times New Roman" w:hAnsi="Times New Roman"/>
                <w:b/>
                <w:sz w:val="20"/>
                <w:szCs w:val="20"/>
              </w:rPr>
              <w:t xml:space="preserve"> inferred, context, clarify, precise, affix, context</w:t>
            </w:r>
          </w:p>
          <w:p w:rsidR="00A35432" w:rsidRPr="00AB24E3" w:rsidRDefault="00A35432" w:rsidP="00CD5889">
            <w:pPr>
              <w:jc w:val="both"/>
              <w:rPr>
                <w:rFonts w:ascii="Times New Roman" w:hAnsi="Times New Roman"/>
                <w:b/>
                <w:sz w:val="20"/>
                <w:szCs w:val="20"/>
              </w:rPr>
            </w:pPr>
          </w:p>
          <w:p w:rsidR="00A35432" w:rsidRPr="00AB24E3" w:rsidRDefault="00A35432" w:rsidP="00CD5889">
            <w:pPr>
              <w:ind w:left="360"/>
              <w:jc w:val="both"/>
              <w:rPr>
                <w:rFonts w:ascii="Times New Roman" w:hAnsi="Times New Roman"/>
                <w:sz w:val="20"/>
                <w:szCs w:val="20"/>
              </w:rPr>
            </w:pPr>
          </w:p>
        </w:tc>
      </w:tr>
    </w:tbl>
    <w:p w:rsidR="00A35432" w:rsidRPr="00AB24E3" w:rsidRDefault="00A35432"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A35432" w:rsidRPr="00AB24E3" w:rsidTr="004E6804">
        <w:trPr>
          <w:jc w:val="center"/>
        </w:trPr>
        <w:tc>
          <w:tcPr>
            <w:tcW w:w="5879" w:type="dxa"/>
          </w:tcPr>
          <w:p w:rsidR="00A35432" w:rsidRPr="00AB24E3" w:rsidRDefault="00A35432" w:rsidP="00CD5889">
            <w:pPr>
              <w:jc w:val="both"/>
              <w:rPr>
                <w:rFonts w:ascii="Times New Roman" w:hAnsi="Times New Roman"/>
                <w:b/>
                <w:sz w:val="20"/>
                <w:szCs w:val="20"/>
              </w:rPr>
            </w:pPr>
            <w:r w:rsidRPr="00AB24E3">
              <w:rPr>
                <w:rFonts w:ascii="Times New Roman" w:hAnsi="Times New Roman"/>
                <w:b/>
                <w:sz w:val="20"/>
                <w:szCs w:val="20"/>
              </w:rPr>
              <w:t>Career Connections:</w:t>
            </w:r>
          </w:p>
          <w:p w:rsidR="00F31AE2" w:rsidRPr="00AB24E3" w:rsidRDefault="00F31AE2" w:rsidP="00F31AE2">
            <w:pPr>
              <w:jc w:val="both"/>
              <w:rPr>
                <w:rFonts w:ascii="Times New Roman" w:hAnsi="Times New Roman"/>
                <w:b/>
                <w:sz w:val="20"/>
                <w:szCs w:val="20"/>
              </w:rPr>
            </w:pPr>
            <w:r>
              <w:rPr>
                <w:rFonts w:ascii="Times New Roman" w:hAnsi="Times New Roman"/>
                <w:b/>
                <w:sz w:val="20"/>
                <w:szCs w:val="20"/>
              </w:rPr>
              <w:t>Writer, editor, educator, librarian, public relations, marketing, sales, public speaking, psychology</w:t>
            </w:r>
          </w:p>
          <w:p w:rsidR="00A35432" w:rsidRPr="00AB24E3" w:rsidRDefault="00A35432" w:rsidP="00CD5889">
            <w:pPr>
              <w:jc w:val="both"/>
              <w:rPr>
                <w:rFonts w:ascii="Times New Roman" w:hAnsi="Times New Roman"/>
                <w:b/>
                <w:sz w:val="20"/>
                <w:szCs w:val="20"/>
              </w:rPr>
            </w:pPr>
          </w:p>
          <w:p w:rsidR="00A35432" w:rsidRPr="00AB24E3" w:rsidRDefault="00A35432" w:rsidP="00CD5889">
            <w:pPr>
              <w:ind w:left="402"/>
              <w:jc w:val="both"/>
              <w:rPr>
                <w:rFonts w:ascii="Times New Roman" w:hAnsi="Times New Roman"/>
                <w:sz w:val="20"/>
                <w:szCs w:val="20"/>
              </w:rPr>
            </w:pPr>
          </w:p>
        </w:tc>
      </w:tr>
    </w:tbl>
    <w:p w:rsidR="00A35432" w:rsidRPr="00AB24E3" w:rsidRDefault="00A35432"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A35432" w:rsidRPr="00AB24E3" w:rsidTr="004E6804">
        <w:trPr>
          <w:trHeight w:val="2010"/>
          <w:jc w:val="center"/>
        </w:trPr>
        <w:tc>
          <w:tcPr>
            <w:tcW w:w="9468" w:type="dxa"/>
          </w:tcPr>
          <w:p w:rsidR="00A35432" w:rsidRPr="00AB24E3" w:rsidRDefault="00A35432" w:rsidP="00CD5889">
            <w:pPr>
              <w:ind w:left="126" w:hanging="126"/>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F31AE2" w:rsidRDefault="00F31AE2" w:rsidP="00F31AE2">
            <w:pPr>
              <w:ind w:left="126" w:hanging="126"/>
              <w:jc w:val="both"/>
              <w:rPr>
                <w:rFonts w:ascii="Times New Roman" w:hAnsi="Times New Roman"/>
                <w:sz w:val="20"/>
                <w:szCs w:val="20"/>
              </w:rPr>
            </w:pPr>
            <w:r>
              <w:rPr>
                <w:rFonts w:ascii="Times New Roman" w:hAnsi="Times New Roman"/>
                <w:sz w:val="20"/>
                <w:szCs w:val="20"/>
              </w:rPr>
              <w:t>The teacher will show how JK Rowling used a combination of real Latin and Greek nouns and verbs along with some made-up vocabulary to create magic spells. An example of that is: “Oculus Reparus” which can be defined as Eye Repair.</w:t>
            </w:r>
          </w:p>
          <w:p w:rsidR="00F31AE2" w:rsidRPr="00AB24E3" w:rsidRDefault="00F31AE2" w:rsidP="00F31AE2">
            <w:pPr>
              <w:ind w:left="126" w:hanging="126"/>
              <w:jc w:val="both"/>
              <w:rPr>
                <w:rFonts w:ascii="Times New Roman" w:hAnsi="Times New Roman"/>
                <w:sz w:val="20"/>
                <w:szCs w:val="20"/>
              </w:rPr>
            </w:pPr>
            <w:r>
              <w:rPr>
                <w:rFonts w:ascii="Times New Roman" w:hAnsi="Times New Roman"/>
                <w:sz w:val="20"/>
                <w:szCs w:val="20"/>
              </w:rPr>
              <w:t xml:space="preserve">Students will take Latin nouns and verbs and create flash cards defining them using </w:t>
            </w:r>
            <w:hyperlink r:id="rId189" w:history="1">
              <w:r w:rsidRPr="00AA5314">
                <w:rPr>
                  <w:rStyle w:val="Hyperlink"/>
                  <w:rFonts w:ascii="Times New Roman" w:hAnsi="Times New Roman"/>
                  <w:sz w:val="20"/>
                  <w:szCs w:val="20"/>
                </w:rPr>
                <w:t>www.flashcardmachine.com</w:t>
              </w:r>
            </w:hyperlink>
            <w:r>
              <w:rPr>
                <w:rFonts w:ascii="Times New Roman" w:hAnsi="Times New Roman"/>
                <w:sz w:val="20"/>
                <w:szCs w:val="20"/>
              </w:rPr>
              <w:t xml:space="preserve"> </w:t>
            </w:r>
          </w:p>
          <w:p w:rsidR="00F31AE2" w:rsidRDefault="00F31AE2" w:rsidP="00F31AE2">
            <w:pPr>
              <w:ind w:left="126" w:hanging="126"/>
              <w:jc w:val="both"/>
              <w:rPr>
                <w:rFonts w:ascii="Times New Roman" w:hAnsi="Times New Roman"/>
                <w:sz w:val="20"/>
                <w:szCs w:val="20"/>
              </w:rPr>
            </w:pPr>
            <w:r>
              <w:rPr>
                <w:rFonts w:ascii="Times New Roman" w:hAnsi="Times New Roman"/>
                <w:sz w:val="20"/>
                <w:szCs w:val="20"/>
              </w:rPr>
              <w:t>They will then take those verbs and nouns, add –us to the end of each to create their own magic spells. The spells must make sense and must follow the guidelines that have been outlined by the classroom teacher.</w:t>
            </w:r>
          </w:p>
          <w:p w:rsidR="00F31AE2" w:rsidRPr="00AB24E3" w:rsidRDefault="00F31AE2" w:rsidP="00F31AE2">
            <w:pPr>
              <w:ind w:left="126" w:hanging="126"/>
              <w:jc w:val="both"/>
              <w:rPr>
                <w:rFonts w:ascii="Times New Roman" w:hAnsi="Times New Roman"/>
                <w:sz w:val="20"/>
                <w:szCs w:val="20"/>
              </w:rPr>
            </w:pPr>
            <w:r>
              <w:rPr>
                <w:rFonts w:ascii="Times New Roman" w:hAnsi="Times New Roman"/>
                <w:sz w:val="20"/>
                <w:szCs w:val="20"/>
              </w:rPr>
              <w:t>They will then create another set of flashcards with their magic spells. These flashcards will be used by the entire class to see which group can define the most.</w:t>
            </w:r>
          </w:p>
          <w:p w:rsidR="00A35432" w:rsidRPr="00AB24E3" w:rsidRDefault="00A35432" w:rsidP="00F31AE2">
            <w:pPr>
              <w:jc w:val="both"/>
              <w:rPr>
                <w:rFonts w:ascii="Times New Roman" w:hAnsi="Times New Roman"/>
                <w:sz w:val="20"/>
                <w:szCs w:val="20"/>
              </w:rPr>
            </w:pPr>
          </w:p>
          <w:p w:rsidR="00A35432" w:rsidRPr="00AB24E3" w:rsidRDefault="00A35432" w:rsidP="00CD5889">
            <w:pPr>
              <w:ind w:left="126" w:hanging="126"/>
              <w:jc w:val="both"/>
              <w:rPr>
                <w:rFonts w:ascii="Times New Roman" w:hAnsi="Times New Roman"/>
                <w:sz w:val="20"/>
                <w:szCs w:val="20"/>
              </w:rPr>
            </w:pPr>
          </w:p>
        </w:tc>
      </w:tr>
    </w:tbl>
    <w:p w:rsidR="00A35432" w:rsidRPr="00AB24E3" w:rsidRDefault="00A35432"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A35432" w:rsidRPr="00AB24E3" w:rsidTr="004E6804">
        <w:trPr>
          <w:jc w:val="center"/>
        </w:trPr>
        <w:tc>
          <w:tcPr>
            <w:tcW w:w="7319" w:type="dxa"/>
          </w:tcPr>
          <w:p w:rsidR="00A35432" w:rsidRPr="00AB24E3" w:rsidRDefault="00A35432"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F31AE2" w:rsidRDefault="00F31AE2" w:rsidP="00F31AE2">
            <w:pPr>
              <w:pStyle w:val="ListParagraph"/>
              <w:numPr>
                <w:ilvl w:val="0"/>
                <w:numId w:val="1"/>
              </w:numPr>
              <w:jc w:val="both"/>
              <w:rPr>
                <w:rFonts w:ascii="Times New Roman" w:hAnsi="Times New Roman"/>
                <w:sz w:val="20"/>
                <w:szCs w:val="20"/>
              </w:rPr>
            </w:pPr>
            <w:r>
              <w:rPr>
                <w:rFonts w:ascii="Times New Roman" w:hAnsi="Times New Roman"/>
                <w:sz w:val="20"/>
                <w:szCs w:val="20"/>
              </w:rPr>
              <w:t>Harry Potter books</w:t>
            </w:r>
          </w:p>
          <w:p w:rsidR="00F31AE2" w:rsidRDefault="008076D2" w:rsidP="00F31AE2">
            <w:pPr>
              <w:pStyle w:val="ListParagraph"/>
              <w:numPr>
                <w:ilvl w:val="0"/>
                <w:numId w:val="1"/>
              </w:numPr>
              <w:jc w:val="both"/>
              <w:rPr>
                <w:rFonts w:ascii="Times New Roman" w:hAnsi="Times New Roman"/>
                <w:sz w:val="20"/>
                <w:szCs w:val="20"/>
              </w:rPr>
            </w:pPr>
            <w:hyperlink r:id="rId190" w:history="1">
              <w:r w:rsidR="00F31AE2" w:rsidRPr="00AA5314">
                <w:rPr>
                  <w:rStyle w:val="Hyperlink"/>
                  <w:rFonts w:ascii="Times New Roman" w:hAnsi="Times New Roman"/>
                  <w:sz w:val="20"/>
                  <w:szCs w:val="20"/>
                </w:rPr>
                <w:t>www.flashcardmachine.com</w:t>
              </w:r>
            </w:hyperlink>
          </w:p>
          <w:p w:rsidR="00F31AE2" w:rsidRDefault="008076D2" w:rsidP="00F31AE2">
            <w:pPr>
              <w:pStyle w:val="ListParagraph"/>
              <w:numPr>
                <w:ilvl w:val="0"/>
                <w:numId w:val="1"/>
              </w:numPr>
              <w:jc w:val="both"/>
              <w:rPr>
                <w:rFonts w:ascii="Times New Roman" w:hAnsi="Times New Roman"/>
                <w:sz w:val="20"/>
                <w:szCs w:val="20"/>
              </w:rPr>
            </w:pPr>
            <w:hyperlink r:id="rId191" w:history="1">
              <w:r w:rsidR="00F31AE2" w:rsidRPr="00AA5314">
                <w:rPr>
                  <w:rStyle w:val="Hyperlink"/>
                  <w:rFonts w:ascii="Times New Roman" w:hAnsi="Times New Roman"/>
                  <w:sz w:val="20"/>
                  <w:szCs w:val="20"/>
                </w:rPr>
                <w:t>www.Dictionary.com</w:t>
              </w:r>
            </w:hyperlink>
          </w:p>
          <w:p w:rsidR="00F31AE2" w:rsidRDefault="008076D2" w:rsidP="00F31AE2">
            <w:pPr>
              <w:pStyle w:val="ListParagraph"/>
              <w:numPr>
                <w:ilvl w:val="0"/>
                <w:numId w:val="1"/>
              </w:numPr>
              <w:jc w:val="both"/>
              <w:rPr>
                <w:rFonts w:ascii="Times New Roman" w:hAnsi="Times New Roman"/>
                <w:sz w:val="20"/>
                <w:szCs w:val="20"/>
              </w:rPr>
            </w:pPr>
            <w:hyperlink r:id="rId192" w:history="1">
              <w:r w:rsidR="00F31AE2" w:rsidRPr="00AA5314">
                <w:rPr>
                  <w:rStyle w:val="Hyperlink"/>
                  <w:rFonts w:ascii="Times New Roman" w:hAnsi="Times New Roman"/>
                  <w:sz w:val="20"/>
                  <w:szCs w:val="20"/>
                </w:rPr>
                <w:t>http://www.macroevolution.net/root-word-dictionary.html</w:t>
              </w:r>
            </w:hyperlink>
          </w:p>
          <w:p w:rsidR="00F31AE2" w:rsidRDefault="00F31AE2" w:rsidP="00F31AE2">
            <w:pPr>
              <w:pStyle w:val="ListParagraph"/>
              <w:numPr>
                <w:ilvl w:val="0"/>
                <w:numId w:val="1"/>
              </w:numPr>
              <w:jc w:val="both"/>
              <w:rPr>
                <w:rFonts w:ascii="Times New Roman" w:hAnsi="Times New Roman"/>
                <w:sz w:val="20"/>
                <w:szCs w:val="20"/>
              </w:rPr>
            </w:pPr>
            <w:r>
              <w:rPr>
                <w:rFonts w:ascii="Times New Roman" w:hAnsi="Times New Roman"/>
                <w:sz w:val="20"/>
                <w:szCs w:val="20"/>
              </w:rPr>
              <w:t>School library media center</w:t>
            </w:r>
          </w:p>
          <w:p w:rsidR="00F31AE2" w:rsidRDefault="00F31AE2" w:rsidP="00F31AE2">
            <w:pPr>
              <w:pStyle w:val="ListParagraph"/>
              <w:numPr>
                <w:ilvl w:val="0"/>
                <w:numId w:val="1"/>
              </w:numPr>
              <w:jc w:val="both"/>
              <w:rPr>
                <w:rFonts w:ascii="Times New Roman" w:hAnsi="Times New Roman"/>
                <w:sz w:val="20"/>
                <w:szCs w:val="20"/>
              </w:rPr>
            </w:pPr>
            <w:r>
              <w:rPr>
                <w:rFonts w:ascii="Times New Roman" w:hAnsi="Times New Roman"/>
                <w:sz w:val="20"/>
                <w:szCs w:val="20"/>
              </w:rPr>
              <w:t>Media Specialist/Librarian</w:t>
            </w:r>
          </w:p>
          <w:p w:rsidR="00A35432" w:rsidRPr="00F31AE2" w:rsidRDefault="00A35432" w:rsidP="00F31AE2">
            <w:pPr>
              <w:pStyle w:val="ListParagraph"/>
              <w:jc w:val="both"/>
              <w:rPr>
                <w:rFonts w:ascii="Times New Roman" w:hAnsi="Times New Roman"/>
                <w:sz w:val="20"/>
                <w:szCs w:val="20"/>
              </w:rPr>
            </w:pPr>
          </w:p>
        </w:tc>
      </w:tr>
    </w:tbl>
    <w:p w:rsidR="00A35432" w:rsidRPr="00AB24E3" w:rsidRDefault="00A35432"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4106"/>
        <w:gridCol w:w="2744"/>
        <w:gridCol w:w="2530"/>
      </w:tblGrid>
      <w:tr w:rsidR="00A35432" w:rsidRPr="00AB24E3" w:rsidTr="004E6804">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A35432"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A35432" w:rsidRPr="00AB24E3">
              <w:rPr>
                <w:rFonts w:ascii="Times New Roman" w:hAnsi="Times New Roman"/>
                <w:b/>
                <w:sz w:val="20"/>
                <w:szCs w:val="20"/>
              </w:rPr>
              <w:t xml:space="preserve">: </w:t>
            </w:r>
            <w:r w:rsidR="00AB24E3" w:rsidRPr="00AB24E3">
              <w:rPr>
                <w:rFonts w:ascii="Times New Roman" w:hAnsi="Times New Roman"/>
                <w:b/>
                <w:sz w:val="20"/>
                <w:szCs w:val="20"/>
              </w:rPr>
              <w:t>7</w:t>
            </w:r>
            <w:r w:rsidR="003914B6" w:rsidRPr="00AB24E3">
              <w:rPr>
                <w:rFonts w:ascii="Times New Roman" w:hAnsi="Times New Roman"/>
                <w:b/>
                <w:sz w:val="20"/>
                <w:szCs w:val="20"/>
              </w:rPr>
              <w:t>.40</w:t>
            </w:r>
          </w:p>
          <w:p w:rsidR="00AB24E3" w:rsidRPr="00AB24E3" w:rsidRDefault="00AB24E3" w:rsidP="00AB24E3">
            <w:pPr>
              <w:pStyle w:val="Default"/>
              <w:ind w:left="352"/>
              <w:rPr>
                <w:sz w:val="22"/>
                <w:szCs w:val="22"/>
              </w:rPr>
            </w:pPr>
            <w:r w:rsidRPr="00AB24E3">
              <w:rPr>
                <w:sz w:val="22"/>
                <w:szCs w:val="22"/>
              </w:rPr>
              <w:t xml:space="preserve">Demonstrate understanding of figurative language, word relationships, and nuances in word meanings. </w:t>
            </w:r>
          </w:p>
          <w:p w:rsidR="00AB24E3" w:rsidRPr="00AB24E3" w:rsidRDefault="00AB24E3" w:rsidP="00AB24E3">
            <w:pPr>
              <w:pStyle w:val="Default"/>
              <w:ind w:left="712"/>
              <w:rPr>
                <w:sz w:val="22"/>
                <w:szCs w:val="22"/>
              </w:rPr>
            </w:pPr>
            <w:r w:rsidRPr="00AB24E3">
              <w:rPr>
                <w:sz w:val="22"/>
                <w:szCs w:val="22"/>
              </w:rPr>
              <w:t xml:space="preserve">a. Interpret figures of speech (e.g., literary, biblical, and mythological allusions) in context. </w:t>
            </w:r>
          </w:p>
          <w:p w:rsidR="00AB24E3" w:rsidRPr="00AB24E3" w:rsidRDefault="00AB24E3" w:rsidP="00AB24E3">
            <w:pPr>
              <w:pStyle w:val="Default"/>
              <w:ind w:left="892" w:hanging="180"/>
              <w:rPr>
                <w:sz w:val="22"/>
                <w:szCs w:val="22"/>
              </w:rPr>
            </w:pPr>
            <w:r w:rsidRPr="00AB24E3">
              <w:rPr>
                <w:sz w:val="22"/>
                <w:szCs w:val="22"/>
              </w:rPr>
              <w:t xml:space="preserve">b. Use the relationship between particular words (e.g., synonym/antonym, analogy) to better understand each of the words. </w:t>
            </w:r>
          </w:p>
          <w:p w:rsidR="00A35432" w:rsidRPr="00AB24E3" w:rsidRDefault="00AB24E3" w:rsidP="00AB24E3">
            <w:pPr>
              <w:ind w:left="982" w:hanging="270"/>
              <w:jc w:val="both"/>
              <w:rPr>
                <w:rFonts w:ascii="Times New Roman" w:hAnsi="Times New Roman"/>
                <w:sz w:val="20"/>
                <w:szCs w:val="20"/>
              </w:rPr>
            </w:pPr>
            <w:r w:rsidRPr="00AB24E3">
              <w:rPr>
                <w:rFonts w:ascii="Times New Roman" w:hAnsi="Times New Roman"/>
                <w:sz w:val="22"/>
                <w:szCs w:val="22"/>
              </w:rPr>
              <w:t xml:space="preserve">c. Distinguish among the connotations (associations) of words with similar denotations (definitions) (e.g., </w:t>
            </w:r>
            <w:r w:rsidRPr="00AB24E3">
              <w:rPr>
                <w:rFonts w:ascii="Times New Roman" w:hAnsi="Times New Roman"/>
                <w:i/>
                <w:iCs/>
                <w:sz w:val="22"/>
                <w:szCs w:val="22"/>
              </w:rPr>
              <w:t>refined, respectful, polite, diplomatic, condescending</w:t>
            </w:r>
            <w:r w:rsidRPr="00AB24E3">
              <w:rPr>
                <w:rFonts w:ascii="Times New Roman" w:hAnsi="Times New Roman"/>
                <w:sz w:val="22"/>
                <w:szCs w:val="22"/>
              </w:rPr>
              <w:t>).</w:t>
            </w:r>
          </w:p>
        </w:tc>
      </w:tr>
      <w:tr w:rsidR="00A35432" w:rsidRPr="00AB24E3" w:rsidTr="00FE5DDF">
        <w:trPr>
          <w:jc w:val="center"/>
        </w:trPr>
        <w:tc>
          <w:tcPr>
            <w:tcW w:w="4106" w:type="dxa"/>
            <w:tcBorders>
              <w:top w:val="single" w:sz="18" w:space="0" w:color="auto"/>
            </w:tcBorders>
          </w:tcPr>
          <w:p w:rsidR="00A35432" w:rsidRPr="00AB24E3" w:rsidRDefault="00A35432"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AB24E3" w:rsidRPr="00AB24E3" w:rsidRDefault="00D55532" w:rsidP="00AB24E3">
            <w:pPr>
              <w:pStyle w:val="Default"/>
              <w:ind w:left="352"/>
              <w:rPr>
                <w:sz w:val="22"/>
                <w:szCs w:val="22"/>
              </w:rPr>
            </w:pPr>
            <w:r w:rsidRPr="00AB24E3">
              <w:rPr>
                <w:sz w:val="22"/>
                <w:szCs w:val="22"/>
              </w:rPr>
              <w:t xml:space="preserve">Students can </w:t>
            </w:r>
            <w:r w:rsidR="00AB24E3" w:rsidRPr="00AB24E3">
              <w:rPr>
                <w:sz w:val="22"/>
                <w:szCs w:val="22"/>
              </w:rPr>
              <w:t xml:space="preserve">demonstrate understanding of figurative language, word relationships, and nuances in word meanings. </w:t>
            </w:r>
          </w:p>
          <w:p w:rsidR="00AB24E3" w:rsidRPr="00AB24E3" w:rsidRDefault="00AB24E3" w:rsidP="00AB24E3">
            <w:pPr>
              <w:pStyle w:val="Default"/>
              <w:ind w:left="982" w:hanging="270"/>
              <w:rPr>
                <w:sz w:val="22"/>
                <w:szCs w:val="22"/>
              </w:rPr>
            </w:pPr>
            <w:r w:rsidRPr="00AB24E3">
              <w:rPr>
                <w:sz w:val="22"/>
                <w:szCs w:val="22"/>
              </w:rPr>
              <w:t xml:space="preserve">a. Interpret figures of speech (e.g., literary, biblical, and mythological allusions) in context. </w:t>
            </w:r>
          </w:p>
          <w:p w:rsidR="00AB24E3" w:rsidRPr="00AB24E3" w:rsidRDefault="00AB24E3" w:rsidP="00AB24E3">
            <w:pPr>
              <w:pStyle w:val="Default"/>
              <w:ind w:left="892" w:hanging="270"/>
              <w:rPr>
                <w:sz w:val="22"/>
                <w:szCs w:val="22"/>
              </w:rPr>
            </w:pPr>
            <w:r w:rsidRPr="00AB24E3">
              <w:rPr>
                <w:sz w:val="22"/>
                <w:szCs w:val="22"/>
              </w:rPr>
              <w:t xml:space="preserve">b. Use the relationship between particular words (e.g., synonym/antonym, analogy) to better understand each of the words. </w:t>
            </w:r>
          </w:p>
          <w:p w:rsidR="00A35432" w:rsidRPr="00AB24E3" w:rsidRDefault="00AB24E3" w:rsidP="00AB24E3">
            <w:pPr>
              <w:ind w:left="892" w:hanging="180"/>
              <w:jc w:val="both"/>
              <w:rPr>
                <w:rFonts w:ascii="Times New Roman" w:hAnsi="Times New Roman"/>
                <w:b/>
                <w:spacing w:val="-4"/>
                <w:sz w:val="20"/>
                <w:szCs w:val="20"/>
              </w:rPr>
            </w:pPr>
            <w:r w:rsidRPr="00AB24E3">
              <w:rPr>
                <w:rFonts w:ascii="Times New Roman" w:hAnsi="Times New Roman"/>
                <w:sz w:val="22"/>
                <w:szCs w:val="22"/>
              </w:rPr>
              <w:t xml:space="preserve">c. Distinguish among the connotations (associations) of words with similar denotations (definitions) (e.g., </w:t>
            </w:r>
            <w:r w:rsidRPr="00AB24E3">
              <w:rPr>
                <w:rFonts w:ascii="Times New Roman" w:hAnsi="Times New Roman"/>
                <w:i/>
                <w:iCs/>
                <w:sz w:val="22"/>
                <w:szCs w:val="22"/>
              </w:rPr>
              <w:t>refined, respectful, polite, diplomatic, condescending</w:t>
            </w:r>
            <w:r w:rsidRPr="00AB24E3">
              <w:rPr>
                <w:rFonts w:ascii="Times New Roman" w:hAnsi="Times New Roman"/>
                <w:sz w:val="22"/>
                <w:szCs w:val="22"/>
              </w:rPr>
              <w:t>).</w:t>
            </w:r>
          </w:p>
        </w:tc>
        <w:tc>
          <w:tcPr>
            <w:tcW w:w="2744" w:type="dxa"/>
            <w:tcBorders>
              <w:top w:val="single" w:sz="18" w:space="0" w:color="auto"/>
            </w:tcBorders>
          </w:tcPr>
          <w:p w:rsidR="00A35432" w:rsidRPr="00AB24E3" w:rsidRDefault="00A35432"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A35432" w:rsidRPr="00AB24E3" w:rsidRDefault="007A6E0B" w:rsidP="00CD5889">
            <w:pPr>
              <w:ind w:left="342"/>
              <w:jc w:val="both"/>
              <w:rPr>
                <w:rFonts w:ascii="Times New Roman" w:hAnsi="Times New Roman"/>
                <w:spacing w:val="-4"/>
                <w:sz w:val="20"/>
                <w:szCs w:val="20"/>
              </w:rPr>
            </w:pPr>
            <w:r>
              <w:rPr>
                <w:rFonts w:ascii="Times New Roman" w:hAnsi="Times New Roman"/>
                <w:spacing w:val="-4"/>
                <w:sz w:val="20"/>
                <w:szCs w:val="20"/>
              </w:rPr>
              <w:t>Students can effectively use and understand figurative language such as similes, metaphors, oxymorons, and hyperboles.They understand the relationship between words and can distinguish among words with similar definitions.</w:t>
            </w:r>
          </w:p>
        </w:tc>
        <w:tc>
          <w:tcPr>
            <w:tcW w:w="2530" w:type="dxa"/>
            <w:tcBorders>
              <w:top w:val="single" w:sz="18" w:space="0" w:color="auto"/>
            </w:tcBorders>
          </w:tcPr>
          <w:p w:rsidR="00A35432" w:rsidRPr="00AB24E3" w:rsidRDefault="00A35432"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A35432" w:rsidRPr="00AB24E3" w:rsidRDefault="007A6E0B" w:rsidP="00CD5889">
            <w:pPr>
              <w:ind w:left="342"/>
              <w:jc w:val="both"/>
              <w:rPr>
                <w:rFonts w:ascii="Times New Roman" w:hAnsi="Times New Roman"/>
                <w:spacing w:val="-4"/>
                <w:sz w:val="20"/>
                <w:szCs w:val="20"/>
              </w:rPr>
            </w:pPr>
            <w:r>
              <w:rPr>
                <w:rFonts w:ascii="Times New Roman" w:hAnsi="Times New Roman"/>
                <w:spacing w:val="-4"/>
                <w:sz w:val="20"/>
                <w:szCs w:val="20"/>
              </w:rPr>
              <w:t>Students will be able to see how figurative language, word relations and nuances are used not only by native speakers, but are very popular in current song writing, poetry writing, and literature.</w:t>
            </w:r>
          </w:p>
        </w:tc>
      </w:tr>
      <w:tr w:rsidR="00A35432" w:rsidRPr="00AB24E3" w:rsidTr="004E6804">
        <w:trPr>
          <w:jc w:val="center"/>
        </w:trPr>
        <w:tc>
          <w:tcPr>
            <w:tcW w:w="9380" w:type="dxa"/>
            <w:gridSpan w:val="3"/>
          </w:tcPr>
          <w:p w:rsidR="007A6E0B" w:rsidRPr="00AC0EFF" w:rsidRDefault="00A35432" w:rsidP="007A6E0B">
            <w:pPr>
              <w:jc w:val="both"/>
              <w:rPr>
                <w:rFonts w:ascii="Times New Roman" w:hAnsi="Times New Roman"/>
                <w:sz w:val="20"/>
                <w:szCs w:val="20"/>
              </w:rPr>
            </w:pPr>
            <w:r w:rsidRPr="00AB24E3">
              <w:rPr>
                <w:rFonts w:ascii="Times New Roman" w:hAnsi="Times New Roman"/>
                <w:b/>
                <w:sz w:val="20"/>
                <w:szCs w:val="20"/>
              </w:rPr>
              <w:t>Present and Going Forward Vocabulary:</w:t>
            </w:r>
            <w:r w:rsidR="007A6E0B">
              <w:rPr>
                <w:rFonts w:ascii="Times New Roman" w:hAnsi="Times New Roman"/>
                <w:b/>
                <w:sz w:val="20"/>
                <w:szCs w:val="20"/>
              </w:rPr>
              <w:t xml:space="preserve"> </w:t>
            </w:r>
            <w:r w:rsidR="007A6E0B" w:rsidRPr="00AC0EFF">
              <w:rPr>
                <w:rFonts w:ascii="Times New Roman" w:hAnsi="Times New Roman"/>
                <w:sz w:val="20"/>
                <w:szCs w:val="20"/>
              </w:rPr>
              <w:t>figurative language, simile, metaphor, oxymoron, hyperbole, allusions, connotations, denotations, nuances</w:t>
            </w:r>
          </w:p>
          <w:p w:rsidR="00A35432" w:rsidRPr="00AB24E3" w:rsidRDefault="00A35432" w:rsidP="007A6E0B">
            <w:pPr>
              <w:jc w:val="both"/>
              <w:rPr>
                <w:rFonts w:ascii="Times New Roman" w:hAnsi="Times New Roman"/>
                <w:sz w:val="20"/>
                <w:szCs w:val="20"/>
              </w:rPr>
            </w:pPr>
          </w:p>
        </w:tc>
      </w:tr>
    </w:tbl>
    <w:p w:rsidR="00A35432" w:rsidRPr="00AB24E3" w:rsidRDefault="00A35432"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A35432" w:rsidRPr="00AB24E3" w:rsidTr="004E6804">
        <w:trPr>
          <w:jc w:val="center"/>
        </w:trPr>
        <w:tc>
          <w:tcPr>
            <w:tcW w:w="5879" w:type="dxa"/>
          </w:tcPr>
          <w:p w:rsidR="00AC0EFF" w:rsidRPr="00AC0EFF" w:rsidRDefault="00A35432" w:rsidP="00AC0EFF">
            <w:pPr>
              <w:jc w:val="both"/>
              <w:rPr>
                <w:rFonts w:ascii="Times New Roman" w:hAnsi="Times New Roman"/>
                <w:sz w:val="20"/>
                <w:szCs w:val="20"/>
              </w:rPr>
            </w:pPr>
            <w:r w:rsidRPr="00AB24E3">
              <w:rPr>
                <w:rFonts w:ascii="Times New Roman" w:hAnsi="Times New Roman"/>
                <w:b/>
                <w:sz w:val="20"/>
                <w:szCs w:val="20"/>
              </w:rPr>
              <w:t>Career Connections:</w:t>
            </w:r>
            <w:r w:rsidR="00AC0EFF">
              <w:rPr>
                <w:rFonts w:ascii="Times New Roman" w:hAnsi="Times New Roman"/>
                <w:b/>
                <w:sz w:val="20"/>
                <w:szCs w:val="20"/>
              </w:rPr>
              <w:t xml:space="preserve"> </w:t>
            </w:r>
            <w:r w:rsidR="00AC0EFF" w:rsidRPr="00AC0EFF">
              <w:rPr>
                <w:rFonts w:ascii="Times New Roman" w:hAnsi="Times New Roman"/>
                <w:sz w:val="20"/>
                <w:szCs w:val="20"/>
              </w:rPr>
              <w:t>Writer, editor, educator, librarian, public relations, marketing, sales, public speaking, psychology</w:t>
            </w:r>
          </w:p>
          <w:p w:rsidR="00AC0EFF" w:rsidRPr="00AC0EFF" w:rsidRDefault="00AC0EFF" w:rsidP="00AC0EFF">
            <w:pPr>
              <w:jc w:val="both"/>
              <w:rPr>
                <w:rFonts w:ascii="Times New Roman" w:hAnsi="Times New Roman"/>
                <w:sz w:val="20"/>
                <w:szCs w:val="20"/>
              </w:rPr>
            </w:pPr>
          </w:p>
          <w:p w:rsidR="00A35432" w:rsidRPr="00AB24E3" w:rsidRDefault="00A35432" w:rsidP="00AC0EFF">
            <w:pPr>
              <w:jc w:val="both"/>
              <w:rPr>
                <w:rFonts w:ascii="Times New Roman" w:hAnsi="Times New Roman"/>
                <w:sz w:val="20"/>
                <w:szCs w:val="20"/>
              </w:rPr>
            </w:pPr>
          </w:p>
        </w:tc>
      </w:tr>
    </w:tbl>
    <w:p w:rsidR="00A35432" w:rsidRPr="00AB24E3" w:rsidRDefault="00A35432"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A35432" w:rsidRPr="00AB24E3" w:rsidTr="004E6804">
        <w:trPr>
          <w:trHeight w:val="2010"/>
          <w:jc w:val="center"/>
        </w:trPr>
        <w:tc>
          <w:tcPr>
            <w:tcW w:w="9468" w:type="dxa"/>
          </w:tcPr>
          <w:p w:rsidR="00A35432" w:rsidRPr="00AB24E3" w:rsidRDefault="00A35432"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AC0EFF" w:rsidRDefault="00AC0EFF" w:rsidP="00AC0EFF">
            <w:pPr>
              <w:jc w:val="both"/>
              <w:rPr>
                <w:rFonts w:ascii="Times New Roman" w:hAnsi="Times New Roman"/>
                <w:sz w:val="20"/>
                <w:szCs w:val="20"/>
              </w:rPr>
            </w:pPr>
            <w:r>
              <w:rPr>
                <w:rFonts w:ascii="Times New Roman" w:hAnsi="Times New Roman"/>
                <w:sz w:val="20"/>
                <w:szCs w:val="20"/>
              </w:rPr>
              <w:t>The teacher will quickly define similes, metaphors, oxymorons and hyperboles giving specific examples for the students to see.</w:t>
            </w:r>
          </w:p>
          <w:p w:rsidR="00A35432" w:rsidRPr="00AB24E3" w:rsidRDefault="00AC0EFF" w:rsidP="00CD5889">
            <w:pPr>
              <w:jc w:val="both"/>
              <w:rPr>
                <w:rFonts w:ascii="Times New Roman" w:hAnsi="Times New Roman"/>
                <w:sz w:val="20"/>
                <w:szCs w:val="20"/>
              </w:rPr>
            </w:pPr>
            <w:r>
              <w:rPr>
                <w:rFonts w:ascii="Times New Roman" w:hAnsi="Times New Roman"/>
                <w:sz w:val="20"/>
                <w:szCs w:val="20"/>
              </w:rPr>
              <w:t>The students will then take their knowledge and understanding of the words to the media center where they will use poetry books to find examples of each from different poems and poets. They will then use computers to find examples of each word in different song lyrics. Using all of their examples, they will create a prezi that will creatively combine their examples along with photos and cartoons they can find that can define it in either a meaningful or humorous way.</w:t>
            </w:r>
          </w:p>
          <w:p w:rsidR="00A35432" w:rsidRPr="00AB24E3" w:rsidRDefault="00A35432" w:rsidP="00CD5889">
            <w:pPr>
              <w:jc w:val="both"/>
              <w:rPr>
                <w:rFonts w:ascii="Times New Roman" w:hAnsi="Times New Roman"/>
                <w:sz w:val="20"/>
                <w:szCs w:val="20"/>
              </w:rPr>
            </w:pPr>
          </w:p>
        </w:tc>
      </w:tr>
    </w:tbl>
    <w:p w:rsidR="00A35432" w:rsidRPr="00AB24E3" w:rsidRDefault="00A35432"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A35432" w:rsidRPr="00AB24E3" w:rsidTr="004E6804">
        <w:trPr>
          <w:jc w:val="center"/>
        </w:trPr>
        <w:tc>
          <w:tcPr>
            <w:tcW w:w="7319" w:type="dxa"/>
          </w:tcPr>
          <w:p w:rsidR="00A35432" w:rsidRPr="00AB24E3" w:rsidRDefault="00A35432"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290614" w:rsidRDefault="008076D2" w:rsidP="00290614">
            <w:pPr>
              <w:pStyle w:val="ListParagraph"/>
              <w:numPr>
                <w:ilvl w:val="0"/>
                <w:numId w:val="1"/>
              </w:numPr>
              <w:jc w:val="both"/>
              <w:rPr>
                <w:rFonts w:ascii="Times New Roman" w:hAnsi="Times New Roman"/>
                <w:sz w:val="20"/>
                <w:szCs w:val="20"/>
              </w:rPr>
            </w:pPr>
            <w:hyperlink r:id="rId193" w:history="1">
              <w:r w:rsidR="00290614" w:rsidRPr="00AA5314">
                <w:rPr>
                  <w:rStyle w:val="Hyperlink"/>
                  <w:rFonts w:ascii="Times New Roman" w:hAnsi="Times New Roman"/>
                  <w:sz w:val="20"/>
                  <w:szCs w:val="20"/>
                </w:rPr>
                <w:t>www.prezi.com</w:t>
              </w:r>
            </w:hyperlink>
          </w:p>
          <w:p w:rsidR="00290614" w:rsidRDefault="008076D2" w:rsidP="00290614">
            <w:pPr>
              <w:pStyle w:val="ListParagraph"/>
              <w:numPr>
                <w:ilvl w:val="0"/>
                <w:numId w:val="1"/>
              </w:numPr>
              <w:jc w:val="both"/>
              <w:rPr>
                <w:rFonts w:ascii="Times New Roman" w:hAnsi="Times New Roman"/>
                <w:sz w:val="20"/>
                <w:szCs w:val="20"/>
              </w:rPr>
            </w:pPr>
            <w:hyperlink r:id="rId194" w:history="1">
              <w:r w:rsidR="00290614" w:rsidRPr="00AA5314">
                <w:rPr>
                  <w:rStyle w:val="Hyperlink"/>
                  <w:rFonts w:ascii="Times New Roman" w:hAnsi="Times New Roman"/>
                  <w:sz w:val="20"/>
                  <w:szCs w:val="20"/>
                </w:rPr>
                <w:t>www.dictionary.com</w:t>
              </w:r>
            </w:hyperlink>
          </w:p>
          <w:p w:rsidR="00290614" w:rsidRDefault="008076D2" w:rsidP="00290614">
            <w:pPr>
              <w:pStyle w:val="ListParagraph"/>
              <w:numPr>
                <w:ilvl w:val="0"/>
                <w:numId w:val="1"/>
              </w:numPr>
              <w:jc w:val="both"/>
              <w:rPr>
                <w:rFonts w:ascii="Times New Roman" w:hAnsi="Times New Roman"/>
                <w:sz w:val="20"/>
                <w:szCs w:val="20"/>
              </w:rPr>
            </w:pPr>
            <w:hyperlink r:id="rId195" w:history="1">
              <w:r w:rsidR="00290614" w:rsidRPr="00AA5314">
                <w:rPr>
                  <w:rStyle w:val="Hyperlink"/>
                  <w:rFonts w:ascii="Times New Roman" w:hAnsi="Times New Roman"/>
                  <w:sz w:val="20"/>
                  <w:szCs w:val="20"/>
                </w:rPr>
                <w:t>http://www.poets.org/</w:t>
              </w:r>
            </w:hyperlink>
          </w:p>
          <w:p w:rsidR="00290614" w:rsidRDefault="008076D2" w:rsidP="00290614">
            <w:pPr>
              <w:pStyle w:val="ListParagraph"/>
              <w:numPr>
                <w:ilvl w:val="0"/>
                <w:numId w:val="1"/>
              </w:numPr>
              <w:jc w:val="both"/>
              <w:rPr>
                <w:rFonts w:ascii="Times New Roman" w:hAnsi="Times New Roman"/>
                <w:sz w:val="20"/>
                <w:szCs w:val="20"/>
              </w:rPr>
            </w:pPr>
            <w:hyperlink r:id="rId196" w:history="1">
              <w:r w:rsidR="00290614" w:rsidRPr="00AA5314">
                <w:rPr>
                  <w:rStyle w:val="Hyperlink"/>
                  <w:rFonts w:ascii="Times New Roman" w:hAnsi="Times New Roman"/>
                  <w:sz w:val="20"/>
                  <w:szCs w:val="20"/>
                </w:rPr>
                <w:t>http://www.poetryfoundation.org/</w:t>
              </w:r>
            </w:hyperlink>
          </w:p>
          <w:p w:rsidR="00290614" w:rsidRDefault="008076D2" w:rsidP="00290614">
            <w:pPr>
              <w:pStyle w:val="ListParagraph"/>
              <w:numPr>
                <w:ilvl w:val="0"/>
                <w:numId w:val="1"/>
              </w:numPr>
              <w:jc w:val="both"/>
              <w:rPr>
                <w:rFonts w:ascii="Times New Roman" w:hAnsi="Times New Roman"/>
                <w:sz w:val="20"/>
                <w:szCs w:val="20"/>
              </w:rPr>
            </w:pPr>
            <w:hyperlink r:id="rId197" w:history="1">
              <w:r w:rsidR="00290614" w:rsidRPr="00AA5314">
                <w:rPr>
                  <w:rStyle w:val="Hyperlink"/>
                  <w:rFonts w:ascii="Times New Roman" w:hAnsi="Times New Roman"/>
                  <w:sz w:val="20"/>
                  <w:szCs w:val="20"/>
                </w:rPr>
                <w:t>http://www.songlyrics.com/</w:t>
              </w:r>
            </w:hyperlink>
          </w:p>
          <w:p w:rsidR="00290614" w:rsidRDefault="008076D2" w:rsidP="00290614">
            <w:pPr>
              <w:pStyle w:val="ListParagraph"/>
              <w:numPr>
                <w:ilvl w:val="0"/>
                <w:numId w:val="1"/>
              </w:numPr>
              <w:jc w:val="both"/>
              <w:rPr>
                <w:rFonts w:ascii="Times New Roman" w:hAnsi="Times New Roman"/>
                <w:sz w:val="20"/>
                <w:szCs w:val="20"/>
              </w:rPr>
            </w:pPr>
            <w:hyperlink r:id="rId198" w:history="1">
              <w:r w:rsidR="00290614" w:rsidRPr="00AA5314">
                <w:rPr>
                  <w:rStyle w:val="Hyperlink"/>
                  <w:rFonts w:ascii="Times New Roman" w:hAnsi="Times New Roman"/>
                  <w:sz w:val="20"/>
                  <w:szCs w:val="20"/>
                </w:rPr>
                <w:t>http://www.azlyrics.com/</w:t>
              </w:r>
            </w:hyperlink>
          </w:p>
          <w:p w:rsidR="00290614" w:rsidRDefault="00290614" w:rsidP="00290614">
            <w:pPr>
              <w:pStyle w:val="ListParagraph"/>
              <w:numPr>
                <w:ilvl w:val="0"/>
                <w:numId w:val="1"/>
              </w:numPr>
              <w:jc w:val="both"/>
              <w:rPr>
                <w:rFonts w:ascii="Times New Roman" w:hAnsi="Times New Roman"/>
                <w:sz w:val="20"/>
                <w:szCs w:val="20"/>
              </w:rPr>
            </w:pPr>
            <w:r>
              <w:rPr>
                <w:rFonts w:ascii="Times New Roman" w:hAnsi="Times New Roman"/>
                <w:sz w:val="20"/>
                <w:szCs w:val="20"/>
              </w:rPr>
              <w:t>School Media Center</w:t>
            </w:r>
          </w:p>
          <w:p w:rsidR="00290614" w:rsidRDefault="00290614" w:rsidP="00290614">
            <w:pPr>
              <w:pStyle w:val="ListParagraph"/>
              <w:numPr>
                <w:ilvl w:val="0"/>
                <w:numId w:val="1"/>
              </w:numPr>
              <w:jc w:val="both"/>
              <w:rPr>
                <w:rFonts w:ascii="Times New Roman" w:hAnsi="Times New Roman"/>
                <w:sz w:val="20"/>
                <w:szCs w:val="20"/>
              </w:rPr>
            </w:pPr>
            <w:r>
              <w:rPr>
                <w:rFonts w:ascii="Times New Roman" w:hAnsi="Times New Roman"/>
                <w:sz w:val="20"/>
                <w:szCs w:val="20"/>
              </w:rPr>
              <w:t>Media Specialist/Librarian</w:t>
            </w:r>
          </w:p>
          <w:p w:rsidR="00A35432" w:rsidRPr="00290614" w:rsidRDefault="00A35432" w:rsidP="00290614">
            <w:pPr>
              <w:pStyle w:val="ListParagraph"/>
              <w:jc w:val="both"/>
              <w:rPr>
                <w:rFonts w:ascii="Times New Roman" w:hAnsi="Times New Roman"/>
                <w:sz w:val="20"/>
                <w:szCs w:val="20"/>
              </w:rPr>
            </w:pPr>
          </w:p>
          <w:p w:rsidR="00A35432" w:rsidRPr="00AB24E3" w:rsidRDefault="00A35432" w:rsidP="00CD5889">
            <w:pPr>
              <w:jc w:val="both"/>
              <w:rPr>
                <w:rFonts w:ascii="Times New Roman" w:hAnsi="Times New Roman"/>
                <w:sz w:val="20"/>
                <w:szCs w:val="20"/>
              </w:rPr>
            </w:pPr>
          </w:p>
        </w:tc>
      </w:tr>
    </w:tbl>
    <w:p w:rsidR="00A35432" w:rsidRPr="00AB24E3" w:rsidRDefault="00A35432" w:rsidP="00CD5889">
      <w:pPr>
        <w:jc w:val="both"/>
        <w:rPr>
          <w:rFonts w:ascii="Times New Roman" w:hAnsi="Times New Roman"/>
        </w:rPr>
      </w:pPr>
    </w:p>
    <w:p w:rsidR="00A35432" w:rsidRPr="00AB24E3" w:rsidRDefault="00A35432" w:rsidP="00CD5889">
      <w:pPr>
        <w:jc w:val="both"/>
        <w:rPr>
          <w:rFonts w:ascii="Times New Roman" w:hAnsi="Times New Roman"/>
        </w:rPr>
      </w:pPr>
    </w:p>
    <w:tbl>
      <w:tblPr>
        <w:tblW w:w="9380"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3147"/>
        <w:gridCol w:w="3240"/>
        <w:gridCol w:w="2993"/>
      </w:tblGrid>
      <w:tr w:rsidR="001F6E47" w:rsidRPr="00AB24E3" w:rsidTr="00452B98">
        <w:trPr>
          <w:jc w:val="center"/>
        </w:trPr>
        <w:tc>
          <w:tcPr>
            <w:tcW w:w="9380" w:type="dxa"/>
            <w:gridSpan w:val="3"/>
            <w:tcBorders>
              <w:top w:val="double" w:sz="18" w:space="0" w:color="auto"/>
              <w:left w:val="double" w:sz="18" w:space="0" w:color="auto"/>
              <w:bottom w:val="single" w:sz="18" w:space="0" w:color="auto"/>
              <w:right w:val="double" w:sz="18" w:space="0" w:color="auto"/>
            </w:tcBorders>
          </w:tcPr>
          <w:p w:rsidR="001F6E47" w:rsidRPr="00AB24E3" w:rsidRDefault="00E60DCD" w:rsidP="00CD5889">
            <w:pPr>
              <w:jc w:val="both"/>
              <w:rPr>
                <w:rFonts w:ascii="Times New Roman" w:hAnsi="Times New Roman"/>
                <w:b/>
                <w:sz w:val="20"/>
                <w:szCs w:val="20"/>
              </w:rPr>
            </w:pPr>
            <w:r>
              <w:rPr>
                <w:rFonts w:ascii="Times New Roman" w:hAnsi="Times New Roman"/>
                <w:b/>
                <w:sz w:val="20"/>
                <w:szCs w:val="20"/>
              </w:rPr>
              <w:t>ALCCRS</w:t>
            </w:r>
            <w:r w:rsidR="001F6E47" w:rsidRPr="00AB24E3">
              <w:rPr>
                <w:rFonts w:ascii="Times New Roman" w:hAnsi="Times New Roman"/>
                <w:b/>
                <w:sz w:val="20"/>
                <w:szCs w:val="20"/>
              </w:rPr>
              <w:t xml:space="preserve">: </w:t>
            </w:r>
            <w:r w:rsidR="00AB24E3" w:rsidRPr="00AB24E3">
              <w:rPr>
                <w:rFonts w:ascii="Times New Roman" w:hAnsi="Times New Roman"/>
                <w:b/>
                <w:sz w:val="20"/>
                <w:szCs w:val="20"/>
              </w:rPr>
              <w:t>7</w:t>
            </w:r>
            <w:r w:rsidR="001F6E47" w:rsidRPr="00AB24E3">
              <w:rPr>
                <w:rFonts w:ascii="Times New Roman" w:hAnsi="Times New Roman"/>
                <w:b/>
                <w:sz w:val="20"/>
                <w:szCs w:val="20"/>
              </w:rPr>
              <w:t>.41</w:t>
            </w:r>
          </w:p>
          <w:p w:rsidR="001F6E47" w:rsidRPr="00AB24E3" w:rsidRDefault="00AB24E3" w:rsidP="00AB24E3">
            <w:pPr>
              <w:ind w:left="352"/>
              <w:jc w:val="both"/>
              <w:rPr>
                <w:rFonts w:ascii="Times New Roman" w:hAnsi="Times New Roman"/>
                <w:sz w:val="20"/>
                <w:szCs w:val="20"/>
              </w:rPr>
            </w:pPr>
            <w:r w:rsidRPr="00AB24E3">
              <w:rPr>
                <w:rFonts w:ascii="Times New Roman" w:hAnsi="Times New Roman"/>
                <w:sz w:val="22"/>
                <w:szCs w:val="22"/>
              </w:rPr>
              <w:t>Acquire and use accurately grade-appropriate general academic and domain-specific words and phrases; gather vocabulary knowledge when considering a word or phrase important to comprehension or expression.</w:t>
            </w:r>
          </w:p>
        </w:tc>
      </w:tr>
      <w:tr w:rsidR="001F6E47" w:rsidRPr="00AB24E3" w:rsidTr="00452B98">
        <w:trPr>
          <w:jc w:val="center"/>
        </w:trPr>
        <w:tc>
          <w:tcPr>
            <w:tcW w:w="3147" w:type="dxa"/>
            <w:tcBorders>
              <w:top w:val="single" w:sz="18" w:space="0" w:color="auto"/>
            </w:tcBorders>
          </w:tcPr>
          <w:p w:rsidR="001F6E47" w:rsidRPr="00AB24E3" w:rsidRDefault="001F6E47"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Mastered: </w:t>
            </w:r>
          </w:p>
          <w:p w:rsidR="001F6E47" w:rsidRPr="00AB24E3" w:rsidRDefault="008F6C04" w:rsidP="00AB24E3">
            <w:pPr>
              <w:ind w:left="352"/>
              <w:rPr>
                <w:rFonts w:ascii="Times New Roman" w:hAnsi="Times New Roman"/>
                <w:b/>
                <w:spacing w:val="-4"/>
                <w:sz w:val="20"/>
                <w:szCs w:val="20"/>
              </w:rPr>
            </w:pPr>
            <w:r w:rsidRPr="00AB24E3">
              <w:rPr>
                <w:rFonts w:ascii="Times New Roman" w:hAnsi="Times New Roman"/>
                <w:sz w:val="22"/>
                <w:szCs w:val="22"/>
              </w:rPr>
              <w:t xml:space="preserve">Students can </w:t>
            </w:r>
            <w:r w:rsidR="00AB24E3" w:rsidRPr="00AB24E3">
              <w:rPr>
                <w:rFonts w:ascii="Times New Roman" w:hAnsi="Times New Roman"/>
                <w:sz w:val="22"/>
                <w:szCs w:val="22"/>
              </w:rPr>
              <w:t>Acquire and use accurately grade-appropriate general academic and domain-specific words and phrases; gather vocabulary knowledge when considering a word or phrase important to comprehension or expression.</w:t>
            </w:r>
          </w:p>
        </w:tc>
        <w:tc>
          <w:tcPr>
            <w:tcW w:w="3240" w:type="dxa"/>
            <w:tcBorders>
              <w:top w:val="single" w:sz="18" w:space="0" w:color="auto"/>
            </w:tcBorders>
          </w:tcPr>
          <w:p w:rsidR="001F6E47" w:rsidRPr="00AB24E3" w:rsidRDefault="001F6E47"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Present: </w:t>
            </w:r>
          </w:p>
          <w:p w:rsidR="001F6E47" w:rsidRPr="00AB24E3" w:rsidRDefault="00290614" w:rsidP="00CD5889">
            <w:pPr>
              <w:ind w:left="342"/>
              <w:jc w:val="both"/>
              <w:rPr>
                <w:rFonts w:ascii="Times New Roman" w:hAnsi="Times New Roman"/>
                <w:spacing w:val="-4"/>
                <w:sz w:val="20"/>
                <w:szCs w:val="20"/>
              </w:rPr>
            </w:pPr>
            <w:r>
              <w:rPr>
                <w:rFonts w:ascii="Times New Roman" w:hAnsi="Times New Roman"/>
                <w:spacing w:val="-4"/>
                <w:sz w:val="20"/>
                <w:szCs w:val="20"/>
              </w:rPr>
              <w:t>Students will use grade-appropriate general academic and domain specific words and phrases in their discussions and in their writing. They will be able to effectively use context clues when defining unfamiliar words in their reading.</w:t>
            </w:r>
          </w:p>
        </w:tc>
        <w:tc>
          <w:tcPr>
            <w:tcW w:w="2993" w:type="dxa"/>
            <w:tcBorders>
              <w:top w:val="single" w:sz="18" w:space="0" w:color="auto"/>
            </w:tcBorders>
          </w:tcPr>
          <w:p w:rsidR="001F6E47" w:rsidRPr="00AB24E3" w:rsidRDefault="001F6E47" w:rsidP="00CD5889">
            <w:pPr>
              <w:jc w:val="both"/>
              <w:rPr>
                <w:rFonts w:ascii="Times New Roman" w:hAnsi="Times New Roman"/>
                <w:b/>
                <w:spacing w:val="-4"/>
                <w:sz w:val="20"/>
                <w:szCs w:val="20"/>
              </w:rPr>
            </w:pPr>
            <w:r w:rsidRPr="00AB24E3">
              <w:rPr>
                <w:rFonts w:ascii="Times New Roman" w:hAnsi="Times New Roman"/>
                <w:b/>
                <w:spacing w:val="-4"/>
                <w:sz w:val="20"/>
                <w:szCs w:val="20"/>
              </w:rPr>
              <w:t xml:space="preserve">Going Forward: </w:t>
            </w:r>
          </w:p>
          <w:p w:rsidR="001F6E47" w:rsidRPr="00AB24E3" w:rsidRDefault="00290614" w:rsidP="00CD5889">
            <w:pPr>
              <w:ind w:left="342"/>
              <w:jc w:val="both"/>
              <w:rPr>
                <w:rFonts w:ascii="Times New Roman" w:hAnsi="Times New Roman"/>
                <w:spacing w:val="-4"/>
                <w:sz w:val="20"/>
                <w:szCs w:val="20"/>
              </w:rPr>
            </w:pPr>
            <w:r>
              <w:rPr>
                <w:rFonts w:ascii="Times New Roman" w:hAnsi="Times New Roman"/>
                <w:spacing w:val="-4"/>
                <w:sz w:val="20"/>
                <w:szCs w:val="20"/>
              </w:rPr>
              <w:t>Students will begin to research the Greek and Latin roots of words. They will begin to create a dictionary of simple root words and add vocabulary to those roots that fit the definition.</w:t>
            </w:r>
          </w:p>
        </w:tc>
      </w:tr>
      <w:tr w:rsidR="001F6E47" w:rsidRPr="00AB24E3" w:rsidTr="00452B98">
        <w:trPr>
          <w:jc w:val="center"/>
        </w:trPr>
        <w:tc>
          <w:tcPr>
            <w:tcW w:w="9380" w:type="dxa"/>
            <w:gridSpan w:val="3"/>
          </w:tcPr>
          <w:p w:rsidR="00290614" w:rsidRPr="00290614" w:rsidRDefault="001F6E47" w:rsidP="00290614">
            <w:pPr>
              <w:jc w:val="both"/>
              <w:rPr>
                <w:rFonts w:ascii="Times New Roman" w:hAnsi="Times New Roman"/>
                <w:sz w:val="20"/>
                <w:szCs w:val="20"/>
              </w:rPr>
            </w:pPr>
            <w:r w:rsidRPr="00AB24E3">
              <w:rPr>
                <w:rFonts w:ascii="Times New Roman" w:hAnsi="Times New Roman"/>
                <w:b/>
                <w:sz w:val="20"/>
                <w:szCs w:val="20"/>
              </w:rPr>
              <w:t>Present and Going Forward Vocabulary:</w:t>
            </w:r>
            <w:r w:rsidR="00290614">
              <w:rPr>
                <w:rFonts w:ascii="Times New Roman" w:hAnsi="Times New Roman"/>
                <w:b/>
                <w:sz w:val="20"/>
                <w:szCs w:val="20"/>
              </w:rPr>
              <w:t xml:space="preserve"> </w:t>
            </w:r>
            <w:r w:rsidR="00290614" w:rsidRPr="00290614">
              <w:rPr>
                <w:rFonts w:ascii="Times New Roman" w:hAnsi="Times New Roman"/>
                <w:sz w:val="20"/>
                <w:szCs w:val="20"/>
              </w:rPr>
              <w:t>academic vocabulary, domain, comprehension, expression, Greek, Latin, prefix, suffix, root</w:t>
            </w:r>
          </w:p>
          <w:p w:rsidR="001F6E47" w:rsidRPr="00AB24E3" w:rsidRDefault="001F6E47" w:rsidP="00290614">
            <w:pPr>
              <w:jc w:val="both"/>
              <w:rPr>
                <w:rFonts w:ascii="Times New Roman" w:hAnsi="Times New Roman"/>
                <w:sz w:val="20"/>
                <w:szCs w:val="20"/>
              </w:rPr>
            </w:pPr>
          </w:p>
        </w:tc>
      </w:tr>
    </w:tbl>
    <w:p w:rsidR="001F6E47" w:rsidRPr="00AB24E3" w:rsidRDefault="001F6E47" w:rsidP="00CD5889">
      <w:pPr>
        <w:jc w:val="both"/>
        <w:rPr>
          <w:rFonts w:ascii="Times New Roman" w:hAnsi="Times New Roman"/>
          <w:sz w:val="10"/>
          <w:szCs w:val="10"/>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5879"/>
      </w:tblGrid>
      <w:tr w:rsidR="001F6E47" w:rsidRPr="00AB24E3" w:rsidTr="00452B98">
        <w:trPr>
          <w:jc w:val="center"/>
        </w:trPr>
        <w:tc>
          <w:tcPr>
            <w:tcW w:w="5879" w:type="dxa"/>
          </w:tcPr>
          <w:p w:rsidR="00290614" w:rsidRPr="00AB24E3" w:rsidRDefault="001F6E47" w:rsidP="00290614">
            <w:pPr>
              <w:jc w:val="both"/>
              <w:rPr>
                <w:rFonts w:ascii="Times New Roman" w:hAnsi="Times New Roman"/>
                <w:b/>
                <w:sz w:val="20"/>
                <w:szCs w:val="20"/>
              </w:rPr>
            </w:pPr>
            <w:r w:rsidRPr="00AB24E3">
              <w:rPr>
                <w:rFonts w:ascii="Times New Roman" w:hAnsi="Times New Roman"/>
                <w:b/>
                <w:sz w:val="20"/>
                <w:szCs w:val="20"/>
              </w:rPr>
              <w:t>Career Connections:</w:t>
            </w:r>
            <w:r w:rsidR="00290614">
              <w:rPr>
                <w:rFonts w:ascii="Times New Roman" w:hAnsi="Times New Roman"/>
                <w:b/>
                <w:sz w:val="20"/>
                <w:szCs w:val="20"/>
              </w:rPr>
              <w:t xml:space="preserve"> Writer, editor, educator, librarian, public relations, marketing, sales, public speaking, psychology</w:t>
            </w:r>
          </w:p>
          <w:p w:rsidR="00290614" w:rsidRPr="00AB24E3" w:rsidRDefault="00290614" w:rsidP="00290614">
            <w:pPr>
              <w:jc w:val="both"/>
              <w:rPr>
                <w:rFonts w:ascii="Times New Roman" w:hAnsi="Times New Roman"/>
                <w:b/>
                <w:sz w:val="20"/>
                <w:szCs w:val="20"/>
              </w:rPr>
            </w:pPr>
          </w:p>
          <w:p w:rsidR="001F6E47" w:rsidRPr="00AB24E3" w:rsidRDefault="001F6E47" w:rsidP="00290614">
            <w:pPr>
              <w:jc w:val="both"/>
              <w:rPr>
                <w:rFonts w:ascii="Times New Roman" w:hAnsi="Times New Roman"/>
                <w:sz w:val="20"/>
                <w:szCs w:val="20"/>
              </w:rPr>
            </w:pPr>
          </w:p>
        </w:tc>
      </w:tr>
    </w:tbl>
    <w:p w:rsidR="001F6E47" w:rsidRPr="00AB24E3" w:rsidRDefault="001F6E47" w:rsidP="00CD5889">
      <w:pPr>
        <w:jc w:val="both"/>
        <w:rPr>
          <w:rFonts w:ascii="Times New Roman" w:hAnsi="Times New Roman"/>
          <w:sz w:val="10"/>
          <w:szCs w:val="10"/>
        </w:rPr>
      </w:pPr>
    </w:p>
    <w:tbl>
      <w:tblPr>
        <w:tblW w:w="9468"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68"/>
      </w:tblGrid>
      <w:tr w:rsidR="001F6E47" w:rsidRPr="00AB24E3" w:rsidTr="00452B98">
        <w:trPr>
          <w:trHeight w:val="2010"/>
          <w:jc w:val="center"/>
        </w:trPr>
        <w:tc>
          <w:tcPr>
            <w:tcW w:w="9468" w:type="dxa"/>
          </w:tcPr>
          <w:p w:rsidR="001F6E47" w:rsidRPr="00290614" w:rsidRDefault="001F6E47" w:rsidP="00CD5889">
            <w:pPr>
              <w:jc w:val="both"/>
              <w:rPr>
                <w:rFonts w:ascii="Times New Roman" w:hAnsi="Times New Roman"/>
                <w:b/>
                <w:sz w:val="20"/>
                <w:szCs w:val="20"/>
              </w:rPr>
            </w:pPr>
            <w:r w:rsidRPr="00AB24E3">
              <w:rPr>
                <w:rFonts w:ascii="Times New Roman" w:hAnsi="Times New Roman"/>
                <w:b/>
                <w:sz w:val="20"/>
                <w:szCs w:val="20"/>
              </w:rPr>
              <w:t>Advanced Understanding &amp; Activity (Alternate activity):</w:t>
            </w:r>
          </w:p>
          <w:p w:rsidR="00290614" w:rsidRPr="00AB24E3" w:rsidRDefault="00290614" w:rsidP="00290614">
            <w:pPr>
              <w:jc w:val="both"/>
              <w:rPr>
                <w:rFonts w:ascii="Times New Roman" w:hAnsi="Times New Roman"/>
                <w:sz w:val="20"/>
                <w:szCs w:val="20"/>
              </w:rPr>
            </w:pPr>
            <w:r>
              <w:rPr>
                <w:rFonts w:ascii="Times New Roman" w:hAnsi="Times New Roman"/>
                <w:sz w:val="20"/>
                <w:szCs w:val="20"/>
              </w:rPr>
              <w:t>The teacher will show simple Greek and Latin prefixes and suffixes to the students. The students will then research more complex Greek and Latin root words. They will then create a dictionary of those root words, along with their definitions. Working in groups, they will then brainstorm all the English language words that will fit on the pages of their Greek and Latin roots, along with their definitions (using what they know about the root words only).They will then create a jeopardy game (using a template) to use as a competition for their classmates.</w:t>
            </w:r>
          </w:p>
          <w:p w:rsidR="001F6E47" w:rsidRPr="00AB24E3" w:rsidRDefault="001F6E47" w:rsidP="00CD5889">
            <w:pPr>
              <w:jc w:val="both"/>
              <w:rPr>
                <w:rFonts w:ascii="Times New Roman" w:hAnsi="Times New Roman"/>
                <w:sz w:val="20"/>
                <w:szCs w:val="20"/>
              </w:rPr>
            </w:pPr>
          </w:p>
          <w:p w:rsidR="001F6E47" w:rsidRPr="00AB24E3" w:rsidRDefault="001F6E47" w:rsidP="00CD5889">
            <w:pPr>
              <w:jc w:val="both"/>
              <w:rPr>
                <w:rFonts w:ascii="Times New Roman" w:hAnsi="Times New Roman"/>
                <w:sz w:val="20"/>
                <w:szCs w:val="20"/>
              </w:rPr>
            </w:pPr>
          </w:p>
        </w:tc>
      </w:tr>
    </w:tbl>
    <w:p w:rsidR="001F6E47" w:rsidRPr="00AB24E3" w:rsidRDefault="001F6E47" w:rsidP="00CD5889">
      <w:pPr>
        <w:jc w:val="both"/>
        <w:rPr>
          <w:rFonts w:ascii="Times New Roman" w:hAnsi="Times New Roman"/>
          <w:sz w:val="10"/>
          <w:szCs w:val="10"/>
        </w:rPr>
      </w:pPr>
    </w:p>
    <w:tbl>
      <w:tblPr>
        <w:tblW w:w="0" w:type="auto"/>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7319"/>
      </w:tblGrid>
      <w:tr w:rsidR="001F6E47" w:rsidRPr="00AB24E3" w:rsidTr="00452B98">
        <w:trPr>
          <w:jc w:val="center"/>
        </w:trPr>
        <w:tc>
          <w:tcPr>
            <w:tcW w:w="7319" w:type="dxa"/>
          </w:tcPr>
          <w:p w:rsidR="001F6E47" w:rsidRPr="00AB24E3" w:rsidRDefault="001F6E47" w:rsidP="00CD5889">
            <w:pPr>
              <w:jc w:val="both"/>
              <w:rPr>
                <w:rFonts w:ascii="Times New Roman" w:hAnsi="Times New Roman"/>
                <w:b/>
                <w:sz w:val="20"/>
                <w:szCs w:val="20"/>
              </w:rPr>
            </w:pPr>
            <w:r w:rsidRPr="00AB24E3">
              <w:rPr>
                <w:rFonts w:ascii="Times New Roman" w:hAnsi="Times New Roman"/>
                <w:b/>
                <w:sz w:val="20"/>
                <w:szCs w:val="20"/>
              </w:rPr>
              <w:t>Literature Connections/Resources:</w:t>
            </w:r>
          </w:p>
          <w:p w:rsidR="00290614" w:rsidRDefault="008076D2" w:rsidP="00290614">
            <w:pPr>
              <w:pStyle w:val="ListParagraph"/>
              <w:numPr>
                <w:ilvl w:val="0"/>
                <w:numId w:val="1"/>
              </w:numPr>
              <w:jc w:val="both"/>
              <w:rPr>
                <w:rFonts w:ascii="Times New Roman" w:hAnsi="Times New Roman"/>
                <w:sz w:val="20"/>
                <w:szCs w:val="20"/>
              </w:rPr>
            </w:pPr>
            <w:hyperlink r:id="rId199" w:history="1">
              <w:r w:rsidR="00290614" w:rsidRPr="00AA5314">
                <w:rPr>
                  <w:rStyle w:val="Hyperlink"/>
                  <w:rFonts w:ascii="Times New Roman" w:hAnsi="Times New Roman"/>
                  <w:sz w:val="20"/>
                  <w:szCs w:val="20"/>
                </w:rPr>
                <w:t>https://www.msu.edu/~defores1/gre/roots/gre_rts_afx2.htm</w:t>
              </w:r>
            </w:hyperlink>
            <w:r w:rsidR="00290614" w:rsidRPr="000D6E41">
              <w:rPr>
                <w:rFonts w:ascii="Times New Roman" w:hAnsi="Times New Roman"/>
                <w:sz w:val="20"/>
                <w:szCs w:val="20"/>
              </w:rPr>
              <w:t>?...</w:t>
            </w:r>
          </w:p>
          <w:p w:rsidR="00290614" w:rsidRDefault="008076D2" w:rsidP="00290614">
            <w:pPr>
              <w:pStyle w:val="ListParagraph"/>
              <w:numPr>
                <w:ilvl w:val="0"/>
                <w:numId w:val="1"/>
              </w:numPr>
              <w:jc w:val="both"/>
              <w:rPr>
                <w:rFonts w:ascii="Times New Roman" w:hAnsi="Times New Roman"/>
                <w:sz w:val="20"/>
                <w:szCs w:val="20"/>
              </w:rPr>
            </w:pPr>
            <w:hyperlink r:id="rId200" w:history="1">
              <w:r w:rsidR="00290614" w:rsidRPr="00AA5314">
                <w:rPr>
                  <w:rStyle w:val="Hyperlink"/>
                  <w:rFonts w:ascii="Times New Roman" w:hAnsi="Times New Roman"/>
                  <w:sz w:val="20"/>
                  <w:szCs w:val="20"/>
                </w:rPr>
                <w:t>http://www.factmonster.com/ipka/A0907017.html</w:t>
              </w:r>
            </w:hyperlink>
          </w:p>
          <w:p w:rsidR="00290614" w:rsidRDefault="008076D2" w:rsidP="00290614">
            <w:pPr>
              <w:pStyle w:val="ListParagraph"/>
              <w:numPr>
                <w:ilvl w:val="0"/>
                <w:numId w:val="1"/>
              </w:numPr>
              <w:jc w:val="both"/>
              <w:rPr>
                <w:rFonts w:ascii="Times New Roman" w:hAnsi="Times New Roman"/>
                <w:sz w:val="20"/>
                <w:szCs w:val="20"/>
              </w:rPr>
            </w:pPr>
            <w:hyperlink r:id="rId201" w:history="1">
              <w:r w:rsidR="00290614" w:rsidRPr="00AA5314">
                <w:rPr>
                  <w:rStyle w:val="Hyperlink"/>
                  <w:rFonts w:ascii="Times New Roman" w:hAnsi="Times New Roman"/>
                  <w:sz w:val="20"/>
                  <w:szCs w:val="20"/>
                </w:rPr>
                <w:t>http://www.macroevolution.net/root-word-dictionary.html</w:t>
              </w:r>
            </w:hyperlink>
          </w:p>
          <w:p w:rsidR="00290614" w:rsidRDefault="008076D2" w:rsidP="00290614">
            <w:pPr>
              <w:pStyle w:val="ListParagraph"/>
              <w:numPr>
                <w:ilvl w:val="0"/>
                <w:numId w:val="1"/>
              </w:numPr>
              <w:jc w:val="both"/>
              <w:rPr>
                <w:rFonts w:ascii="Times New Roman" w:hAnsi="Times New Roman"/>
                <w:sz w:val="20"/>
                <w:szCs w:val="20"/>
              </w:rPr>
            </w:pPr>
            <w:hyperlink r:id="rId202" w:history="1">
              <w:r w:rsidR="00290614" w:rsidRPr="00AA5314">
                <w:rPr>
                  <w:rStyle w:val="Hyperlink"/>
                  <w:rFonts w:ascii="Times New Roman" w:hAnsi="Times New Roman"/>
                  <w:sz w:val="20"/>
                  <w:szCs w:val="20"/>
                </w:rPr>
                <w:t>www.dictionary.com</w:t>
              </w:r>
            </w:hyperlink>
          </w:p>
          <w:p w:rsidR="00290614" w:rsidRDefault="00290614" w:rsidP="00290614">
            <w:pPr>
              <w:pStyle w:val="ListParagraph"/>
              <w:numPr>
                <w:ilvl w:val="0"/>
                <w:numId w:val="1"/>
              </w:numPr>
              <w:jc w:val="both"/>
              <w:rPr>
                <w:rFonts w:ascii="Times New Roman" w:hAnsi="Times New Roman"/>
                <w:sz w:val="20"/>
                <w:szCs w:val="20"/>
              </w:rPr>
            </w:pPr>
            <w:r>
              <w:rPr>
                <w:rFonts w:ascii="Times New Roman" w:hAnsi="Times New Roman"/>
                <w:sz w:val="20"/>
                <w:szCs w:val="20"/>
              </w:rPr>
              <w:t>Library Media Center</w:t>
            </w:r>
          </w:p>
          <w:p w:rsidR="00290614" w:rsidRDefault="00290614" w:rsidP="00290614">
            <w:pPr>
              <w:pStyle w:val="ListParagraph"/>
              <w:numPr>
                <w:ilvl w:val="0"/>
                <w:numId w:val="1"/>
              </w:numPr>
              <w:jc w:val="both"/>
              <w:rPr>
                <w:rFonts w:ascii="Times New Roman" w:hAnsi="Times New Roman"/>
                <w:sz w:val="20"/>
                <w:szCs w:val="20"/>
              </w:rPr>
            </w:pPr>
            <w:r>
              <w:rPr>
                <w:rFonts w:ascii="Times New Roman" w:hAnsi="Times New Roman"/>
                <w:sz w:val="20"/>
                <w:szCs w:val="20"/>
              </w:rPr>
              <w:t>Media Specialist/Librarian</w:t>
            </w:r>
          </w:p>
          <w:p w:rsidR="00290614" w:rsidRDefault="008076D2" w:rsidP="00290614">
            <w:pPr>
              <w:pStyle w:val="ListParagraph"/>
              <w:numPr>
                <w:ilvl w:val="0"/>
                <w:numId w:val="1"/>
              </w:numPr>
              <w:jc w:val="both"/>
              <w:rPr>
                <w:rFonts w:ascii="Times New Roman" w:hAnsi="Times New Roman"/>
                <w:sz w:val="20"/>
                <w:szCs w:val="20"/>
              </w:rPr>
            </w:pPr>
            <w:hyperlink r:id="rId203" w:history="1">
              <w:r w:rsidR="00290614" w:rsidRPr="00AA5314">
                <w:rPr>
                  <w:rStyle w:val="Hyperlink"/>
                  <w:rFonts w:ascii="Times New Roman" w:hAnsi="Times New Roman"/>
                  <w:sz w:val="20"/>
                  <w:szCs w:val="20"/>
                </w:rPr>
                <w:t>http://jeopardylabs.com/</w:t>
              </w:r>
            </w:hyperlink>
          </w:p>
          <w:p w:rsidR="00290614" w:rsidRDefault="008076D2" w:rsidP="00290614">
            <w:pPr>
              <w:pStyle w:val="ListParagraph"/>
              <w:numPr>
                <w:ilvl w:val="0"/>
                <w:numId w:val="1"/>
              </w:numPr>
              <w:jc w:val="both"/>
              <w:rPr>
                <w:rFonts w:ascii="Times New Roman" w:hAnsi="Times New Roman"/>
                <w:sz w:val="20"/>
                <w:szCs w:val="20"/>
              </w:rPr>
            </w:pPr>
            <w:hyperlink r:id="rId204" w:history="1">
              <w:r w:rsidR="00290614" w:rsidRPr="00AA5314">
                <w:rPr>
                  <w:rStyle w:val="Hyperlink"/>
                  <w:rFonts w:ascii="Times New Roman" w:hAnsi="Times New Roman"/>
                  <w:sz w:val="20"/>
                  <w:szCs w:val="20"/>
                </w:rPr>
                <w:t>http://office.microsoft.com/en-us/templates/jeopardy-game-TC030004943.aspx</w:t>
              </w:r>
            </w:hyperlink>
          </w:p>
          <w:p w:rsidR="001F6E47" w:rsidRPr="00AB24E3" w:rsidRDefault="001F6E47" w:rsidP="00CD5889">
            <w:pPr>
              <w:pStyle w:val="ListParagraph"/>
              <w:numPr>
                <w:ilvl w:val="0"/>
                <w:numId w:val="1"/>
              </w:numPr>
              <w:jc w:val="both"/>
              <w:rPr>
                <w:rFonts w:ascii="Times New Roman" w:hAnsi="Times New Roman"/>
                <w:sz w:val="20"/>
                <w:szCs w:val="20"/>
              </w:rPr>
            </w:pPr>
          </w:p>
          <w:p w:rsidR="001F6E47" w:rsidRPr="00AB24E3" w:rsidRDefault="001F6E47" w:rsidP="00CD5889">
            <w:pPr>
              <w:jc w:val="both"/>
              <w:rPr>
                <w:rFonts w:ascii="Times New Roman" w:hAnsi="Times New Roman"/>
                <w:sz w:val="20"/>
                <w:szCs w:val="20"/>
              </w:rPr>
            </w:pPr>
          </w:p>
          <w:p w:rsidR="001F6E47" w:rsidRPr="00AB24E3" w:rsidRDefault="001F6E47" w:rsidP="00CD5889">
            <w:pPr>
              <w:jc w:val="both"/>
              <w:rPr>
                <w:rFonts w:ascii="Times New Roman" w:hAnsi="Times New Roman"/>
                <w:sz w:val="20"/>
                <w:szCs w:val="20"/>
              </w:rPr>
            </w:pPr>
          </w:p>
        </w:tc>
      </w:tr>
    </w:tbl>
    <w:p w:rsidR="001F6E47" w:rsidRPr="00AB24E3" w:rsidRDefault="001F6E47" w:rsidP="00CD5889">
      <w:pPr>
        <w:jc w:val="both"/>
        <w:rPr>
          <w:rFonts w:ascii="Times New Roman" w:hAnsi="Times New Roman"/>
        </w:rPr>
      </w:pPr>
    </w:p>
    <w:p w:rsidR="001F6E47" w:rsidRPr="00AB24E3" w:rsidRDefault="001F6E47" w:rsidP="00CD5889">
      <w:pPr>
        <w:jc w:val="both"/>
        <w:rPr>
          <w:rFonts w:ascii="Times New Roman" w:hAnsi="Times New Roman"/>
        </w:rPr>
      </w:pPr>
    </w:p>
    <w:p w:rsidR="002164BA" w:rsidRPr="00AB24E3" w:rsidRDefault="002164BA" w:rsidP="002164BA">
      <w:pPr>
        <w:jc w:val="both"/>
        <w:rPr>
          <w:rFonts w:ascii="Times New Roman" w:hAnsi="Times New Roman"/>
        </w:rPr>
      </w:pPr>
    </w:p>
    <w:p w:rsidR="002164BA" w:rsidRPr="00AB24E3" w:rsidRDefault="002164BA" w:rsidP="00CD5889">
      <w:pPr>
        <w:jc w:val="both"/>
        <w:rPr>
          <w:rFonts w:ascii="Times New Roman" w:hAnsi="Times New Roman"/>
        </w:rPr>
      </w:pPr>
    </w:p>
    <w:p w:rsidR="001F6E47" w:rsidRPr="00AB24E3" w:rsidRDefault="001F6E47" w:rsidP="00CD5889">
      <w:pPr>
        <w:jc w:val="both"/>
        <w:rPr>
          <w:rFonts w:ascii="Times New Roman" w:hAnsi="Times New Roman"/>
        </w:rPr>
      </w:pPr>
    </w:p>
    <w:p w:rsidR="00A35432" w:rsidRPr="00AB24E3" w:rsidRDefault="00A35432" w:rsidP="00CD5889">
      <w:pPr>
        <w:jc w:val="both"/>
        <w:rPr>
          <w:rFonts w:ascii="Times New Roman" w:hAnsi="Times New Roman"/>
        </w:rPr>
      </w:pPr>
    </w:p>
    <w:p w:rsidR="00A35432" w:rsidRPr="00AB24E3" w:rsidRDefault="00A35432" w:rsidP="00CD5889">
      <w:pPr>
        <w:jc w:val="both"/>
        <w:rPr>
          <w:rFonts w:ascii="Times New Roman" w:hAnsi="Times New Roman"/>
        </w:rPr>
      </w:pPr>
    </w:p>
    <w:p w:rsidR="008179BF" w:rsidRPr="00AB24E3" w:rsidRDefault="008179BF" w:rsidP="00CD5889">
      <w:pPr>
        <w:jc w:val="both"/>
        <w:rPr>
          <w:rFonts w:ascii="Times New Roman" w:hAnsi="Times New Roman"/>
        </w:rPr>
      </w:pPr>
    </w:p>
    <w:sectPr w:rsidR="008179BF" w:rsidRPr="00AB24E3" w:rsidSect="002E50FF">
      <w:headerReference w:type="even" r:id="rId205"/>
      <w:headerReference w:type="default" r:id="rId206"/>
      <w:footerReference w:type="even" r:id="rId207"/>
      <w:footerReference w:type="default" r:id="rId208"/>
      <w:headerReference w:type="first" r:id="rId209"/>
      <w:footerReference w:type="first" r:id="rId2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DCD" w:rsidRDefault="00E60DCD" w:rsidP="00D018DF">
      <w:r>
        <w:separator/>
      </w:r>
    </w:p>
  </w:endnote>
  <w:endnote w:type="continuationSeparator" w:id="0">
    <w:p w:rsidR="00E60DCD" w:rsidRDefault="00E60DCD" w:rsidP="00D0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D2" w:rsidRDefault="00807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D2" w:rsidRDefault="008076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D2" w:rsidRDefault="00807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DCD" w:rsidRDefault="00E60DCD" w:rsidP="00D018DF">
      <w:r>
        <w:separator/>
      </w:r>
    </w:p>
  </w:footnote>
  <w:footnote w:type="continuationSeparator" w:id="0">
    <w:p w:rsidR="00E60DCD" w:rsidRDefault="00E60DCD" w:rsidP="00D01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D2" w:rsidRDefault="00807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87667"/>
      <w:docPartObj>
        <w:docPartGallery w:val="Watermarks"/>
        <w:docPartUnique/>
      </w:docPartObj>
    </w:sdtPr>
    <w:sdtContent>
      <w:p w:rsidR="00E60DCD" w:rsidRDefault="008076D2" w:rsidP="00D018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E60DCD" w:rsidRDefault="00E60DCD" w:rsidP="00D018DF">
    <w:pPr>
      <w:pStyle w:val="Header"/>
      <w:ind w:hanging="180"/>
      <w:rPr>
        <w:rFonts w:ascii="Times New Roman" w:hAnsi="Times New Roman"/>
      </w:rPr>
    </w:pPr>
  </w:p>
  <w:p w:rsidR="00E60DCD" w:rsidRPr="00D018DF" w:rsidRDefault="00E60DCD" w:rsidP="00D018DF">
    <w:pPr>
      <w:pStyle w:val="Header"/>
      <w:tabs>
        <w:tab w:val="left" w:pos="7920"/>
        <w:tab w:val="left" w:pos="8190"/>
      </w:tabs>
      <w:ind w:hanging="180"/>
      <w:rPr>
        <w:rFonts w:ascii="Times New Roman" w:hAnsi="Times New Roman"/>
      </w:rPr>
    </w:pPr>
    <w:r w:rsidRPr="00D018DF">
      <w:rPr>
        <w:rFonts w:ascii="Times New Roman" w:hAnsi="Times New Roman"/>
      </w:rPr>
      <w:t xml:space="preserve">Challenging </w:t>
    </w:r>
    <w:r>
      <w:rPr>
        <w:rFonts w:ascii="Times New Roman" w:hAnsi="Times New Roman"/>
      </w:rPr>
      <w:t>Language Arts</w:t>
    </w:r>
    <w:r w:rsidRPr="00D018DF">
      <w:rPr>
        <w:rFonts w:ascii="Times New Roman" w:hAnsi="Times New Roman"/>
      </w:rPr>
      <w:t xml:space="preserve"> Activities</w:t>
    </w:r>
    <w:r>
      <w:rPr>
        <w:rFonts w:ascii="Times New Roman" w:hAnsi="Times New Roman"/>
      </w:rPr>
      <w:tab/>
      <w:t xml:space="preserve">                                                                        Grade  7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D2" w:rsidRDefault="00807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97325"/>
    <w:multiLevelType w:val="hybridMultilevel"/>
    <w:tmpl w:val="6324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22B8F"/>
    <w:multiLevelType w:val="hybridMultilevel"/>
    <w:tmpl w:val="3CC82FB8"/>
    <w:lvl w:ilvl="0" w:tplc="6CC2CAD0">
      <w:start w:val="1"/>
      <w:numFmt w:val="lowerLetter"/>
      <w:lvlText w:val="%1."/>
      <w:lvlJc w:val="left"/>
      <w:pPr>
        <w:ind w:left="1072" w:hanging="360"/>
      </w:pPr>
      <w:rPr>
        <w:rFonts w:ascii="Calibri" w:hAnsi="Calibri" w:hint="default"/>
        <w:sz w:val="22"/>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3">
    <w:nsid w:val="565550FE"/>
    <w:multiLevelType w:val="hybridMultilevel"/>
    <w:tmpl w:val="9E98ABC4"/>
    <w:lvl w:ilvl="0" w:tplc="72129716">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44464"/>
    <w:multiLevelType w:val="hybridMultilevel"/>
    <w:tmpl w:val="4A46B1E4"/>
    <w:lvl w:ilvl="0" w:tplc="6A942296">
      <w:start w:val="1"/>
      <w:numFmt w:val="decimal"/>
      <w:lvlText w:val="%1."/>
      <w:lvlJc w:val="left"/>
      <w:pPr>
        <w:ind w:left="700" w:hanging="360"/>
      </w:pPr>
      <w:rPr>
        <w:rFonts w:eastAsia="Calibri"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D018DF"/>
    <w:rsid w:val="000036A6"/>
    <w:rsid w:val="00004E61"/>
    <w:rsid w:val="00006DEE"/>
    <w:rsid w:val="00011DFE"/>
    <w:rsid w:val="00017AC3"/>
    <w:rsid w:val="00021AF9"/>
    <w:rsid w:val="00021E1F"/>
    <w:rsid w:val="00022CC4"/>
    <w:rsid w:val="00030153"/>
    <w:rsid w:val="00030890"/>
    <w:rsid w:val="000347F8"/>
    <w:rsid w:val="00037D1B"/>
    <w:rsid w:val="00037F3F"/>
    <w:rsid w:val="00040F75"/>
    <w:rsid w:val="00046804"/>
    <w:rsid w:val="000503C2"/>
    <w:rsid w:val="0005234B"/>
    <w:rsid w:val="000547B1"/>
    <w:rsid w:val="00054CCE"/>
    <w:rsid w:val="0005583A"/>
    <w:rsid w:val="0005674E"/>
    <w:rsid w:val="00056B33"/>
    <w:rsid w:val="00057B1E"/>
    <w:rsid w:val="000622D7"/>
    <w:rsid w:val="00063B7A"/>
    <w:rsid w:val="000654E7"/>
    <w:rsid w:val="000661D0"/>
    <w:rsid w:val="00067498"/>
    <w:rsid w:val="000739AF"/>
    <w:rsid w:val="00074507"/>
    <w:rsid w:val="00074542"/>
    <w:rsid w:val="0007475F"/>
    <w:rsid w:val="00075AEB"/>
    <w:rsid w:val="00083A5E"/>
    <w:rsid w:val="000934B1"/>
    <w:rsid w:val="000A353F"/>
    <w:rsid w:val="000B0D15"/>
    <w:rsid w:val="000B0E37"/>
    <w:rsid w:val="000C5DA1"/>
    <w:rsid w:val="000D3DF6"/>
    <w:rsid w:val="000E2C1F"/>
    <w:rsid w:val="000F0558"/>
    <w:rsid w:val="000F3BB3"/>
    <w:rsid w:val="000F4801"/>
    <w:rsid w:val="000F5035"/>
    <w:rsid w:val="000F7B78"/>
    <w:rsid w:val="0011622A"/>
    <w:rsid w:val="001201D6"/>
    <w:rsid w:val="00124601"/>
    <w:rsid w:val="00133293"/>
    <w:rsid w:val="00134AE1"/>
    <w:rsid w:val="00136355"/>
    <w:rsid w:val="00137085"/>
    <w:rsid w:val="00141CA4"/>
    <w:rsid w:val="00141E17"/>
    <w:rsid w:val="0014391D"/>
    <w:rsid w:val="00152D82"/>
    <w:rsid w:val="001569FB"/>
    <w:rsid w:val="00156ACD"/>
    <w:rsid w:val="0016176C"/>
    <w:rsid w:val="00165F22"/>
    <w:rsid w:val="0017249D"/>
    <w:rsid w:val="00172DD1"/>
    <w:rsid w:val="001773F7"/>
    <w:rsid w:val="001824E6"/>
    <w:rsid w:val="00185819"/>
    <w:rsid w:val="001943D5"/>
    <w:rsid w:val="001969C1"/>
    <w:rsid w:val="00196D8B"/>
    <w:rsid w:val="001A00BB"/>
    <w:rsid w:val="001A2DCC"/>
    <w:rsid w:val="001A4C86"/>
    <w:rsid w:val="001A607F"/>
    <w:rsid w:val="001A73FD"/>
    <w:rsid w:val="001B2E93"/>
    <w:rsid w:val="001B5E6A"/>
    <w:rsid w:val="001B755C"/>
    <w:rsid w:val="001C066D"/>
    <w:rsid w:val="001C159C"/>
    <w:rsid w:val="001C250E"/>
    <w:rsid w:val="001C4326"/>
    <w:rsid w:val="001C4FD7"/>
    <w:rsid w:val="001C7419"/>
    <w:rsid w:val="001D05FE"/>
    <w:rsid w:val="001D0C65"/>
    <w:rsid w:val="001E1114"/>
    <w:rsid w:val="001E2F6F"/>
    <w:rsid w:val="001E439B"/>
    <w:rsid w:val="001E7399"/>
    <w:rsid w:val="001F09C7"/>
    <w:rsid w:val="001F33E1"/>
    <w:rsid w:val="001F6E47"/>
    <w:rsid w:val="00205D14"/>
    <w:rsid w:val="00206E4D"/>
    <w:rsid w:val="00210E0A"/>
    <w:rsid w:val="0021464E"/>
    <w:rsid w:val="002164BA"/>
    <w:rsid w:val="002174A7"/>
    <w:rsid w:val="002205DB"/>
    <w:rsid w:val="002250A1"/>
    <w:rsid w:val="002251BA"/>
    <w:rsid w:val="002269A2"/>
    <w:rsid w:val="00233C2B"/>
    <w:rsid w:val="00236405"/>
    <w:rsid w:val="002406EC"/>
    <w:rsid w:val="00245E5B"/>
    <w:rsid w:val="00247278"/>
    <w:rsid w:val="002479E4"/>
    <w:rsid w:val="00255B54"/>
    <w:rsid w:val="00255F5F"/>
    <w:rsid w:val="002576A8"/>
    <w:rsid w:val="002636AF"/>
    <w:rsid w:val="00272525"/>
    <w:rsid w:val="002758A3"/>
    <w:rsid w:val="00275AC0"/>
    <w:rsid w:val="0028017C"/>
    <w:rsid w:val="00290614"/>
    <w:rsid w:val="002A3555"/>
    <w:rsid w:val="002A3B77"/>
    <w:rsid w:val="002B05EC"/>
    <w:rsid w:val="002B42B9"/>
    <w:rsid w:val="002C20D3"/>
    <w:rsid w:val="002C223C"/>
    <w:rsid w:val="002C30E6"/>
    <w:rsid w:val="002D2DA0"/>
    <w:rsid w:val="002E07E3"/>
    <w:rsid w:val="002E3399"/>
    <w:rsid w:val="002E50FF"/>
    <w:rsid w:val="002E57BE"/>
    <w:rsid w:val="002E70DB"/>
    <w:rsid w:val="002F23B0"/>
    <w:rsid w:val="002F2A4A"/>
    <w:rsid w:val="002F3CD1"/>
    <w:rsid w:val="00300E14"/>
    <w:rsid w:val="003023EF"/>
    <w:rsid w:val="00302E96"/>
    <w:rsid w:val="0030370D"/>
    <w:rsid w:val="00303FB2"/>
    <w:rsid w:val="00312D4E"/>
    <w:rsid w:val="00313D47"/>
    <w:rsid w:val="003230A6"/>
    <w:rsid w:val="00323134"/>
    <w:rsid w:val="0032462C"/>
    <w:rsid w:val="0033070F"/>
    <w:rsid w:val="00330ECC"/>
    <w:rsid w:val="00340858"/>
    <w:rsid w:val="00343381"/>
    <w:rsid w:val="00347C3B"/>
    <w:rsid w:val="003548E3"/>
    <w:rsid w:val="003667BD"/>
    <w:rsid w:val="0037341B"/>
    <w:rsid w:val="00374160"/>
    <w:rsid w:val="00380E96"/>
    <w:rsid w:val="00380F4F"/>
    <w:rsid w:val="003914B6"/>
    <w:rsid w:val="00395C8D"/>
    <w:rsid w:val="003C2C29"/>
    <w:rsid w:val="003C7710"/>
    <w:rsid w:val="003E14BA"/>
    <w:rsid w:val="003E2BE1"/>
    <w:rsid w:val="003F2FBE"/>
    <w:rsid w:val="003F3244"/>
    <w:rsid w:val="003F440F"/>
    <w:rsid w:val="004056A2"/>
    <w:rsid w:val="0042181C"/>
    <w:rsid w:val="00427FEB"/>
    <w:rsid w:val="004378D7"/>
    <w:rsid w:val="00441A0A"/>
    <w:rsid w:val="004421D5"/>
    <w:rsid w:val="004472F7"/>
    <w:rsid w:val="00450FEA"/>
    <w:rsid w:val="00451BB9"/>
    <w:rsid w:val="00452331"/>
    <w:rsid w:val="00452B98"/>
    <w:rsid w:val="00452E8A"/>
    <w:rsid w:val="0045491D"/>
    <w:rsid w:val="004571A6"/>
    <w:rsid w:val="00460DF1"/>
    <w:rsid w:val="004635F3"/>
    <w:rsid w:val="0046367D"/>
    <w:rsid w:val="00463F45"/>
    <w:rsid w:val="004653C1"/>
    <w:rsid w:val="00467528"/>
    <w:rsid w:val="004723D6"/>
    <w:rsid w:val="00475C3C"/>
    <w:rsid w:val="0047765D"/>
    <w:rsid w:val="0048221B"/>
    <w:rsid w:val="00483F51"/>
    <w:rsid w:val="00491DEC"/>
    <w:rsid w:val="004931E7"/>
    <w:rsid w:val="00494E04"/>
    <w:rsid w:val="00495DE6"/>
    <w:rsid w:val="004A62D6"/>
    <w:rsid w:val="004B2312"/>
    <w:rsid w:val="004B5F4F"/>
    <w:rsid w:val="004B5F50"/>
    <w:rsid w:val="004B6DF3"/>
    <w:rsid w:val="004C5126"/>
    <w:rsid w:val="004C5BFD"/>
    <w:rsid w:val="004D0329"/>
    <w:rsid w:val="004D13B5"/>
    <w:rsid w:val="004D2FFC"/>
    <w:rsid w:val="004D7642"/>
    <w:rsid w:val="004E20FF"/>
    <w:rsid w:val="004E292C"/>
    <w:rsid w:val="004E4E6B"/>
    <w:rsid w:val="004E61FB"/>
    <w:rsid w:val="004E6804"/>
    <w:rsid w:val="004E71F3"/>
    <w:rsid w:val="004F5E40"/>
    <w:rsid w:val="004F6A13"/>
    <w:rsid w:val="0050030F"/>
    <w:rsid w:val="005009CB"/>
    <w:rsid w:val="005035AA"/>
    <w:rsid w:val="00504B68"/>
    <w:rsid w:val="005070B0"/>
    <w:rsid w:val="00514A4E"/>
    <w:rsid w:val="00516215"/>
    <w:rsid w:val="00531165"/>
    <w:rsid w:val="00537170"/>
    <w:rsid w:val="00540F83"/>
    <w:rsid w:val="0054140B"/>
    <w:rsid w:val="00547DDF"/>
    <w:rsid w:val="005549E3"/>
    <w:rsid w:val="00561192"/>
    <w:rsid w:val="0057107E"/>
    <w:rsid w:val="005765A3"/>
    <w:rsid w:val="0057718A"/>
    <w:rsid w:val="005772BB"/>
    <w:rsid w:val="00584107"/>
    <w:rsid w:val="00586653"/>
    <w:rsid w:val="005A0B01"/>
    <w:rsid w:val="005A0D56"/>
    <w:rsid w:val="005A49EF"/>
    <w:rsid w:val="005B4CD6"/>
    <w:rsid w:val="005C0BE1"/>
    <w:rsid w:val="005D3A38"/>
    <w:rsid w:val="005D3C08"/>
    <w:rsid w:val="005D6623"/>
    <w:rsid w:val="005D6CA4"/>
    <w:rsid w:val="005E0382"/>
    <w:rsid w:val="005E118C"/>
    <w:rsid w:val="005E2837"/>
    <w:rsid w:val="005E746B"/>
    <w:rsid w:val="005F4785"/>
    <w:rsid w:val="005F493F"/>
    <w:rsid w:val="006016A5"/>
    <w:rsid w:val="00602288"/>
    <w:rsid w:val="006041BC"/>
    <w:rsid w:val="00612420"/>
    <w:rsid w:val="006142FD"/>
    <w:rsid w:val="006144EC"/>
    <w:rsid w:val="006170AE"/>
    <w:rsid w:val="0061731D"/>
    <w:rsid w:val="0062292A"/>
    <w:rsid w:val="00630F1E"/>
    <w:rsid w:val="00632EF4"/>
    <w:rsid w:val="00634EA0"/>
    <w:rsid w:val="006361AA"/>
    <w:rsid w:val="00636E86"/>
    <w:rsid w:val="00647EFB"/>
    <w:rsid w:val="006611FD"/>
    <w:rsid w:val="00661ADF"/>
    <w:rsid w:val="006773EF"/>
    <w:rsid w:val="006836DF"/>
    <w:rsid w:val="0069070D"/>
    <w:rsid w:val="006954A1"/>
    <w:rsid w:val="00697340"/>
    <w:rsid w:val="006A1B47"/>
    <w:rsid w:val="006A240B"/>
    <w:rsid w:val="006B1401"/>
    <w:rsid w:val="006B376B"/>
    <w:rsid w:val="006B4CDF"/>
    <w:rsid w:val="006C49FE"/>
    <w:rsid w:val="006D38AB"/>
    <w:rsid w:val="006D5FEE"/>
    <w:rsid w:val="006D7495"/>
    <w:rsid w:val="006E2AF6"/>
    <w:rsid w:val="006E3185"/>
    <w:rsid w:val="006E386F"/>
    <w:rsid w:val="006F0AD1"/>
    <w:rsid w:val="007203DE"/>
    <w:rsid w:val="00724F8B"/>
    <w:rsid w:val="00726133"/>
    <w:rsid w:val="007351A9"/>
    <w:rsid w:val="00736C8B"/>
    <w:rsid w:val="00736D23"/>
    <w:rsid w:val="00736D2F"/>
    <w:rsid w:val="0074059C"/>
    <w:rsid w:val="0074064F"/>
    <w:rsid w:val="00740C2A"/>
    <w:rsid w:val="007560DB"/>
    <w:rsid w:val="0076003F"/>
    <w:rsid w:val="007628B1"/>
    <w:rsid w:val="00765D9A"/>
    <w:rsid w:val="007660E0"/>
    <w:rsid w:val="00766F7D"/>
    <w:rsid w:val="007673F1"/>
    <w:rsid w:val="0077365B"/>
    <w:rsid w:val="00775C99"/>
    <w:rsid w:val="00783BF2"/>
    <w:rsid w:val="00787274"/>
    <w:rsid w:val="00794E36"/>
    <w:rsid w:val="007A6E0B"/>
    <w:rsid w:val="007B700B"/>
    <w:rsid w:val="007C0F14"/>
    <w:rsid w:val="007C3D9C"/>
    <w:rsid w:val="007C6B94"/>
    <w:rsid w:val="007D13AC"/>
    <w:rsid w:val="007D6A57"/>
    <w:rsid w:val="007D6D77"/>
    <w:rsid w:val="007E000D"/>
    <w:rsid w:val="007E08F3"/>
    <w:rsid w:val="007E51D8"/>
    <w:rsid w:val="007E6D19"/>
    <w:rsid w:val="007E7E52"/>
    <w:rsid w:val="007F5FED"/>
    <w:rsid w:val="00803000"/>
    <w:rsid w:val="008031D1"/>
    <w:rsid w:val="008041CF"/>
    <w:rsid w:val="008055ED"/>
    <w:rsid w:val="00806C69"/>
    <w:rsid w:val="008076D2"/>
    <w:rsid w:val="00811B82"/>
    <w:rsid w:val="008179BF"/>
    <w:rsid w:val="008202E5"/>
    <w:rsid w:val="00841AF3"/>
    <w:rsid w:val="00846280"/>
    <w:rsid w:val="008502D0"/>
    <w:rsid w:val="00855BC6"/>
    <w:rsid w:val="0085660E"/>
    <w:rsid w:val="00860C25"/>
    <w:rsid w:val="008615AC"/>
    <w:rsid w:val="00865313"/>
    <w:rsid w:val="008705E1"/>
    <w:rsid w:val="00870C19"/>
    <w:rsid w:val="008710ED"/>
    <w:rsid w:val="0087286B"/>
    <w:rsid w:val="0087483C"/>
    <w:rsid w:val="00875501"/>
    <w:rsid w:val="008755E5"/>
    <w:rsid w:val="008800F8"/>
    <w:rsid w:val="00882CDF"/>
    <w:rsid w:val="0088579C"/>
    <w:rsid w:val="00890462"/>
    <w:rsid w:val="00894409"/>
    <w:rsid w:val="00894D6A"/>
    <w:rsid w:val="008A5F0F"/>
    <w:rsid w:val="008D6768"/>
    <w:rsid w:val="008D7633"/>
    <w:rsid w:val="008E2CD4"/>
    <w:rsid w:val="008F1CBB"/>
    <w:rsid w:val="008F2D7A"/>
    <w:rsid w:val="008F4B89"/>
    <w:rsid w:val="008F6C04"/>
    <w:rsid w:val="00900314"/>
    <w:rsid w:val="00913064"/>
    <w:rsid w:val="0091600E"/>
    <w:rsid w:val="00930B22"/>
    <w:rsid w:val="0093214D"/>
    <w:rsid w:val="00932B76"/>
    <w:rsid w:val="009428E7"/>
    <w:rsid w:val="00950542"/>
    <w:rsid w:val="0095538E"/>
    <w:rsid w:val="00957EE0"/>
    <w:rsid w:val="0096295A"/>
    <w:rsid w:val="00964ACE"/>
    <w:rsid w:val="00977D9A"/>
    <w:rsid w:val="00987994"/>
    <w:rsid w:val="009A6BA0"/>
    <w:rsid w:val="009A6DDE"/>
    <w:rsid w:val="009B0874"/>
    <w:rsid w:val="009B0891"/>
    <w:rsid w:val="009B1838"/>
    <w:rsid w:val="009B63DA"/>
    <w:rsid w:val="009C596C"/>
    <w:rsid w:val="009E0948"/>
    <w:rsid w:val="009E1781"/>
    <w:rsid w:val="009E50A8"/>
    <w:rsid w:val="00A01BF6"/>
    <w:rsid w:val="00A14B86"/>
    <w:rsid w:val="00A16640"/>
    <w:rsid w:val="00A241E2"/>
    <w:rsid w:val="00A26596"/>
    <w:rsid w:val="00A3470A"/>
    <w:rsid w:val="00A35432"/>
    <w:rsid w:val="00A4088E"/>
    <w:rsid w:val="00A40DC6"/>
    <w:rsid w:val="00A444EF"/>
    <w:rsid w:val="00A566D3"/>
    <w:rsid w:val="00A62C38"/>
    <w:rsid w:val="00A62E93"/>
    <w:rsid w:val="00A6390A"/>
    <w:rsid w:val="00A6398D"/>
    <w:rsid w:val="00A70A0A"/>
    <w:rsid w:val="00A71D49"/>
    <w:rsid w:val="00A753FE"/>
    <w:rsid w:val="00A8629D"/>
    <w:rsid w:val="00A95E94"/>
    <w:rsid w:val="00A96D28"/>
    <w:rsid w:val="00AA5B3A"/>
    <w:rsid w:val="00AB0B27"/>
    <w:rsid w:val="00AB1BD8"/>
    <w:rsid w:val="00AB24E3"/>
    <w:rsid w:val="00AB31C9"/>
    <w:rsid w:val="00AC0EFF"/>
    <w:rsid w:val="00AC7F6F"/>
    <w:rsid w:val="00AD341C"/>
    <w:rsid w:val="00AD3F10"/>
    <w:rsid w:val="00AF06B7"/>
    <w:rsid w:val="00AF2683"/>
    <w:rsid w:val="00B000D8"/>
    <w:rsid w:val="00B039F9"/>
    <w:rsid w:val="00B10C84"/>
    <w:rsid w:val="00B11E25"/>
    <w:rsid w:val="00B11EBB"/>
    <w:rsid w:val="00B11F49"/>
    <w:rsid w:val="00B26D1F"/>
    <w:rsid w:val="00B411E7"/>
    <w:rsid w:val="00B4717C"/>
    <w:rsid w:val="00B508D0"/>
    <w:rsid w:val="00B51865"/>
    <w:rsid w:val="00B5277B"/>
    <w:rsid w:val="00B60A0F"/>
    <w:rsid w:val="00B6341D"/>
    <w:rsid w:val="00B66AD1"/>
    <w:rsid w:val="00B719DA"/>
    <w:rsid w:val="00B77600"/>
    <w:rsid w:val="00B810B8"/>
    <w:rsid w:val="00BA0047"/>
    <w:rsid w:val="00BB2AC1"/>
    <w:rsid w:val="00BB2BAB"/>
    <w:rsid w:val="00BB336A"/>
    <w:rsid w:val="00BB370D"/>
    <w:rsid w:val="00BB6F6A"/>
    <w:rsid w:val="00BC75C8"/>
    <w:rsid w:val="00BC7D1E"/>
    <w:rsid w:val="00BD076B"/>
    <w:rsid w:val="00BD231E"/>
    <w:rsid w:val="00BD3646"/>
    <w:rsid w:val="00BD3CA3"/>
    <w:rsid w:val="00BF1261"/>
    <w:rsid w:val="00BF5EB9"/>
    <w:rsid w:val="00C00E01"/>
    <w:rsid w:val="00C01603"/>
    <w:rsid w:val="00C017EE"/>
    <w:rsid w:val="00C01AA7"/>
    <w:rsid w:val="00C06D87"/>
    <w:rsid w:val="00C12DCF"/>
    <w:rsid w:val="00C173D1"/>
    <w:rsid w:val="00C21046"/>
    <w:rsid w:val="00C247E5"/>
    <w:rsid w:val="00C32C10"/>
    <w:rsid w:val="00C33D7F"/>
    <w:rsid w:val="00C40AAD"/>
    <w:rsid w:val="00C422E8"/>
    <w:rsid w:val="00C45109"/>
    <w:rsid w:val="00C5018E"/>
    <w:rsid w:val="00C50DB5"/>
    <w:rsid w:val="00C51A56"/>
    <w:rsid w:val="00C579A9"/>
    <w:rsid w:val="00C57D39"/>
    <w:rsid w:val="00C627C9"/>
    <w:rsid w:val="00C63601"/>
    <w:rsid w:val="00C63A7C"/>
    <w:rsid w:val="00C65B1F"/>
    <w:rsid w:val="00C70925"/>
    <w:rsid w:val="00C77B29"/>
    <w:rsid w:val="00C810EB"/>
    <w:rsid w:val="00C82020"/>
    <w:rsid w:val="00C82172"/>
    <w:rsid w:val="00C85A1D"/>
    <w:rsid w:val="00C9388E"/>
    <w:rsid w:val="00C942BD"/>
    <w:rsid w:val="00C97B13"/>
    <w:rsid w:val="00CA52F4"/>
    <w:rsid w:val="00CA6B98"/>
    <w:rsid w:val="00CA79BF"/>
    <w:rsid w:val="00CB0A7A"/>
    <w:rsid w:val="00CB190B"/>
    <w:rsid w:val="00CB2228"/>
    <w:rsid w:val="00CB4273"/>
    <w:rsid w:val="00CC4AF4"/>
    <w:rsid w:val="00CD2516"/>
    <w:rsid w:val="00CD2DC3"/>
    <w:rsid w:val="00CD3B92"/>
    <w:rsid w:val="00CD40A6"/>
    <w:rsid w:val="00CD489A"/>
    <w:rsid w:val="00CD5889"/>
    <w:rsid w:val="00CD66E0"/>
    <w:rsid w:val="00CE57BE"/>
    <w:rsid w:val="00CF61F4"/>
    <w:rsid w:val="00D018DF"/>
    <w:rsid w:val="00D03B6F"/>
    <w:rsid w:val="00D054B6"/>
    <w:rsid w:val="00D06D1B"/>
    <w:rsid w:val="00D07DE1"/>
    <w:rsid w:val="00D11E0F"/>
    <w:rsid w:val="00D12ACA"/>
    <w:rsid w:val="00D14842"/>
    <w:rsid w:val="00D17348"/>
    <w:rsid w:val="00D206B1"/>
    <w:rsid w:val="00D21283"/>
    <w:rsid w:val="00D23ABA"/>
    <w:rsid w:val="00D25BE4"/>
    <w:rsid w:val="00D30E73"/>
    <w:rsid w:val="00D30F0D"/>
    <w:rsid w:val="00D33E9B"/>
    <w:rsid w:val="00D402F7"/>
    <w:rsid w:val="00D476EB"/>
    <w:rsid w:val="00D4797C"/>
    <w:rsid w:val="00D55532"/>
    <w:rsid w:val="00D5772E"/>
    <w:rsid w:val="00D62DEF"/>
    <w:rsid w:val="00D67211"/>
    <w:rsid w:val="00D712B8"/>
    <w:rsid w:val="00D77D4E"/>
    <w:rsid w:val="00D81588"/>
    <w:rsid w:val="00D836DF"/>
    <w:rsid w:val="00D83F80"/>
    <w:rsid w:val="00D86F8D"/>
    <w:rsid w:val="00D90B6C"/>
    <w:rsid w:val="00D911E1"/>
    <w:rsid w:val="00D92681"/>
    <w:rsid w:val="00DA41E2"/>
    <w:rsid w:val="00DB1AFF"/>
    <w:rsid w:val="00DB72CA"/>
    <w:rsid w:val="00DB776A"/>
    <w:rsid w:val="00DC0920"/>
    <w:rsid w:val="00DC24B8"/>
    <w:rsid w:val="00DC2A55"/>
    <w:rsid w:val="00DC2DDE"/>
    <w:rsid w:val="00DC56C2"/>
    <w:rsid w:val="00DC6988"/>
    <w:rsid w:val="00DC79C3"/>
    <w:rsid w:val="00DD1295"/>
    <w:rsid w:val="00DD5FFF"/>
    <w:rsid w:val="00DE01A3"/>
    <w:rsid w:val="00DE4EEF"/>
    <w:rsid w:val="00E02273"/>
    <w:rsid w:val="00E03DC5"/>
    <w:rsid w:val="00E0482A"/>
    <w:rsid w:val="00E07A0E"/>
    <w:rsid w:val="00E13E02"/>
    <w:rsid w:val="00E16CFC"/>
    <w:rsid w:val="00E17347"/>
    <w:rsid w:val="00E21782"/>
    <w:rsid w:val="00E263A9"/>
    <w:rsid w:val="00E271E3"/>
    <w:rsid w:val="00E334E4"/>
    <w:rsid w:val="00E42990"/>
    <w:rsid w:val="00E46E7A"/>
    <w:rsid w:val="00E5161C"/>
    <w:rsid w:val="00E5612A"/>
    <w:rsid w:val="00E60DCD"/>
    <w:rsid w:val="00E653AE"/>
    <w:rsid w:val="00E65A1C"/>
    <w:rsid w:val="00E67ECD"/>
    <w:rsid w:val="00E72426"/>
    <w:rsid w:val="00E73A11"/>
    <w:rsid w:val="00E76B0F"/>
    <w:rsid w:val="00E81C6E"/>
    <w:rsid w:val="00E86329"/>
    <w:rsid w:val="00E90EA5"/>
    <w:rsid w:val="00E97242"/>
    <w:rsid w:val="00EA0BDD"/>
    <w:rsid w:val="00EC67A8"/>
    <w:rsid w:val="00ED1250"/>
    <w:rsid w:val="00ED2159"/>
    <w:rsid w:val="00ED76E8"/>
    <w:rsid w:val="00ED7A99"/>
    <w:rsid w:val="00EE04D7"/>
    <w:rsid w:val="00EE1179"/>
    <w:rsid w:val="00EE39F1"/>
    <w:rsid w:val="00EE6386"/>
    <w:rsid w:val="00EF136C"/>
    <w:rsid w:val="00EF39A7"/>
    <w:rsid w:val="00F014E7"/>
    <w:rsid w:val="00F0260F"/>
    <w:rsid w:val="00F0384D"/>
    <w:rsid w:val="00F044C6"/>
    <w:rsid w:val="00F0634E"/>
    <w:rsid w:val="00F06775"/>
    <w:rsid w:val="00F143CD"/>
    <w:rsid w:val="00F1543E"/>
    <w:rsid w:val="00F2383C"/>
    <w:rsid w:val="00F27054"/>
    <w:rsid w:val="00F313CD"/>
    <w:rsid w:val="00F31AE2"/>
    <w:rsid w:val="00F4270A"/>
    <w:rsid w:val="00F4677B"/>
    <w:rsid w:val="00F559EA"/>
    <w:rsid w:val="00F56837"/>
    <w:rsid w:val="00F61A21"/>
    <w:rsid w:val="00F631CA"/>
    <w:rsid w:val="00F65176"/>
    <w:rsid w:val="00F65B8C"/>
    <w:rsid w:val="00F66BB0"/>
    <w:rsid w:val="00F7176A"/>
    <w:rsid w:val="00F73AE5"/>
    <w:rsid w:val="00F73E28"/>
    <w:rsid w:val="00F913D9"/>
    <w:rsid w:val="00F93E9B"/>
    <w:rsid w:val="00F95BAF"/>
    <w:rsid w:val="00F95C9B"/>
    <w:rsid w:val="00FA2DEC"/>
    <w:rsid w:val="00FB413D"/>
    <w:rsid w:val="00FD0D08"/>
    <w:rsid w:val="00FE5DDF"/>
    <w:rsid w:val="00FF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5:docId w15:val="{C9AD2CFB-4B02-411B-9FF9-8CA521BF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C25"/>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8D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18DF"/>
    <w:pPr>
      <w:ind w:left="720"/>
      <w:contextualSpacing/>
    </w:pPr>
  </w:style>
  <w:style w:type="paragraph" w:styleId="Header">
    <w:name w:val="header"/>
    <w:basedOn w:val="Normal"/>
    <w:link w:val="HeaderChar"/>
    <w:rsid w:val="00D018DF"/>
    <w:pPr>
      <w:tabs>
        <w:tab w:val="center" w:pos="4680"/>
        <w:tab w:val="right" w:pos="9360"/>
      </w:tabs>
    </w:pPr>
  </w:style>
  <w:style w:type="character" w:customStyle="1" w:styleId="HeaderChar">
    <w:name w:val="Header Char"/>
    <w:basedOn w:val="DefaultParagraphFont"/>
    <w:link w:val="Header"/>
    <w:rsid w:val="00D018DF"/>
    <w:rPr>
      <w:rFonts w:ascii="Calibri" w:eastAsia="Calibri" w:hAnsi="Calibri"/>
      <w:sz w:val="24"/>
      <w:szCs w:val="24"/>
    </w:rPr>
  </w:style>
  <w:style w:type="paragraph" w:styleId="Footer">
    <w:name w:val="footer"/>
    <w:basedOn w:val="Normal"/>
    <w:link w:val="FooterChar"/>
    <w:rsid w:val="00D018DF"/>
    <w:pPr>
      <w:tabs>
        <w:tab w:val="center" w:pos="4680"/>
        <w:tab w:val="right" w:pos="9360"/>
      </w:tabs>
    </w:pPr>
  </w:style>
  <w:style w:type="character" w:customStyle="1" w:styleId="FooterChar">
    <w:name w:val="Footer Char"/>
    <w:basedOn w:val="DefaultParagraphFont"/>
    <w:link w:val="Footer"/>
    <w:rsid w:val="00D018DF"/>
    <w:rPr>
      <w:rFonts w:ascii="Calibri" w:eastAsia="Calibri" w:hAnsi="Calibri"/>
      <w:sz w:val="24"/>
      <w:szCs w:val="24"/>
    </w:rPr>
  </w:style>
  <w:style w:type="paragraph" w:customStyle="1" w:styleId="Default">
    <w:name w:val="Default"/>
    <w:rsid w:val="00046804"/>
    <w:pPr>
      <w:autoSpaceDE w:val="0"/>
      <w:autoSpaceDN w:val="0"/>
      <w:adjustRightInd w:val="0"/>
    </w:pPr>
    <w:rPr>
      <w:color w:val="000000"/>
      <w:sz w:val="24"/>
      <w:szCs w:val="24"/>
    </w:rPr>
  </w:style>
  <w:style w:type="character" w:styleId="Hyperlink">
    <w:name w:val="Hyperlink"/>
    <w:basedOn w:val="DefaultParagraphFont"/>
    <w:rsid w:val="00794E36"/>
    <w:rPr>
      <w:color w:val="0000FF" w:themeColor="hyperlink"/>
      <w:u w:val="single"/>
    </w:rPr>
  </w:style>
  <w:style w:type="character" w:styleId="FollowedHyperlink">
    <w:name w:val="FollowedHyperlink"/>
    <w:basedOn w:val="DefaultParagraphFont"/>
    <w:rsid w:val="00D62DEF"/>
    <w:rPr>
      <w:color w:val="800080" w:themeColor="followedHyperlink"/>
      <w:u w:val="single"/>
    </w:rPr>
  </w:style>
  <w:style w:type="paragraph" w:styleId="BalloonText">
    <w:name w:val="Balloon Text"/>
    <w:basedOn w:val="Normal"/>
    <w:link w:val="BalloonTextChar"/>
    <w:rsid w:val="00860C25"/>
    <w:rPr>
      <w:rFonts w:ascii="Lucida Grande" w:hAnsi="Lucida Grande" w:cs="Lucida Grande"/>
      <w:sz w:val="18"/>
      <w:szCs w:val="18"/>
    </w:rPr>
  </w:style>
  <w:style w:type="character" w:customStyle="1" w:styleId="BalloonTextChar">
    <w:name w:val="Balloon Text Char"/>
    <w:basedOn w:val="DefaultParagraphFont"/>
    <w:link w:val="BalloonText"/>
    <w:rsid w:val="00860C25"/>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4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debate.org/index.php" TargetMode="External"/><Relationship Id="rId21" Type="http://schemas.openxmlformats.org/officeDocument/2006/relationships/hyperlink" Target="http://chogger.com/" TargetMode="External"/><Relationship Id="rId42" Type="http://schemas.openxmlformats.org/officeDocument/2006/relationships/hyperlink" Target="http://www.bitstrips.com/" TargetMode="External"/><Relationship Id="rId63" Type="http://schemas.openxmlformats.org/officeDocument/2006/relationships/hyperlink" Target="http://www.bygosh.com/childrensclassics.htm" TargetMode="External"/><Relationship Id="rId84" Type="http://schemas.openxmlformats.org/officeDocument/2006/relationships/hyperlink" Target="http://www.cnn.com/studentnews" TargetMode="External"/><Relationship Id="rId138" Type="http://schemas.openxmlformats.org/officeDocument/2006/relationships/hyperlink" Target="http://www.pbs.org/wgbh/pages/frontline/teach/are-we-safer/index.html" TargetMode="External"/><Relationship Id="rId159" Type="http://schemas.openxmlformats.org/officeDocument/2006/relationships/hyperlink" Target="http://www.historicalnovels.info/Young-Adult-Historical-Novels.html" TargetMode="External"/><Relationship Id="rId170" Type="http://schemas.openxmlformats.org/officeDocument/2006/relationships/hyperlink" Target="http://news.nationalgeographic.com/news/2005/06/0617_050617_warworlds.html" TargetMode="External"/><Relationship Id="rId191" Type="http://schemas.openxmlformats.org/officeDocument/2006/relationships/hyperlink" Target="http://www.Dictionary.com" TargetMode="External"/><Relationship Id="rId205" Type="http://schemas.openxmlformats.org/officeDocument/2006/relationships/header" Target="header1.xml"/><Relationship Id="rId107" Type="http://schemas.openxmlformats.org/officeDocument/2006/relationships/hyperlink" Target="http://www.middleschooldebate.com/topics/topicresearch.htm" TargetMode="External"/><Relationship Id="rId11" Type="http://schemas.openxmlformats.org/officeDocument/2006/relationships/hyperlink" Target="http://www.gutenberg.org/" TargetMode="External"/><Relationship Id="rId32" Type="http://schemas.openxmlformats.org/officeDocument/2006/relationships/hyperlink" Target="http://www.bibliomania.com/" TargetMode="External"/><Relationship Id="rId37" Type="http://schemas.openxmlformats.org/officeDocument/2006/relationships/hyperlink" Target="http://www.bibliomania.com/" TargetMode="External"/><Relationship Id="rId53" Type="http://schemas.openxmlformats.org/officeDocument/2006/relationships/hyperlink" Target="http://www.gutenberg.org/" TargetMode="External"/><Relationship Id="rId58" Type="http://schemas.openxmlformats.org/officeDocument/2006/relationships/hyperlink" Target="http://www.gutenberg.org/" TargetMode="External"/><Relationship Id="rId74" Type="http://schemas.openxmlformats.org/officeDocument/2006/relationships/hyperlink" Target="http://www.al.com" TargetMode="External"/><Relationship Id="rId79" Type="http://schemas.openxmlformats.org/officeDocument/2006/relationships/hyperlink" Target="http://www.online-literature.com/" TargetMode="External"/><Relationship Id="rId102" Type="http://schemas.openxmlformats.org/officeDocument/2006/relationships/hyperlink" Target="http://www.filmsite.org/bestspeeches.html" TargetMode="External"/><Relationship Id="rId123" Type="http://schemas.openxmlformats.org/officeDocument/2006/relationships/hyperlink" Target="http://www.buildanewspaper.com/" TargetMode="External"/><Relationship Id="rId128" Type="http://schemas.openxmlformats.org/officeDocument/2006/relationships/hyperlink" Target="http://www.readwritethink.org/classroom-resources/student-interactives/readwritethink-printing-press-30036.html" TargetMode="External"/><Relationship Id="rId144" Type="http://schemas.openxmlformats.org/officeDocument/2006/relationships/hyperlink" Target="http://www.learner.org/workshops/middlewriting/images/pdf/W8ReadMotivating.pdf" TargetMode="External"/><Relationship Id="rId149" Type="http://schemas.openxmlformats.org/officeDocument/2006/relationships/hyperlink" Target="http://www.ciese.org/tutorials/studentpub/resources.htm" TargetMode="External"/><Relationship Id="rId5" Type="http://schemas.openxmlformats.org/officeDocument/2006/relationships/footnotes" Target="footnotes.xml"/><Relationship Id="rId90" Type="http://schemas.openxmlformats.org/officeDocument/2006/relationships/hyperlink" Target="http://www.metmuseum.org/metmedia/audio/kids" TargetMode="External"/><Relationship Id="rId95" Type="http://schemas.openxmlformats.org/officeDocument/2006/relationships/hyperlink" Target="http://www.bibliomania.com/" TargetMode="External"/><Relationship Id="rId160" Type="http://schemas.openxmlformats.org/officeDocument/2006/relationships/hyperlink" Target="http://www.readwritethink.org/classroom-resources/lesson-plans/scaffolding-methods-research-paper-1155.html" TargetMode="External"/><Relationship Id="rId165" Type="http://schemas.openxmlformats.org/officeDocument/2006/relationships/hyperlink" Target="http://www.digitalhistory.uh.edu/database/article_display.cfm?HHID=336" TargetMode="External"/><Relationship Id="rId181" Type="http://schemas.openxmlformats.org/officeDocument/2006/relationships/hyperlink" Target="http://techtoolsforschools.blogspot.com/2010/01/facebook-project-template.html" TargetMode="External"/><Relationship Id="rId186" Type="http://schemas.openxmlformats.org/officeDocument/2006/relationships/hyperlink" Target="http://www.pitt.edu/~dash/grimmtales.html" TargetMode="External"/><Relationship Id="rId211" Type="http://schemas.openxmlformats.org/officeDocument/2006/relationships/fontTable" Target="fontTable.xml"/><Relationship Id="rId22" Type="http://schemas.openxmlformats.org/officeDocument/2006/relationships/hyperlink" Target="http://www.public-domain-poetry.com/index.php" TargetMode="External"/><Relationship Id="rId27" Type="http://schemas.openxmlformats.org/officeDocument/2006/relationships/hyperlink" Target="http://www.gutenberg.org/" TargetMode="External"/><Relationship Id="rId43" Type="http://schemas.openxmlformats.org/officeDocument/2006/relationships/hyperlink" Target="http://chogger.com/" TargetMode="External"/><Relationship Id="rId48" Type="http://schemas.openxmlformats.org/officeDocument/2006/relationships/hyperlink" Target="http://www.literature.org/" TargetMode="External"/><Relationship Id="rId64" Type="http://schemas.openxmlformats.org/officeDocument/2006/relationships/hyperlink" Target="http://www.techsupportalert.com/free-books-children" TargetMode="External"/><Relationship Id="rId69" Type="http://schemas.openxmlformats.org/officeDocument/2006/relationships/hyperlink" Target="http://www.cnn.com/studentnews" TargetMode="External"/><Relationship Id="rId113" Type="http://schemas.openxmlformats.org/officeDocument/2006/relationships/hyperlink" Target="http://www.eyewitnesstohistory.com/yellowfever.htm" TargetMode="External"/><Relationship Id="rId118" Type="http://schemas.openxmlformats.org/officeDocument/2006/relationships/hyperlink" Target="http://www.middleschooldebate.com/resources/resourcesmain.htm" TargetMode="External"/><Relationship Id="rId134" Type="http://schemas.openxmlformats.org/officeDocument/2006/relationships/hyperlink" Target="http://www.stephaniedray.com/wp-content/uploads/2012/03/KidsHandoutHistFic.pdf" TargetMode="External"/><Relationship Id="rId139" Type="http://schemas.openxmlformats.org/officeDocument/2006/relationships/hyperlink" Target="http://www.hagercc.com/Documents/Planning%20Template%20Direct%20Prompt%20with%20Example.pdf" TargetMode="External"/><Relationship Id="rId80" Type="http://schemas.openxmlformats.org/officeDocument/2006/relationships/hyperlink" Target="http://www.literature.org/" TargetMode="External"/><Relationship Id="rId85" Type="http://schemas.openxmlformats.org/officeDocument/2006/relationships/hyperlink" Target="http://www.nytimes.com/pages/opinion/index.html" TargetMode="External"/><Relationship Id="rId150" Type="http://schemas.openxmlformats.org/officeDocument/2006/relationships/hyperlink" Target="http://www.readwritethink.org/classroom-resources/lesson-plans/scaffolding-methods-research-paper-1155.html" TargetMode="External"/><Relationship Id="rId155" Type="http://schemas.openxmlformats.org/officeDocument/2006/relationships/hyperlink" Target="http://www.avl.lib.al.us/" TargetMode="External"/><Relationship Id="rId171" Type="http://schemas.openxmlformats.org/officeDocument/2006/relationships/hyperlink" Target="http://archive.org/details/OrsonWellesMrBruns" TargetMode="External"/><Relationship Id="rId176" Type="http://schemas.openxmlformats.org/officeDocument/2006/relationships/hyperlink" Target="http://www.online-literature.com/" TargetMode="External"/><Relationship Id="rId192" Type="http://schemas.openxmlformats.org/officeDocument/2006/relationships/hyperlink" Target="http://www.macroevolution.net/root-word-dictionary.html" TargetMode="External"/><Relationship Id="rId197" Type="http://schemas.openxmlformats.org/officeDocument/2006/relationships/hyperlink" Target="http://www.songlyrics.com/" TargetMode="External"/><Relationship Id="rId206" Type="http://schemas.openxmlformats.org/officeDocument/2006/relationships/header" Target="header2.xml"/><Relationship Id="rId201" Type="http://schemas.openxmlformats.org/officeDocument/2006/relationships/hyperlink" Target="http://www.macroevolution.net/root-word-dictionary.html" TargetMode="External"/><Relationship Id="rId12" Type="http://schemas.openxmlformats.org/officeDocument/2006/relationships/hyperlink" Target="http://www.online-literature.com/" TargetMode="External"/><Relationship Id="rId17" Type="http://schemas.openxmlformats.org/officeDocument/2006/relationships/hyperlink" Target="http://www.online-literature.com/" TargetMode="External"/><Relationship Id="rId33" Type="http://schemas.openxmlformats.org/officeDocument/2006/relationships/hyperlink" Target="http://www.gutenberg.org/" TargetMode="External"/><Relationship Id="rId38" Type="http://schemas.openxmlformats.org/officeDocument/2006/relationships/hyperlink" Target="http://www.gutenberg.org/" TargetMode="External"/><Relationship Id="rId59" Type="http://schemas.openxmlformats.org/officeDocument/2006/relationships/hyperlink" Target="http://www.online-literature.com/" TargetMode="External"/><Relationship Id="rId103" Type="http://schemas.openxmlformats.org/officeDocument/2006/relationships/hyperlink" Target="http://www.history.com/speeches" TargetMode="External"/><Relationship Id="rId108" Type="http://schemas.openxmlformats.org/officeDocument/2006/relationships/hyperlink" Target="http://www.Avl.lib.al.us" TargetMode="External"/><Relationship Id="rId124" Type="http://schemas.openxmlformats.org/officeDocument/2006/relationships/hyperlink" Target="http://interactives.mped.org/view_interactive.aspx?id=110&amp;title" TargetMode="External"/><Relationship Id="rId129" Type="http://schemas.openxmlformats.org/officeDocument/2006/relationships/hyperlink" Target="http://jc-schools.net/tutorials/classnews.html" TargetMode="External"/><Relationship Id="rId54" Type="http://schemas.openxmlformats.org/officeDocument/2006/relationships/hyperlink" Target="http://www.online-literature.com/" TargetMode="External"/><Relationship Id="rId70" Type="http://schemas.openxmlformats.org/officeDocument/2006/relationships/hyperlink" Target="http://www.nytimes.com/pages/opinion/index.html" TargetMode="External"/><Relationship Id="rId75" Type="http://schemas.openxmlformats.org/officeDocument/2006/relationships/hyperlink" Target="http://nieteacher.org" TargetMode="External"/><Relationship Id="rId91" Type="http://schemas.openxmlformats.org/officeDocument/2006/relationships/hyperlink" Target="http://www.greek-gods.info/" TargetMode="External"/><Relationship Id="rId96" Type="http://schemas.openxmlformats.org/officeDocument/2006/relationships/hyperlink" Target="http://www.gutenberg.org/" TargetMode="External"/><Relationship Id="rId140" Type="http://schemas.openxmlformats.org/officeDocument/2006/relationships/hyperlink" Target="http://www.nwp.org/cs/public/print/resource/quarterly/1997no3/slagle.html" TargetMode="External"/><Relationship Id="rId145" Type="http://schemas.openxmlformats.org/officeDocument/2006/relationships/hyperlink" Target="http://www.readwritethink.org/classroom-resources/printouts/editing-checklist-self-peer-30232.html" TargetMode="External"/><Relationship Id="rId161" Type="http://schemas.openxmlformats.org/officeDocument/2006/relationships/hyperlink" Target="http://thewritesource.com/books/handbooks/writers_inc/" TargetMode="External"/><Relationship Id="rId166" Type="http://schemas.openxmlformats.org/officeDocument/2006/relationships/hyperlink" Target="http://www.nps.gov/liho/historyculture/debates.htm" TargetMode="External"/><Relationship Id="rId182" Type="http://schemas.openxmlformats.org/officeDocument/2006/relationships/hyperlink" Target="http://jc-schools.net/tutorials/ppt-games/" TargetMode="External"/><Relationship Id="rId187" Type="http://schemas.openxmlformats.org/officeDocument/2006/relationships/hyperlink" Target="http://www.gutenberg.org/files/2591/2591-h/2591-h.htm"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theme" Target="theme/theme1.xml"/><Relationship Id="rId23" Type="http://schemas.openxmlformats.org/officeDocument/2006/relationships/hyperlink" Target="http://www.theatreteachers.com/theatre-games/19/middle-school/5" TargetMode="External"/><Relationship Id="rId28" Type="http://schemas.openxmlformats.org/officeDocument/2006/relationships/hyperlink" Target="http://www.online-literature.com/" TargetMode="External"/><Relationship Id="rId49" Type="http://schemas.openxmlformats.org/officeDocument/2006/relationships/hyperlink" Target="http://www.amle.org/Publications/MiddleGround/Articles/October2006/Article1/tabid/1061/Default.aspx" TargetMode="External"/><Relationship Id="rId114" Type="http://schemas.openxmlformats.org/officeDocument/2006/relationships/hyperlink" Target="http://www.techsupportalert.com/free-books-biography" TargetMode="External"/><Relationship Id="rId119" Type="http://schemas.openxmlformats.org/officeDocument/2006/relationships/hyperlink" Target="http://www.middleschooldebate.com/topics/topiclists.htm" TargetMode="External"/><Relationship Id="rId44" Type="http://schemas.openxmlformats.org/officeDocument/2006/relationships/hyperlink" Target="http://www.literaturecollection.com" TargetMode="External"/><Relationship Id="rId60" Type="http://schemas.openxmlformats.org/officeDocument/2006/relationships/hyperlink" Target="http://www.literature.org/" TargetMode="External"/><Relationship Id="rId65" Type="http://schemas.openxmlformats.org/officeDocument/2006/relationships/hyperlink" Target="http://www.bibliomania.com/" TargetMode="External"/><Relationship Id="rId81" Type="http://schemas.openxmlformats.org/officeDocument/2006/relationships/hyperlink" Target="http://www.makebeliefscomix.com/" TargetMode="External"/><Relationship Id="rId86" Type="http://schemas.openxmlformats.org/officeDocument/2006/relationships/hyperlink" Target="http://online.wsj.com/public/page/news-opinion-commentary.html" TargetMode="External"/><Relationship Id="rId130" Type="http://schemas.openxmlformats.org/officeDocument/2006/relationships/hyperlink" Target="http://journalism.about.com/od/reporting/tp/createstories.htm" TargetMode="External"/><Relationship Id="rId135" Type="http://schemas.openxmlformats.org/officeDocument/2006/relationships/hyperlink" Target="http://historicalfiction-middleschool.wikispaces.com/" TargetMode="External"/><Relationship Id="rId151" Type="http://schemas.openxmlformats.org/officeDocument/2006/relationships/hyperlink" Target="http://thewritesource.com/books/handbooks/writers_inc/" TargetMode="External"/><Relationship Id="rId156" Type="http://schemas.openxmlformats.org/officeDocument/2006/relationships/hyperlink" Target="http://www.infoplease.com/" TargetMode="External"/><Relationship Id="rId177" Type="http://schemas.openxmlformats.org/officeDocument/2006/relationships/hyperlink" Target="http://www.literature.org/" TargetMode="External"/><Relationship Id="rId198" Type="http://schemas.openxmlformats.org/officeDocument/2006/relationships/hyperlink" Target="http://www.azlyrics.com/" TargetMode="External"/><Relationship Id="rId172" Type="http://schemas.openxmlformats.org/officeDocument/2006/relationships/hyperlink" Target="http://www.americanrhetoric.com/speeches/orsonwellswaroftheworlds.htm" TargetMode="External"/><Relationship Id="rId193" Type="http://schemas.openxmlformats.org/officeDocument/2006/relationships/hyperlink" Target="http://www.prezi.com" TargetMode="External"/><Relationship Id="rId202" Type="http://schemas.openxmlformats.org/officeDocument/2006/relationships/hyperlink" Target="http://www.dictionary.com" TargetMode="External"/><Relationship Id="rId207" Type="http://schemas.openxmlformats.org/officeDocument/2006/relationships/footer" Target="footer1.xml"/><Relationship Id="rId13" Type="http://schemas.openxmlformats.org/officeDocument/2006/relationships/hyperlink" Target="http://www.literature.org/" TargetMode="External"/><Relationship Id="rId18" Type="http://schemas.openxmlformats.org/officeDocument/2006/relationships/hyperlink" Target="http://www.literature.org/" TargetMode="External"/><Relationship Id="rId39" Type="http://schemas.openxmlformats.org/officeDocument/2006/relationships/hyperlink" Target="http://www.online-literature.com/" TargetMode="External"/><Relationship Id="rId109" Type="http://schemas.openxmlformats.org/officeDocument/2006/relationships/hyperlink" Target="http://www.britannica.com" TargetMode="External"/><Relationship Id="rId34" Type="http://schemas.openxmlformats.org/officeDocument/2006/relationships/hyperlink" Target="http://www.online-literature.com/" TargetMode="External"/><Relationship Id="rId50" Type="http://schemas.openxmlformats.org/officeDocument/2006/relationships/hyperlink" Target="http://teachingliterature.pbworks.com/w/page/19920348/Film%20or%20TV%20Study%20and%20Adaptations" TargetMode="External"/><Relationship Id="rId55" Type="http://schemas.openxmlformats.org/officeDocument/2006/relationships/hyperlink" Target="http://www.literature.org/" TargetMode="External"/><Relationship Id="rId76" Type="http://schemas.openxmlformats.org/officeDocument/2006/relationships/hyperlink" Target="http://www.literaturecollection.com" TargetMode="External"/><Relationship Id="rId97" Type="http://schemas.openxmlformats.org/officeDocument/2006/relationships/hyperlink" Target="http://www.online-literature.com/" TargetMode="External"/><Relationship Id="rId104" Type="http://schemas.openxmlformats.org/officeDocument/2006/relationships/hyperlink" Target="http://www.idebate.org/index.php" TargetMode="External"/><Relationship Id="rId120" Type="http://schemas.openxmlformats.org/officeDocument/2006/relationships/hyperlink" Target="http://www.middleschooldebate.com/topics/topicresearch.htm" TargetMode="External"/><Relationship Id="rId125" Type="http://schemas.openxmlformats.org/officeDocument/2006/relationships/hyperlink" Target="http://www.readwritethink.org/files/resources/lesson_images/lesson249/format.pdf" TargetMode="External"/><Relationship Id="rId141" Type="http://schemas.openxmlformats.org/officeDocument/2006/relationships/hyperlink" Target="http://www.nwp.org/cs/public/download/nwp_file/15440/Wise_Eyes.pdf?x-r=pcfile_d" TargetMode="External"/><Relationship Id="rId146" Type="http://schemas.openxmlformats.org/officeDocument/2006/relationships/hyperlink" Target="http://writing2.richmond.edu/writing/wweb/peeredit.html" TargetMode="External"/><Relationship Id="rId167" Type="http://schemas.openxmlformats.org/officeDocument/2006/relationships/hyperlink" Target="http://www.ushistory.org/us/32b.asp" TargetMode="External"/><Relationship Id="rId188" Type="http://schemas.openxmlformats.org/officeDocument/2006/relationships/hyperlink" Target="http://www.dictionary.com" TargetMode="External"/><Relationship Id="rId7" Type="http://schemas.openxmlformats.org/officeDocument/2006/relationships/hyperlink" Target="http://shakespeare.mit.edu/" TargetMode="External"/><Relationship Id="rId71" Type="http://schemas.openxmlformats.org/officeDocument/2006/relationships/hyperlink" Target="http://online.wsj.com/public/page/news-opinion-commentary.html" TargetMode="External"/><Relationship Id="rId92" Type="http://schemas.openxmlformats.org/officeDocument/2006/relationships/hyperlink" Target="http://www.pantheon.org/miscellaneous/roman_vs_greek.html" TargetMode="External"/><Relationship Id="rId162" Type="http://schemas.openxmlformats.org/officeDocument/2006/relationships/hyperlink" Target="http://www.acdsnet.org/uploads/file/library/MS_Research_Guide.pdf" TargetMode="External"/><Relationship Id="rId183" Type="http://schemas.openxmlformats.org/officeDocument/2006/relationships/hyperlink" Target="http://newspapertemplate.net/" TargetMode="External"/><Relationship Id="rId2" Type="http://schemas.openxmlformats.org/officeDocument/2006/relationships/styles" Target="styles.xml"/><Relationship Id="rId29" Type="http://schemas.openxmlformats.org/officeDocument/2006/relationships/hyperlink" Target="http://www.literature.org/" TargetMode="External"/><Relationship Id="rId24" Type="http://schemas.openxmlformats.org/officeDocument/2006/relationships/hyperlink" Target="http://www.authorstream.com/Presentation/bsndev-234942-dramatic-poetry-education-ppt-powerpoint/" TargetMode="External"/><Relationship Id="rId40" Type="http://schemas.openxmlformats.org/officeDocument/2006/relationships/hyperlink" Target="http://www.literature.org/" TargetMode="External"/><Relationship Id="rId45" Type="http://schemas.openxmlformats.org/officeDocument/2006/relationships/hyperlink" Target="http://www.bibliomania.com/" TargetMode="External"/><Relationship Id="rId66" Type="http://schemas.openxmlformats.org/officeDocument/2006/relationships/hyperlink" Target="http://www.gutenberg.org/" TargetMode="External"/><Relationship Id="rId87" Type="http://schemas.openxmlformats.org/officeDocument/2006/relationships/hyperlink" Target="http://ideas.time.com/" TargetMode="External"/><Relationship Id="rId110" Type="http://schemas.openxmlformats.org/officeDocument/2006/relationships/hyperlink" Target="http://www.reference.com" TargetMode="External"/><Relationship Id="rId115" Type="http://schemas.openxmlformats.org/officeDocument/2006/relationships/hyperlink" Target="http://www.publicbookshelf.com/biography/" TargetMode="External"/><Relationship Id="rId131" Type="http://schemas.openxmlformats.org/officeDocument/2006/relationships/hyperlink" Target="http://www.fodey.com/generators/newspaper/snippet.asp" TargetMode="External"/><Relationship Id="rId136" Type="http://schemas.openxmlformats.org/officeDocument/2006/relationships/hyperlink" Target="http://www.wwnorton.com/college/english/write/fieldguide/rhetorical1.asp" TargetMode="External"/><Relationship Id="rId157" Type="http://schemas.openxmlformats.org/officeDocument/2006/relationships/hyperlink" Target="http://www.biography.com/" TargetMode="External"/><Relationship Id="rId178" Type="http://schemas.openxmlformats.org/officeDocument/2006/relationships/hyperlink" Target="http://www.americanrhetoric.com/" TargetMode="External"/><Relationship Id="rId61" Type="http://schemas.openxmlformats.org/officeDocument/2006/relationships/hyperlink" Target="http://www.literaturecollection.com" TargetMode="External"/><Relationship Id="rId82" Type="http://schemas.openxmlformats.org/officeDocument/2006/relationships/hyperlink" Target="http://www.bitstrips.com/" TargetMode="External"/><Relationship Id="rId152" Type="http://schemas.openxmlformats.org/officeDocument/2006/relationships/hyperlink" Target="http://www.acdsnet.org/uploads/file/library/MS_Research_Guide.pdf" TargetMode="External"/><Relationship Id="rId173" Type="http://schemas.openxmlformats.org/officeDocument/2006/relationships/hyperlink" Target="http://www.literaturecollection.com" TargetMode="External"/><Relationship Id="rId194" Type="http://schemas.openxmlformats.org/officeDocument/2006/relationships/hyperlink" Target="http://www.dictionary.com" TargetMode="External"/><Relationship Id="rId199" Type="http://schemas.openxmlformats.org/officeDocument/2006/relationships/hyperlink" Target="https://www.msu.edu/~defores1/gre/roots/gre_rts_afx2.htm" TargetMode="External"/><Relationship Id="rId203" Type="http://schemas.openxmlformats.org/officeDocument/2006/relationships/hyperlink" Target="http://jeopardylabs.com/" TargetMode="External"/><Relationship Id="rId208" Type="http://schemas.openxmlformats.org/officeDocument/2006/relationships/footer" Target="footer2.xml"/><Relationship Id="rId19" Type="http://schemas.openxmlformats.org/officeDocument/2006/relationships/hyperlink" Target="http://www.makebeliefscomix.com/" TargetMode="External"/><Relationship Id="rId14" Type="http://schemas.openxmlformats.org/officeDocument/2006/relationships/hyperlink" Target="http://www.literaturecollection.com" TargetMode="External"/><Relationship Id="rId30" Type="http://schemas.openxmlformats.org/officeDocument/2006/relationships/hyperlink" Target="http://www.public-domain-poetry.com/index.php" TargetMode="External"/><Relationship Id="rId35" Type="http://schemas.openxmlformats.org/officeDocument/2006/relationships/hyperlink" Target="http://www.literature.org/" TargetMode="External"/><Relationship Id="rId56" Type="http://schemas.openxmlformats.org/officeDocument/2006/relationships/hyperlink" Target="http://www.literaturecollection.com" TargetMode="External"/><Relationship Id="rId77" Type="http://schemas.openxmlformats.org/officeDocument/2006/relationships/hyperlink" Target="http://www.bibliomania.com/" TargetMode="External"/><Relationship Id="rId100" Type="http://schemas.openxmlformats.org/officeDocument/2006/relationships/hyperlink" Target="http://www.americanrhetoric.com/top100speechesall.html" TargetMode="External"/><Relationship Id="rId105" Type="http://schemas.openxmlformats.org/officeDocument/2006/relationships/hyperlink" Target="http://www.middleschooldebate.com/resources/resourcesmain.htm" TargetMode="External"/><Relationship Id="rId126" Type="http://schemas.openxmlformats.org/officeDocument/2006/relationships/hyperlink" Target="http://nie.miamiherald.com/_pdf/CreatingAClassroomNewspaperNAA.pdf" TargetMode="External"/><Relationship Id="rId147" Type="http://schemas.openxmlformats.org/officeDocument/2006/relationships/hyperlink" Target="http://clubs.scholastic.com/programs/contests.shtml" TargetMode="External"/><Relationship Id="rId168" Type="http://schemas.openxmlformats.org/officeDocument/2006/relationships/hyperlink" Target="http://www.loc.gov" TargetMode="External"/><Relationship Id="rId8" Type="http://schemas.openxmlformats.org/officeDocument/2006/relationships/hyperlink" Target="http://absoluteshakespeare.com" TargetMode="External"/><Relationship Id="rId51" Type="http://schemas.openxmlformats.org/officeDocument/2006/relationships/hyperlink" Target="http://www.literaturecollection.com" TargetMode="External"/><Relationship Id="rId72" Type="http://schemas.openxmlformats.org/officeDocument/2006/relationships/hyperlink" Target="http://www.usatoday.com/news/opinion/index" TargetMode="External"/><Relationship Id="rId93" Type="http://schemas.openxmlformats.org/officeDocument/2006/relationships/hyperlink" Target="http://www.ancientegypt.co.uk/gods/explore/main.html" TargetMode="External"/><Relationship Id="rId98" Type="http://schemas.openxmlformats.org/officeDocument/2006/relationships/hyperlink" Target="http://www.literature.org/" TargetMode="External"/><Relationship Id="rId121" Type="http://schemas.openxmlformats.org/officeDocument/2006/relationships/hyperlink" Target="http://www.learnnc.org/lp/pages/636" TargetMode="External"/><Relationship Id="rId142" Type="http://schemas.openxmlformats.org/officeDocument/2006/relationships/hyperlink" Target="http://www.colby.edu/writers.center/peerediting.html" TargetMode="External"/><Relationship Id="rId163" Type="http://schemas.openxmlformats.org/officeDocument/2006/relationships/hyperlink" Target="http://www.middleschooldebate.com/topics/topicresearch.htm" TargetMode="External"/><Relationship Id="rId184" Type="http://schemas.openxmlformats.org/officeDocument/2006/relationships/hyperlink" Target="http://www.cs.cmu.edu/~spok/grimmtmp/" TargetMode="External"/><Relationship Id="rId189" Type="http://schemas.openxmlformats.org/officeDocument/2006/relationships/hyperlink" Target="http://www.flashcardmachine.com" TargetMode="External"/><Relationship Id="rId3" Type="http://schemas.openxmlformats.org/officeDocument/2006/relationships/settings" Target="settings.xml"/><Relationship Id="rId25" Type="http://schemas.openxmlformats.org/officeDocument/2006/relationships/hyperlink" Target="http://www.literaturecollection.com" TargetMode="External"/><Relationship Id="rId46" Type="http://schemas.openxmlformats.org/officeDocument/2006/relationships/hyperlink" Target="http://www.gutenberg.org/" TargetMode="External"/><Relationship Id="rId67" Type="http://schemas.openxmlformats.org/officeDocument/2006/relationships/hyperlink" Target="http://www.online-literature.com/" TargetMode="External"/><Relationship Id="rId116" Type="http://schemas.openxmlformats.org/officeDocument/2006/relationships/hyperlink" Target="http://www.idebate.org/teaching/debate_formats.php" TargetMode="External"/><Relationship Id="rId137" Type="http://schemas.openxmlformats.org/officeDocument/2006/relationships/hyperlink" Target="http://writinginthecontentareas.pbworks.com/f/Real-World%20Writing.pdf" TargetMode="External"/><Relationship Id="rId158" Type="http://schemas.openxmlformats.org/officeDocument/2006/relationships/hyperlink" Target="http://qrcode.kaywa.com/" TargetMode="External"/><Relationship Id="rId20" Type="http://schemas.openxmlformats.org/officeDocument/2006/relationships/hyperlink" Target="http://www.bitstrips.com/" TargetMode="External"/><Relationship Id="rId41" Type="http://schemas.openxmlformats.org/officeDocument/2006/relationships/hyperlink" Target="http://www.makebeliefscomix.com/" TargetMode="External"/><Relationship Id="rId62" Type="http://schemas.openxmlformats.org/officeDocument/2006/relationships/hyperlink" Target="http://www.eastoftheweb.com/short-stories/childrenindex.html" TargetMode="External"/><Relationship Id="rId83" Type="http://schemas.openxmlformats.org/officeDocument/2006/relationships/hyperlink" Target="http://chogger.com/" TargetMode="External"/><Relationship Id="rId88" Type="http://schemas.openxmlformats.org/officeDocument/2006/relationships/hyperlink" Target="http://www.al.com" TargetMode="External"/><Relationship Id="rId111" Type="http://schemas.openxmlformats.org/officeDocument/2006/relationships/hyperlink" Target="http://www.mrsoshouse.com/ext/fever.html" TargetMode="External"/><Relationship Id="rId132" Type="http://schemas.openxmlformats.org/officeDocument/2006/relationships/hyperlink" Target="http://readingandwritingproject.com/resources/student-writing/middle-school.html" TargetMode="External"/><Relationship Id="rId153" Type="http://schemas.openxmlformats.org/officeDocument/2006/relationships/hyperlink" Target="http://www.middleschooldebate.com/topics/topicresearch.htm" TargetMode="External"/><Relationship Id="rId174" Type="http://schemas.openxmlformats.org/officeDocument/2006/relationships/hyperlink" Target="http://www.bibliomania.com/" TargetMode="External"/><Relationship Id="rId179" Type="http://schemas.openxmlformats.org/officeDocument/2006/relationships/hyperlink" Target="http://www.readwritethink.org/files/resources/interactives/persuasion_map/" TargetMode="External"/><Relationship Id="rId195" Type="http://schemas.openxmlformats.org/officeDocument/2006/relationships/hyperlink" Target="http://www.poets.org/" TargetMode="External"/><Relationship Id="rId209" Type="http://schemas.openxmlformats.org/officeDocument/2006/relationships/header" Target="header3.xml"/><Relationship Id="rId190" Type="http://schemas.openxmlformats.org/officeDocument/2006/relationships/hyperlink" Target="http://www.flashcardmachine.com" TargetMode="External"/><Relationship Id="rId204" Type="http://schemas.openxmlformats.org/officeDocument/2006/relationships/hyperlink" Target="http://office.microsoft.com/en-us/templates/jeopardy-game-TC030004943.aspx" TargetMode="External"/><Relationship Id="rId15" Type="http://schemas.openxmlformats.org/officeDocument/2006/relationships/hyperlink" Target="http://www.bibliomania.com/" TargetMode="External"/><Relationship Id="rId36" Type="http://schemas.openxmlformats.org/officeDocument/2006/relationships/hyperlink" Target="http://www.literaturecollection.com" TargetMode="External"/><Relationship Id="rId57" Type="http://schemas.openxmlformats.org/officeDocument/2006/relationships/hyperlink" Target="http://www.bibliomania.com/" TargetMode="External"/><Relationship Id="rId106" Type="http://schemas.openxmlformats.org/officeDocument/2006/relationships/hyperlink" Target="http://www.middleschooldebate.com/topics/topiclists.htm" TargetMode="External"/><Relationship Id="rId127" Type="http://schemas.openxmlformats.org/officeDocument/2006/relationships/hyperlink" Target="http://www.crayon.net/" TargetMode="External"/><Relationship Id="rId10" Type="http://schemas.openxmlformats.org/officeDocument/2006/relationships/hyperlink" Target="http://www.bibliomania.com/" TargetMode="External"/><Relationship Id="rId31" Type="http://schemas.openxmlformats.org/officeDocument/2006/relationships/hyperlink" Target="http://www.literaturecollection.com" TargetMode="External"/><Relationship Id="rId52" Type="http://schemas.openxmlformats.org/officeDocument/2006/relationships/hyperlink" Target="http://www.bibliomania.com/" TargetMode="External"/><Relationship Id="rId73" Type="http://schemas.openxmlformats.org/officeDocument/2006/relationships/hyperlink" Target="http://ideas.time.com/" TargetMode="External"/><Relationship Id="rId78" Type="http://schemas.openxmlformats.org/officeDocument/2006/relationships/hyperlink" Target="http://www.gutenberg.org/" TargetMode="External"/><Relationship Id="rId94" Type="http://schemas.openxmlformats.org/officeDocument/2006/relationships/hyperlink" Target="http://www.literaturecollection.com" TargetMode="External"/><Relationship Id="rId99" Type="http://schemas.openxmlformats.org/officeDocument/2006/relationships/hyperlink" Target="http://www.americanrhetoric.com/" TargetMode="External"/><Relationship Id="rId101" Type="http://schemas.openxmlformats.org/officeDocument/2006/relationships/hyperlink" Target="http://www.americanrhetoric.com/moviespeeches.htm" TargetMode="External"/><Relationship Id="rId122" Type="http://schemas.openxmlformats.org/officeDocument/2006/relationships/hyperlink" Target="http://www.educationworld.com/a_lesson/lesson/lesson304b.shtml" TargetMode="External"/><Relationship Id="rId143" Type="http://schemas.openxmlformats.org/officeDocument/2006/relationships/hyperlink" Target="http://www.readwritethink.org/classroom-resources/lesson-plans/peer-edit-with-perfection-786.html" TargetMode="External"/><Relationship Id="rId148" Type="http://schemas.openxmlformats.org/officeDocument/2006/relationships/hyperlink" Target="http://www.nwp.org/cs/public/print/resource/3138" TargetMode="External"/><Relationship Id="rId164" Type="http://schemas.openxmlformats.org/officeDocument/2006/relationships/hyperlink" Target="http://ocw.mit.edu/courses/writing-and-humanistic-studies/21w-747-classical-rhetoric-and-modern-political-discourse-fall-2009/study-materials/MIT21W_747_01F09_study13.pdf" TargetMode="External"/><Relationship Id="rId169" Type="http://schemas.openxmlformats.org/officeDocument/2006/relationships/hyperlink" Target="http://www.nflonline.org/StudentResources/PastLincolnDouglasTopics" TargetMode="External"/><Relationship Id="rId185" Type="http://schemas.openxmlformats.org/officeDocument/2006/relationships/hyperlink" Target="http://www.nationalgeographic.com/grimm/" TargetMode="External"/><Relationship Id="rId4" Type="http://schemas.openxmlformats.org/officeDocument/2006/relationships/webSettings" Target="webSettings.xml"/><Relationship Id="rId9" Type="http://schemas.openxmlformats.org/officeDocument/2006/relationships/hyperlink" Target="http://www.literaturecollection.com" TargetMode="External"/><Relationship Id="rId180" Type="http://schemas.openxmlformats.org/officeDocument/2006/relationships/hyperlink" Target="http://thespeechsite.com/en/famous.shtml" TargetMode="External"/><Relationship Id="rId210" Type="http://schemas.openxmlformats.org/officeDocument/2006/relationships/footer" Target="footer3.xml"/><Relationship Id="rId26" Type="http://schemas.openxmlformats.org/officeDocument/2006/relationships/hyperlink" Target="http://www.bibliomania.com/" TargetMode="External"/><Relationship Id="rId47" Type="http://schemas.openxmlformats.org/officeDocument/2006/relationships/hyperlink" Target="http://www.online-literature.com/" TargetMode="External"/><Relationship Id="rId68" Type="http://schemas.openxmlformats.org/officeDocument/2006/relationships/hyperlink" Target="http://www.literature.org/" TargetMode="External"/><Relationship Id="rId89" Type="http://schemas.openxmlformats.org/officeDocument/2006/relationships/hyperlink" Target="http://nieteacher.org" TargetMode="External"/><Relationship Id="rId112" Type="http://schemas.openxmlformats.org/officeDocument/2006/relationships/hyperlink" Target="http://www.jimmurphybooks.com" TargetMode="External"/><Relationship Id="rId133" Type="http://schemas.openxmlformats.org/officeDocument/2006/relationships/hyperlink" Target="http://readingandwritingproject.com/news/things-to-keep-in-mind-when-teaching-historical-fiction-writing.html" TargetMode="External"/><Relationship Id="rId154" Type="http://schemas.openxmlformats.org/officeDocument/2006/relationships/hyperlink" Target="http://www.flipsnack.com/" TargetMode="External"/><Relationship Id="rId175" Type="http://schemas.openxmlformats.org/officeDocument/2006/relationships/hyperlink" Target="http://www.gutenberg.org/" TargetMode="External"/><Relationship Id="rId196" Type="http://schemas.openxmlformats.org/officeDocument/2006/relationships/hyperlink" Target="http://www.poetryfoundation.org/" TargetMode="External"/><Relationship Id="rId200" Type="http://schemas.openxmlformats.org/officeDocument/2006/relationships/hyperlink" Target="http://www.factmonster.com/ipka/A0907017.html" TargetMode="External"/><Relationship Id="rId16" Type="http://schemas.openxmlformats.org/officeDocument/2006/relationships/hyperlink" Target="http://www.gutenbe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44</Pages>
  <Words>16945</Words>
  <Characters>96591</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113310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Jane Johnson</dc:creator>
  <cp:lastModifiedBy>Johnson Nancy</cp:lastModifiedBy>
  <cp:revision>4</cp:revision>
  <dcterms:created xsi:type="dcterms:W3CDTF">2012-05-14T17:04:00Z</dcterms:created>
  <dcterms:modified xsi:type="dcterms:W3CDTF">2014-08-15T16:31:00Z</dcterms:modified>
</cp:coreProperties>
</file>